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FE4" w:rsidRDefault="00055FE4">
      <w:pPr>
        <w:rPr>
          <w:noProof/>
        </w:rPr>
      </w:pPr>
    </w:p>
    <w:p w:rsidR="009E6786" w:rsidRDefault="0088306F">
      <w:r>
        <w:rPr>
          <w:noProof/>
        </w:rPr>
        <w:drawing>
          <wp:inline distT="0" distB="0" distL="0" distR="0">
            <wp:extent cx="5943600" cy="1676400"/>
            <wp:effectExtent l="0" t="0" r="0" b="0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606AD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FE4" w:rsidRDefault="00055FE4"/>
    <w:p w:rsidR="00055FE4" w:rsidRDefault="00055FE4"/>
    <w:p w:rsidR="00055FE4" w:rsidRPr="003738F2" w:rsidRDefault="00055FE4">
      <w:pPr>
        <w:rPr>
          <w:b/>
          <w:u w:val="single"/>
        </w:rPr>
      </w:pPr>
      <w:r w:rsidRPr="003738F2">
        <w:rPr>
          <w:b/>
          <w:u w:val="single"/>
        </w:rPr>
        <w:t xml:space="preserve">Execution Scenarios of the </w:t>
      </w:r>
      <w:proofErr w:type="spellStart"/>
      <w:r w:rsidRPr="003738F2">
        <w:rPr>
          <w:b/>
          <w:u w:val="single"/>
        </w:rPr>
        <w:t>AlarmSystem</w:t>
      </w:r>
      <w:proofErr w:type="spellEnd"/>
      <w:r w:rsidR="00AB1C31" w:rsidRPr="003738F2">
        <w:rPr>
          <w:b/>
          <w:u w:val="single"/>
        </w:rPr>
        <w:t>:</w:t>
      </w:r>
    </w:p>
    <w:p w:rsidR="00AB1C31" w:rsidRDefault="00AB1C31">
      <w:r>
        <w:t xml:space="preserve">Scenario1: </w:t>
      </w:r>
      <w:r w:rsidR="0043499E">
        <w:t>Launch the system, clos</w:t>
      </w:r>
      <w:bookmarkStart w:id="0" w:name="_GoBack"/>
      <w:bookmarkEnd w:id="0"/>
      <w:r w:rsidR="0043499E">
        <w:t>e the system</w:t>
      </w:r>
    </w:p>
    <w:p w:rsidR="0043499E" w:rsidRDefault="00647EEB">
      <w:r>
        <w:t xml:space="preserve">Scenario2: Launch the system, turn on the alarm, turn off the alarm, </w:t>
      </w:r>
      <w:proofErr w:type="gramStart"/>
      <w:r>
        <w:t>close</w:t>
      </w:r>
      <w:proofErr w:type="gramEnd"/>
      <w:r>
        <w:t xml:space="preserve"> the system</w:t>
      </w:r>
    </w:p>
    <w:p w:rsidR="00647EEB" w:rsidRDefault="00647EEB">
      <w:r>
        <w:t xml:space="preserve">Scenario3: Launch the system, turn on the alarm, </w:t>
      </w:r>
      <w:r w:rsidR="00691B73">
        <w:t xml:space="preserve">trigger the sensor, trigger the siren, </w:t>
      </w:r>
      <w:r w:rsidR="00F03673">
        <w:t>restart the alarm</w:t>
      </w:r>
      <w:r w:rsidR="00FA3706">
        <w:t xml:space="preserve">, </w:t>
      </w:r>
      <w:r w:rsidR="00FA3706">
        <w:t xml:space="preserve">turn off the alarm, </w:t>
      </w:r>
      <w:proofErr w:type="gramStart"/>
      <w:r w:rsidR="00FA3706">
        <w:t>close</w:t>
      </w:r>
      <w:proofErr w:type="gramEnd"/>
      <w:r w:rsidR="00FA3706">
        <w:t xml:space="preserve"> the system</w:t>
      </w:r>
    </w:p>
    <w:p w:rsidR="00F03673" w:rsidRDefault="00F03673" w:rsidP="00F03673">
      <w:r>
        <w:t>Scenario</w:t>
      </w:r>
      <w:r>
        <w:t>4</w:t>
      </w:r>
      <w:r>
        <w:t>: Launch the system, turn on the alarm, trigger the sensor, restart the alarm</w:t>
      </w:r>
      <w:r w:rsidR="0024779F">
        <w:t xml:space="preserve">, </w:t>
      </w:r>
      <w:r w:rsidR="0024779F">
        <w:t xml:space="preserve">turn off the alarm, </w:t>
      </w:r>
      <w:proofErr w:type="gramStart"/>
      <w:r w:rsidR="0024779F">
        <w:t>close</w:t>
      </w:r>
      <w:proofErr w:type="gramEnd"/>
      <w:r w:rsidR="0024779F">
        <w:t xml:space="preserve"> the system</w:t>
      </w:r>
    </w:p>
    <w:p w:rsidR="00FA3706" w:rsidRDefault="00FA3706" w:rsidP="00FA3706">
      <w:r>
        <w:t>Scenario</w:t>
      </w:r>
      <w:r>
        <w:t>5</w:t>
      </w:r>
      <w:r>
        <w:t xml:space="preserve">: Launch the system, turn on the alarm, trigger the sensor, </w:t>
      </w:r>
      <w:r w:rsidR="00572691">
        <w:t>trigger the siren</w:t>
      </w:r>
      <w:r>
        <w:t xml:space="preserve">, </w:t>
      </w:r>
      <w:r w:rsidR="00CF61B0">
        <w:t xml:space="preserve">restart the alarm, </w:t>
      </w:r>
      <w:r w:rsidR="009E3264">
        <w:t xml:space="preserve">trigger the sensor, restart the alarm, </w:t>
      </w:r>
      <w:r w:rsidR="00B21D1C">
        <w:t>trigger the sensor, trigger the siren, restart the alarm</w:t>
      </w:r>
      <w:r w:rsidR="00B21D1C">
        <w:t xml:space="preserve">, </w:t>
      </w:r>
      <w:r>
        <w:t>turn off the alarm, close the system</w:t>
      </w:r>
    </w:p>
    <w:p w:rsidR="00F03673" w:rsidRDefault="00F03673"/>
    <w:p w:rsidR="00055FE4" w:rsidRDefault="00055FE4"/>
    <w:sectPr w:rsidR="00055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6F"/>
    <w:rsid w:val="00055FE4"/>
    <w:rsid w:val="002243D7"/>
    <w:rsid w:val="0024779F"/>
    <w:rsid w:val="003738F2"/>
    <w:rsid w:val="0043499E"/>
    <w:rsid w:val="004B2D50"/>
    <w:rsid w:val="00572691"/>
    <w:rsid w:val="00647EEB"/>
    <w:rsid w:val="00691B73"/>
    <w:rsid w:val="006C2D0B"/>
    <w:rsid w:val="0076584D"/>
    <w:rsid w:val="0088306F"/>
    <w:rsid w:val="009E3264"/>
    <w:rsid w:val="00AB1C31"/>
    <w:rsid w:val="00AD6D5A"/>
    <w:rsid w:val="00AE0270"/>
    <w:rsid w:val="00B21D1C"/>
    <w:rsid w:val="00CF61B0"/>
    <w:rsid w:val="00E3632F"/>
    <w:rsid w:val="00F03673"/>
    <w:rsid w:val="00FA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B85C05-9D6B-487A-A7CE-DDCE9909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4225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Yang</dc:creator>
  <cp:keywords/>
  <dc:description/>
  <cp:lastModifiedBy>Liu, C.</cp:lastModifiedBy>
  <cp:revision>16</cp:revision>
  <dcterms:created xsi:type="dcterms:W3CDTF">2017-09-15T14:41:00Z</dcterms:created>
  <dcterms:modified xsi:type="dcterms:W3CDTF">2017-10-30T09:17:00Z</dcterms:modified>
</cp:coreProperties>
</file>