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95" w:rsidRPr="00912995" w:rsidRDefault="00912995" w:rsidP="00912995">
      <w:pPr>
        <w:bidi w:val="0"/>
        <w:spacing w:line="360" w:lineRule="auto"/>
        <w:jc w:val="both"/>
        <w:rPr>
          <w:rFonts w:asciiTheme="majorBidi" w:hAnsiTheme="majorBidi" w:cstheme="majorBidi"/>
          <w:b/>
          <w:bCs/>
          <w:iCs/>
          <w:sz w:val="24"/>
          <w:szCs w:val="24"/>
          <w:lang w:bidi="ar-EG"/>
        </w:rPr>
      </w:pPr>
      <w:proofErr w:type="spellStart"/>
      <w:r w:rsidRPr="00912995">
        <w:rPr>
          <w:rFonts w:asciiTheme="majorBidi" w:hAnsiTheme="majorBidi" w:cstheme="majorBidi"/>
          <w:b/>
          <w:bCs/>
          <w:iCs/>
          <w:sz w:val="24"/>
          <w:szCs w:val="24"/>
        </w:rPr>
        <w:t>Dosimetry</w:t>
      </w:r>
      <w:proofErr w:type="spellEnd"/>
    </w:p>
    <w:p w:rsidR="001938A6" w:rsidRPr="001938A6" w:rsidRDefault="00912995" w:rsidP="001938A6">
      <w:pPr>
        <w:bidi w:val="0"/>
        <w:spacing w:line="360" w:lineRule="auto"/>
        <w:jc w:val="both"/>
        <w:rPr>
          <w:rFonts w:asciiTheme="majorBidi" w:hAnsiTheme="majorBidi" w:cstheme="majorBidi"/>
          <w:iCs/>
          <w:sz w:val="24"/>
          <w:szCs w:val="24"/>
        </w:rPr>
      </w:pPr>
      <w:proofErr w:type="spellStart"/>
      <w:r w:rsidRPr="003115FB">
        <w:rPr>
          <w:rFonts w:asciiTheme="majorBidi" w:hAnsiTheme="majorBidi" w:cstheme="majorBidi"/>
          <w:iCs/>
          <w:sz w:val="24"/>
          <w:szCs w:val="24"/>
        </w:rPr>
        <w:t>Dosimetry</w:t>
      </w:r>
      <w:proofErr w:type="spellEnd"/>
      <w:r w:rsidRPr="003115FB">
        <w:rPr>
          <w:rFonts w:asciiTheme="majorBidi" w:hAnsiTheme="majorBidi" w:cstheme="majorBidi"/>
          <w:iCs/>
          <w:sz w:val="24"/>
          <w:szCs w:val="24"/>
        </w:rPr>
        <w:t xml:space="preserve"> of the 6 MV photon beams generated by </w:t>
      </w:r>
      <w:proofErr w:type="spellStart"/>
      <w:r w:rsidRPr="003115FB">
        <w:rPr>
          <w:rFonts w:asciiTheme="majorBidi" w:hAnsiTheme="majorBidi" w:cstheme="majorBidi"/>
          <w:iCs/>
          <w:sz w:val="24"/>
          <w:szCs w:val="24"/>
        </w:rPr>
        <w:t>Elekta</w:t>
      </w:r>
      <w:proofErr w:type="spellEnd"/>
      <w:r w:rsidRPr="003115FB">
        <w:rPr>
          <w:rFonts w:asciiTheme="majorBidi" w:hAnsiTheme="majorBidi" w:cstheme="majorBidi"/>
          <w:iCs/>
          <w:sz w:val="24"/>
          <w:szCs w:val="24"/>
        </w:rPr>
        <w:t xml:space="preserve"> Precise </w:t>
      </w:r>
      <w:proofErr w:type="spellStart"/>
      <w:r w:rsidRPr="003115FB">
        <w:rPr>
          <w:rFonts w:asciiTheme="majorBidi" w:hAnsiTheme="majorBidi" w:cstheme="majorBidi"/>
          <w:iCs/>
          <w:sz w:val="24"/>
          <w:szCs w:val="24"/>
        </w:rPr>
        <w:t>linac</w:t>
      </w:r>
      <w:proofErr w:type="spellEnd"/>
      <w:r w:rsidRPr="003115FB">
        <w:rPr>
          <w:rFonts w:asciiTheme="majorBidi" w:hAnsiTheme="majorBidi" w:cstheme="majorBidi"/>
          <w:iCs/>
          <w:sz w:val="24"/>
          <w:szCs w:val="24"/>
        </w:rPr>
        <w:t xml:space="preserve"> was carried out using Dual ionization chambers (detector and reference) of volume 0.125 cc connected to the dual channel PTW electrometer (TANDEM). The chambers are used with a three-dimensional MP3-S water phantom connected to MP3-S therapy beam analyzer system. The measurements were carried from zero to 35 cm depth in 1 mm increments then the collected data was stored and analyzed using the computer program MEPHYSTO version (7.3). </w:t>
      </w:r>
      <w:proofErr w:type="spellStart"/>
      <w:r w:rsidRPr="003115FB">
        <w:rPr>
          <w:rFonts w:asciiTheme="majorBidi" w:hAnsiTheme="majorBidi" w:cstheme="majorBidi"/>
          <w:iCs/>
          <w:sz w:val="24"/>
          <w:szCs w:val="24"/>
        </w:rPr>
        <w:t>Dosimetry</w:t>
      </w:r>
      <w:proofErr w:type="spellEnd"/>
      <w:r w:rsidRPr="003115FB">
        <w:rPr>
          <w:rFonts w:asciiTheme="majorBidi" w:hAnsiTheme="majorBidi" w:cstheme="majorBidi"/>
          <w:iCs/>
          <w:sz w:val="24"/>
          <w:szCs w:val="24"/>
        </w:rPr>
        <w:t xml:space="preserve"> determined the beam configuration and symmetry as well as the percentage depth doses (PDD) for each field size. </w:t>
      </w:r>
    </w:p>
    <w:p w:rsidR="001938A6" w:rsidRPr="001938A6" w:rsidRDefault="001938A6" w:rsidP="001938A6">
      <w:pPr>
        <w:autoSpaceDE w:val="0"/>
        <w:autoSpaceDN w:val="0"/>
        <w:bidi w:val="0"/>
        <w:adjustRightInd w:val="0"/>
        <w:spacing w:line="360" w:lineRule="auto"/>
        <w:jc w:val="both"/>
        <w:rPr>
          <w:rFonts w:asciiTheme="majorBidi" w:hAnsiTheme="majorBidi" w:cstheme="majorBidi"/>
          <w:iCs/>
          <w:color w:val="000000" w:themeColor="text1"/>
          <w:sz w:val="24"/>
          <w:szCs w:val="24"/>
        </w:rPr>
      </w:pPr>
      <w:r w:rsidRPr="001938A6">
        <w:rPr>
          <w:rFonts w:asciiTheme="majorBidi" w:hAnsiTheme="majorBidi" w:cstheme="majorBidi"/>
          <w:iCs/>
          <w:color w:val="000000" w:themeColor="text1"/>
          <w:sz w:val="24"/>
          <w:szCs w:val="24"/>
        </w:rPr>
        <w:t xml:space="preserve">In this study, the field size used was 35 X 35 cm. For the field size used, the percentage depth dose was calculated using the device's operating program in order to be able to give the desired dose to the target that was assumed </w:t>
      </w:r>
      <w:proofErr w:type="gramStart"/>
      <w:r w:rsidRPr="001938A6">
        <w:rPr>
          <w:rFonts w:asciiTheme="majorBidi" w:hAnsiTheme="majorBidi" w:cstheme="majorBidi"/>
          <w:iCs/>
          <w:color w:val="000000" w:themeColor="text1"/>
          <w:sz w:val="24"/>
          <w:szCs w:val="24"/>
        </w:rPr>
        <w:t>to be 1</w:t>
      </w:r>
      <w:proofErr w:type="gramEnd"/>
      <w:r w:rsidRPr="001938A6">
        <w:rPr>
          <w:rFonts w:asciiTheme="majorBidi" w:hAnsiTheme="majorBidi" w:cstheme="majorBidi"/>
          <w:iCs/>
          <w:color w:val="000000" w:themeColor="text1"/>
          <w:sz w:val="24"/>
          <w:szCs w:val="24"/>
        </w:rPr>
        <w:t xml:space="preserve"> cm deep under the skin. For irradiation, in each irradiated group, one rat </w:t>
      </w:r>
      <w:proofErr w:type="gramStart"/>
      <w:r w:rsidRPr="001938A6">
        <w:rPr>
          <w:rFonts w:asciiTheme="majorBidi" w:hAnsiTheme="majorBidi" w:cstheme="majorBidi"/>
          <w:iCs/>
          <w:color w:val="000000" w:themeColor="text1"/>
          <w:sz w:val="24"/>
          <w:szCs w:val="24"/>
        </w:rPr>
        <w:t>was put</w:t>
      </w:r>
      <w:proofErr w:type="gramEnd"/>
      <w:r w:rsidRPr="001938A6">
        <w:rPr>
          <w:rFonts w:asciiTheme="majorBidi" w:hAnsiTheme="majorBidi" w:cstheme="majorBidi"/>
          <w:iCs/>
          <w:color w:val="000000" w:themeColor="text1"/>
          <w:sz w:val="24"/>
          <w:szCs w:val="24"/>
        </w:rPr>
        <w:t xml:space="preserve"> at the central axis and four rats were put off axis (two at each side) but adjacent to the central one with the maximum off axis distance at each side not exceeding 15 cm. Thus, all the rats were in the plateau region of the field where the dose distribution is uniform and the penumbra region </w:t>
      </w:r>
      <w:proofErr w:type="gramStart"/>
      <w:r w:rsidRPr="001938A6">
        <w:rPr>
          <w:rFonts w:asciiTheme="majorBidi" w:hAnsiTheme="majorBidi" w:cstheme="majorBidi"/>
          <w:iCs/>
          <w:color w:val="000000" w:themeColor="text1"/>
          <w:sz w:val="24"/>
          <w:szCs w:val="24"/>
        </w:rPr>
        <w:t>is avoided</w:t>
      </w:r>
      <w:proofErr w:type="gramEnd"/>
      <w:r w:rsidRPr="001938A6">
        <w:rPr>
          <w:rFonts w:asciiTheme="majorBidi" w:hAnsiTheme="majorBidi" w:cstheme="majorBidi"/>
          <w:iCs/>
          <w:color w:val="000000" w:themeColor="text1"/>
          <w:sz w:val="24"/>
          <w:szCs w:val="24"/>
        </w:rPr>
        <w:t xml:space="preserve">. For the 6 MV linear accelerator used, there was a build up region of 1.5 cm which was dealt with by putting 1.5 cm thick </w:t>
      </w:r>
      <w:proofErr w:type="spellStart"/>
      <w:r w:rsidRPr="001938A6">
        <w:rPr>
          <w:rFonts w:asciiTheme="majorBidi" w:hAnsiTheme="majorBidi" w:cstheme="majorBidi"/>
          <w:iCs/>
          <w:color w:val="000000" w:themeColor="text1"/>
          <w:sz w:val="24"/>
          <w:szCs w:val="24"/>
        </w:rPr>
        <w:t>perspex</w:t>
      </w:r>
      <w:proofErr w:type="spellEnd"/>
      <w:r w:rsidRPr="001938A6">
        <w:rPr>
          <w:rFonts w:asciiTheme="majorBidi" w:hAnsiTheme="majorBidi" w:cstheme="majorBidi"/>
          <w:iCs/>
          <w:color w:val="000000" w:themeColor="text1"/>
          <w:sz w:val="24"/>
          <w:szCs w:val="24"/>
        </w:rPr>
        <w:t xml:space="preserve"> sheet in direct contact above the rats during all irradiations.</w:t>
      </w:r>
    </w:p>
    <w:p w:rsidR="001938A6" w:rsidRPr="001938A6" w:rsidRDefault="001938A6" w:rsidP="001938A6">
      <w:pPr>
        <w:bidi w:val="0"/>
        <w:spacing w:line="360" w:lineRule="auto"/>
        <w:jc w:val="both"/>
        <w:rPr>
          <w:rFonts w:asciiTheme="majorBidi" w:hAnsiTheme="majorBidi" w:cstheme="majorBidi"/>
          <w:iCs/>
          <w:color w:val="000000" w:themeColor="text1"/>
          <w:sz w:val="24"/>
          <w:szCs w:val="24"/>
        </w:rPr>
      </w:pPr>
      <w:r w:rsidRPr="001938A6">
        <w:rPr>
          <w:rFonts w:asciiTheme="majorBidi" w:hAnsiTheme="majorBidi" w:cstheme="majorBidi"/>
          <w:iCs/>
          <w:color w:val="000000" w:themeColor="text1"/>
          <w:sz w:val="24"/>
          <w:szCs w:val="24"/>
        </w:rPr>
        <w:t xml:space="preserve">Before irradiation, the animals </w:t>
      </w:r>
      <w:proofErr w:type="gramStart"/>
      <w:r w:rsidRPr="001938A6">
        <w:rPr>
          <w:rFonts w:asciiTheme="majorBidi" w:hAnsiTheme="majorBidi" w:cstheme="majorBidi"/>
          <w:iCs/>
          <w:color w:val="000000" w:themeColor="text1"/>
          <w:sz w:val="24"/>
          <w:szCs w:val="24"/>
        </w:rPr>
        <w:t>were anesthetized</w:t>
      </w:r>
      <w:proofErr w:type="gramEnd"/>
      <w:r w:rsidRPr="001938A6">
        <w:rPr>
          <w:rFonts w:asciiTheme="majorBidi" w:hAnsiTheme="majorBidi" w:cstheme="majorBidi"/>
          <w:iCs/>
          <w:color w:val="000000" w:themeColor="text1"/>
          <w:sz w:val="24"/>
          <w:szCs w:val="24"/>
        </w:rPr>
        <w:t xml:space="preserve"> by </w:t>
      </w:r>
      <w:proofErr w:type="spellStart"/>
      <w:r w:rsidRPr="001938A6">
        <w:rPr>
          <w:rFonts w:asciiTheme="majorBidi" w:hAnsiTheme="majorBidi" w:cstheme="majorBidi"/>
          <w:iCs/>
          <w:color w:val="000000" w:themeColor="text1"/>
          <w:sz w:val="24"/>
          <w:szCs w:val="24"/>
        </w:rPr>
        <w:t>intraperitoneal</w:t>
      </w:r>
      <w:proofErr w:type="spellEnd"/>
      <w:r w:rsidRPr="001938A6">
        <w:rPr>
          <w:rFonts w:asciiTheme="majorBidi" w:hAnsiTheme="majorBidi" w:cstheme="majorBidi"/>
          <w:iCs/>
          <w:color w:val="000000" w:themeColor="text1"/>
          <w:sz w:val="24"/>
          <w:szCs w:val="24"/>
        </w:rPr>
        <w:t xml:space="preserve"> injection of </w:t>
      </w:r>
      <w:proofErr w:type="spellStart"/>
      <w:r w:rsidRPr="001938A6">
        <w:rPr>
          <w:rFonts w:asciiTheme="majorBidi" w:hAnsiTheme="majorBidi" w:cstheme="majorBidi"/>
          <w:iCs/>
          <w:color w:val="000000" w:themeColor="text1"/>
          <w:sz w:val="24"/>
          <w:szCs w:val="24"/>
        </w:rPr>
        <w:t>Ketamine</w:t>
      </w:r>
      <w:proofErr w:type="spellEnd"/>
      <w:r w:rsidRPr="001938A6">
        <w:rPr>
          <w:rFonts w:asciiTheme="majorBidi" w:hAnsiTheme="majorBidi" w:cstheme="majorBidi"/>
          <w:iCs/>
          <w:color w:val="000000" w:themeColor="text1"/>
          <w:sz w:val="24"/>
          <w:szCs w:val="24"/>
        </w:rPr>
        <w:t xml:space="preserve"> and </w:t>
      </w:r>
      <w:proofErr w:type="spellStart"/>
      <w:r w:rsidRPr="001938A6">
        <w:rPr>
          <w:rFonts w:asciiTheme="majorBidi" w:hAnsiTheme="majorBidi" w:cstheme="majorBidi"/>
          <w:iCs/>
          <w:color w:val="000000" w:themeColor="text1"/>
          <w:sz w:val="24"/>
          <w:szCs w:val="24"/>
        </w:rPr>
        <w:t>Xylazine</w:t>
      </w:r>
      <w:proofErr w:type="spellEnd"/>
      <w:r w:rsidRPr="001938A6">
        <w:rPr>
          <w:rFonts w:asciiTheme="majorBidi" w:hAnsiTheme="majorBidi" w:cstheme="majorBidi"/>
          <w:iCs/>
          <w:color w:val="000000" w:themeColor="text1"/>
          <w:sz w:val="24"/>
          <w:szCs w:val="24"/>
        </w:rPr>
        <w:t xml:space="preserve"> cocktail (75 mg/kg and 5 mg/Kg, respectively). In average, the animals were under anesthesia for 60 min during which the animals </w:t>
      </w:r>
      <w:proofErr w:type="gramStart"/>
      <w:r w:rsidRPr="001938A6">
        <w:rPr>
          <w:rFonts w:asciiTheme="majorBidi" w:hAnsiTheme="majorBidi" w:cstheme="majorBidi"/>
          <w:iCs/>
          <w:color w:val="000000" w:themeColor="text1"/>
          <w:sz w:val="24"/>
          <w:szCs w:val="24"/>
        </w:rPr>
        <w:t>were kept</w:t>
      </w:r>
      <w:proofErr w:type="gramEnd"/>
      <w:r w:rsidRPr="001938A6">
        <w:rPr>
          <w:rFonts w:asciiTheme="majorBidi" w:hAnsiTheme="majorBidi" w:cstheme="majorBidi"/>
          <w:iCs/>
          <w:color w:val="000000" w:themeColor="text1"/>
          <w:sz w:val="24"/>
          <w:szCs w:val="24"/>
        </w:rPr>
        <w:t xml:space="preserve"> at room temperature (20-25 </w:t>
      </w:r>
      <w:proofErr w:type="spellStart"/>
      <w:r w:rsidRPr="001938A6">
        <w:rPr>
          <w:rFonts w:asciiTheme="majorBidi" w:hAnsiTheme="majorBidi" w:cstheme="majorBidi"/>
          <w:iCs/>
          <w:color w:val="000000" w:themeColor="text1"/>
          <w:sz w:val="24"/>
          <w:szCs w:val="24"/>
          <w:vertAlign w:val="superscript"/>
        </w:rPr>
        <w:t>o</w:t>
      </w:r>
      <w:r w:rsidRPr="001938A6">
        <w:rPr>
          <w:rFonts w:asciiTheme="majorBidi" w:hAnsiTheme="majorBidi" w:cstheme="majorBidi"/>
          <w:iCs/>
          <w:color w:val="000000" w:themeColor="text1"/>
          <w:sz w:val="24"/>
          <w:szCs w:val="24"/>
        </w:rPr>
        <w:t>C</w:t>
      </w:r>
      <w:proofErr w:type="spellEnd"/>
      <w:r w:rsidRPr="001938A6">
        <w:rPr>
          <w:rFonts w:asciiTheme="majorBidi" w:hAnsiTheme="majorBidi" w:cstheme="majorBidi"/>
          <w:iCs/>
          <w:color w:val="000000" w:themeColor="text1"/>
          <w:sz w:val="24"/>
          <w:szCs w:val="24"/>
        </w:rPr>
        <w:t xml:space="preserve">). During irradiation, the animals were restrained in the </w:t>
      </w:r>
      <w:proofErr w:type="spellStart"/>
      <w:r w:rsidRPr="001938A6">
        <w:rPr>
          <w:rFonts w:asciiTheme="majorBidi" w:hAnsiTheme="majorBidi" w:cstheme="majorBidi"/>
          <w:iCs/>
          <w:color w:val="000000" w:themeColor="text1"/>
          <w:sz w:val="24"/>
          <w:szCs w:val="24"/>
        </w:rPr>
        <w:t>sternal</w:t>
      </w:r>
      <w:proofErr w:type="spellEnd"/>
      <w:r w:rsidRPr="001938A6">
        <w:rPr>
          <w:rFonts w:asciiTheme="majorBidi" w:hAnsiTheme="majorBidi" w:cstheme="majorBidi"/>
          <w:iCs/>
          <w:color w:val="000000" w:themeColor="text1"/>
          <w:sz w:val="24"/>
          <w:szCs w:val="24"/>
        </w:rPr>
        <w:t xml:space="preserve"> recumbent position on the irradiation table and the radiation field was adjusted </w:t>
      </w:r>
      <w:r>
        <w:rPr>
          <w:rFonts w:asciiTheme="majorBidi" w:hAnsiTheme="majorBidi" w:cstheme="majorBidi"/>
          <w:iCs/>
          <w:color w:val="000000" w:themeColor="text1"/>
          <w:sz w:val="24"/>
          <w:szCs w:val="24"/>
        </w:rPr>
        <w:t>so that</w:t>
      </w:r>
      <w:r w:rsidRPr="001938A6">
        <w:rPr>
          <w:rFonts w:asciiTheme="majorBidi" w:hAnsiTheme="majorBidi" w:cstheme="majorBidi"/>
          <w:iCs/>
          <w:color w:val="000000" w:themeColor="text1"/>
          <w:sz w:val="24"/>
          <w:szCs w:val="24"/>
        </w:rPr>
        <w:t xml:space="preserve"> the animal</w:t>
      </w:r>
      <w:r>
        <w:rPr>
          <w:rFonts w:asciiTheme="majorBidi" w:hAnsiTheme="majorBidi" w:cstheme="majorBidi"/>
          <w:iCs/>
          <w:color w:val="000000" w:themeColor="text1"/>
          <w:sz w:val="24"/>
          <w:szCs w:val="24"/>
        </w:rPr>
        <w:t>s</w:t>
      </w:r>
      <w:r w:rsidRPr="001938A6">
        <w:rPr>
          <w:rFonts w:asciiTheme="majorBidi" w:hAnsiTheme="majorBidi" w:cstheme="majorBidi"/>
          <w:iCs/>
          <w:color w:val="000000" w:themeColor="text1"/>
          <w:sz w:val="24"/>
          <w:szCs w:val="24"/>
        </w:rPr>
        <w:t xml:space="preserve"> </w:t>
      </w:r>
      <w:r>
        <w:rPr>
          <w:rFonts w:asciiTheme="majorBidi" w:hAnsiTheme="majorBidi" w:cstheme="majorBidi"/>
          <w:iCs/>
          <w:color w:val="000000" w:themeColor="text1"/>
          <w:sz w:val="24"/>
          <w:szCs w:val="24"/>
        </w:rPr>
        <w:t>are</w:t>
      </w:r>
      <w:r w:rsidRPr="001938A6">
        <w:rPr>
          <w:rFonts w:asciiTheme="majorBidi" w:hAnsiTheme="majorBidi" w:cstheme="majorBidi"/>
          <w:iCs/>
          <w:color w:val="000000" w:themeColor="text1"/>
          <w:sz w:val="24"/>
          <w:szCs w:val="24"/>
        </w:rPr>
        <w:t xml:space="preserve"> centered in the radiation field. </w:t>
      </w:r>
    </w:p>
    <w:p w:rsidR="001938A6" w:rsidRPr="003D3685" w:rsidRDefault="001938A6" w:rsidP="001938A6">
      <w:pPr>
        <w:autoSpaceDE w:val="0"/>
        <w:autoSpaceDN w:val="0"/>
        <w:bidi w:val="0"/>
        <w:adjustRightInd w:val="0"/>
        <w:spacing w:after="0" w:line="360" w:lineRule="auto"/>
        <w:jc w:val="both"/>
        <w:rPr>
          <w:rFonts w:asciiTheme="majorBidi" w:hAnsiTheme="majorBidi" w:cstheme="majorBidi"/>
          <w:iCs/>
          <w:color w:val="000000" w:themeColor="text1"/>
          <w:sz w:val="24"/>
          <w:szCs w:val="24"/>
        </w:rPr>
      </w:pPr>
    </w:p>
    <w:p w:rsidR="00F6009C" w:rsidRDefault="00F6009C" w:rsidP="00912995">
      <w:pPr>
        <w:bidi w:val="0"/>
        <w:rPr>
          <w:lang w:bidi="ar-EG"/>
        </w:rPr>
      </w:pPr>
    </w:p>
    <w:sectPr w:rsidR="00F6009C" w:rsidSect="009867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12995"/>
    <w:rsid w:val="001938A6"/>
    <w:rsid w:val="002D24EC"/>
    <w:rsid w:val="0081613A"/>
    <w:rsid w:val="00912995"/>
    <w:rsid w:val="009867BE"/>
    <w:rsid w:val="00F6009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bedeer</dc:creator>
  <cp:keywords/>
  <dc:description/>
  <cp:lastModifiedBy>bedeer</cp:lastModifiedBy>
  <cp:revision>4</cp:revision>
  <dcterms:created xsi:type="dcterms:W3CDTF">2018-05-29T19:48:00Z</dcterms:created>
  <dcterms:modified xsi:type="dcterms:W3CDTF">2018-11-19T12:21:00Z</dcterms:modified>
</cp:coreProperties>
</file>