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38F03" w14:textId="44083BE2" w:rsidR="004458F6" w:rsidRPr="00F532D6" w:rsidRDefault="004458F6" w:rsidP="004458F6">
      <w:pPr>
        <w:spacing w:line="480" w:lineRule="auto"/>
        <w:rPr>
          <w:rFonts w:ascii="Arial" w:eastAsia="ＭＳ 明朝" w:hAnsi="Arial" w:cs="Arial" w:hint="eastAsia"/>
          <w:b/>
          <w:bCs/>
          <w:sz w:val="30"/>
          <w:szCs w:val="30"/>
          <w:lang w:eastAsia="ja-JP"/>
        </w:rPr>
      </w:pPr>
    </w:p>
    <w:p w14:paraId="16D73E04" w14:textId="019436E4" w:rsidR="000E670C" w:rsidRPr="007C6C1B" w:rsidRDefault="000E670C" w:rsidP="000E670C">
      <w:pPr>
        <w:spacing w:line="480" w:lineRule="auto"/>
        <w:rPr>
          <w:rFonts w:ascii="Times New Roman" w:hAnsi="Times New Roman" w:cs="Times New Roman"/>
          <w:sz w:val="24"/>
        </w:rPr>
      </w:pPr>
      <w:r w:rsidRPr="007C6C1B">
        <w:rPr>
          <w:rFonts w:ascii="Arial" w:hAnsi="Arial" w:cs="Arial"/>
          <w:b/>
          <w:sz w:val="24"/>
        </w:rPr>
        <w:t xml:space="preserve">Table S1: </w:t>
      </w:r>
      <w:r w:rsidRPr="007C6C1B">
        <w:rPr>
          <w:rFonts w:ascii="Times New Roman" w:hAnsi="Times New Roman" w:cs="Times New Roman"/>
          <w:sz w:val="24"/>
        </w:rPr>
        <w:t xml:space="preserve">The effects of different concentration of apyrase on the level of extracellular ATP of the wounded and systemic leaves of the wound plants. </w:t>
      </w:r>
    </w:p>
    <w:tbl>
      <w:tblPr>
        <w:tblStyle w:val="a3"/>
        <w:tblpPr w:leftFromText="180" w:rightFromText="180" w:vertAnchor="text" w:horzAnchor="page" w:tblpX="2840" w:tblpY="319"/>
        <w:tblOverlap w:val="never"/>
        <w:tblW w:w="0" w:type="auto"/>
        <w:tblInd w:w="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30"/>
        <w:gridCol w:w="830"/>
        <w:gridCol w:w="860"/>
        <w:gridCol w:w="860"/>
        <w:gridCol w:w="860"/>
        <w:gridCol w:w="1649"/>
      </w:tblGrid>
      <w:tr w:rsidR="000E670C" w:rsidRPr="007C6C1B" w14:paraId="033BBC64" w14:textId="77777777" w:rsidTr="00A54B7A">
        <w:trPr>
          <w:trHeight w:hRule="exact" w:val="881"/>
        </w:trPr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14:paraId="5A72F073" w14:textId="77777777" w:rsidR="000E670C" w:rsidRPr="007C6C1B" w:rsidRDefault="000E670C" w:rsidP="00A54B7A">
            <w:pPr>
              <w:rPr>
                <w:iCs/>
                <w:sz w:val="24"/>
              </w:rPr>
            </w:pPr>
          </w:p>
        </w:tc>
        <w:tc>
          <w:tcPr>
            <w:tcW w:w="3410" w:type="dxa"/>
            <w:gridSpan w:val="4"/>
            <w:tcBorders>
              <w:bottom w:val="single" w:sz="12" w:space="0" w:color="auto"/>
            </w:tcBorders>
          </w:tcPr>
          <w:p w14:paraId="067F532F" w14:textId="77777777" w:rsidR="000E670C" w:rsidRPr="007C6C1B" w:rsidRDefault="000E670C" w:rsidP="00A54B7A">
            <w:pPr>
              <w:jc w:val="center"/>
              <w:rPr>
                <w:sz w:val="24"/>
              </w:rPr>
            </w:pPr>
          </w:p>
          <w:p w14:paraId="5DA6D8A9" w14:textId="77777777" w:rsidR="000E670C" w:rsidRPr="007C6C1B" w:rsidRDefault="000E670C" w:rsidP="00A54B7A">
            <w:pPr>
              <w:jc w:val="center"/>
              <w:rPr>
                <w:sz w:val="24"/>
              </w:rPr>
            </w:pPr>
            <w:r w:rsidRPr="007C6C1B">
              <w:rPr>
                <w:sz w:val="24"/>
              </w:rPr>
              <w:t>Application to the wounded leaves</w:t>
            </w:r>
          </w:p>
        </w:tc>
        <w:tc>
          <w:tcPr>
            <w:tcW w:w="1649" w:type="dxa"/>
            <w:tcBorders>
              <w:bottom w:val="single" w:sz="12" w:space="0" w:color="auto"/>
            </w:tcBorders>
          </w:tcPr>
          <w:p w14:paraId="64D2BA23" w14:textId="77777777" w:rsidR="000E670C" w:rsidRPr="007C6C1B" w:rsidRDefault="000E670C" w:rsidP="00A54B7A">
            <w:pPr>
              <w:rPr>
                <w:sz w:val="24"/>
              </w:rPr>
            </w:pPr>
          </w:p>
        </w:tc>
      </w:tr>
      <w:tr w:rsidR="000E670C" w:rsidRPr="007C6C1B" w14:paraId="4B38573D" w14:textId="77777777" w:rsidTr="00A54B7A">
        <w:tc>
          <w:tcPr>
            <w:tcW w:w="1388" w:type="dxa"/>
            <w:tcBorders>
              <w:top w:val="single" w:sz="12" w:space="0" w:color="auto"/>
              <w:tl2br w:val="nil"/>
              <w:tr2bl w:val="nil"/>
            </w:tcBorders>
          </w:tcPr>
          <w:p w14:paraId="25B6FC7B" w14:textId="77777777" w:rsidR="000E670C" w:rsidRPr="007C6C1B" w:rsidRDefault="000E670C" w:rsidP="00A54B7A">
            <w:pPr>
              <w:rPr>
                <w:b/>
                <w:bCs/>
                <w:iCs/>
                <w:sz w:val="24"/>
              </w:rPr>
            </w:pPr>
            <w:r w:rsidRPr="007C6C1B">
              <w:rPr>
                <w:b/>
                <w:bCs/>
                <w:iCs/>
                <w:sz w:val="24"/>
              </w:rPr>
              <w:t>apyrase (units/mL)</w:t>
            </w:r>
          </w:p>
        </w:tc>
        <w:tc>
          <w:tcPr>
            <w:tcW w:w="860" w:type="dxa"/>
            <w:gridSpan w:val="2"/>
            <w:tcBorders>
              <w:top w:val="single" w:sz="12" w:space="0" w:color="auto"/>
              <w:tl2br w:val="nil"/>
              <w:tr2bl w:val="nil"/>
            </w:tcBorders>
          </w:tcPr>
          <w:p w14:paraId="7800BE58" w14:textId="77777777" w:rsidR="000E670C" w:rsidRPr="007C6C1B" w:rsidRDefault="000E670C" w:rsidP="00A54B7A">
            <w:pPr>
              <w:jc w:val="center"/>
              <w:rPr>
                <w:sz w:val="24"/>
              </w:rPr>
            </w:pPr>
            <w:r w:rsidRPr="007C6C1B">
              <w:rPr>
                <w:sz w:val="24"/>
              </w:rPr>
              <w:t>1</w:t>
            </w:r>
          </w:p>
        </w:tc>
        <w:tc>
          <w:tcPr>
            <w:tcW w:w="860" w:type="dxa"/>
            <w:tcBorders>
              <w:top w:val="single" w:sz="12" w:space="0" w:color="auto"/>
              <w:tl2br w:val="nil"/>
              <w:tr2bl w:val="nil"/>
            </w:tcBorders>
          </w:tcPr>
          <w:p w14:paraId="4F9327A2" w14:textId="77777777" w:rsidR="000E670C" w:rsidRPr="007C6C1B" w:rsidRDefault="000E670C" w:rsidP="007C6C1B">
            <w:pPr>
              <w:ind w:firstLineChars="100" w:firstLine="240"/>
              <w:rPr>
                <w:sz w:val="24"/>
              </w:rPr>
            </w:pPr>
            <w:r w:rsidRPr="007C6C1B">
              <w:rPr>
                <w:sz w:val="24"/>
              </w:rPr>
              <w:t>5</w:t>
            </w:r>
          </w:p>
        </w:tc>
        <w:tc>
          <w:tcPr>
            <w:tcW w:w="860" w:type="dxa"/>
            <w:tcBorders>
              <w:top w:val="single" w:sz="12" w:space="0" w:color="auto"/>
              <w:tl2br w:val="nil"/>
              <w:tr2bl w:val="nil"/>
            </w:tcBorders>
          </w:tcPr>
          <w:p w14:paraId="5B6460D2" w14:textId="77777777" w:rsidR="000E670C" w:rsidRPr="007C6C1B" w:rsidRDefault="000E670C" w:rsidP="00A54B7A">
            <w:pPr>
              <w:jc w:val="center"/>
              <w:rPr>
                <w:sz w:val="24"/>
              </w:rPr>
            </w:pPr>
            <w:r w:rsidRPr="007C6C1B">
              <w:rPr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12" w:space="0" w:color="auto"/>
              <w:tl2br w:val="nil"/>
              <w:tr2bl w:val="nil"/>
            </w:tcBorders>
          </w:tcPr>
          <w:p w14:paraId="34E33281" w14:textId="77777777" w:rsidR="000E670C" w:rsidRPr="007C6C1B" w:rsidRDefault="000E670C" w:rsidP="00A54B7A">
            <w:pPr>
              <w:jc w:val="center"/>
              <w:rPr>
                <w:sz w:val="24"/>
              </w:rPr>
            </w:pPr>
            <w:r w:rsidRPr="007C6C1B">
              <w:rPr>
                <w:sz w:val="24"/>
              </w:rPr>
              <w:t>20</w:t>
            </w:r>
          </w:p>
        </w:tc>
        <w:tc>
          <w:tcPr>
            <w:tcW w:w="1649" w:type="dxa"/>
            <w:tcBorders>
              <w:top w:val="single" w:sz="12" w:space="0" w:color="auto"/>
              <w:tl2br w:val="nil"/>
              <w:tr2bl w:val="nil"/>
            </w:tcBorders>
          </w:tcPr>
          <w:p w14:paraId="0B154D04" w14:textId="77777777" w:rsidR="000E670C" w:rsidRPr="007C6C1B" w:rsidRDefault="000E670C" w:rsidP="00A54B7A">
            <w:pPr>
              <w:jc w:val="center"/>
              <w:rPr>
                <w:sz w:val="24"/>
              </w:rPr>
            </w:pPr>
          </w:p>
        </w:tc>
      </w:tr>
      <w:tr w:rsidR="000E670C" w:rsidRPr="007C6C1B" w14:paraId="3347652B" w14:textId="77777777" w:rsidTr="00A54B7A">
        <w:trPr>
          <w:trHeight w:val="357"/>
        </w:trPr>
        <w:tc>
          <w:tcPr>
            <w:tcW w:w="1388" w:type="dxa"/>
            <w:vMerge w:val="restart"/>
            <w:tcBorders>
              <w:tl2br w:val="nil"/>
              <w:tr2bl w:val="nil"/>
            </w:tcBorders>
          </w:tcPr>
          <w:p w14:paraId="4B778F42" w14:textId="77777777" w:rsidR="000E670C" w:rsidRPr="007C6C1B" w:rsidRDefault="000E670C" w:rsidP="00A54B7A">
            <w:pPr>
              <w:jc w:val="left"/>
              <w:rPr>
                <w:b/>
                <w:bCs/>
                <w:iCs/>
                <w:sz w:val="24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</w:tcPr>
          <w:p w14:paraId="44BFB77C" w14:textId="77777777" w:rsidR="000E670C" w:rsidRPr="007C6C1B" w:rsidRDefault="000E670C" w:rsidP="00A54B7A">
            <w:pPr>
              <w:jc w:val="center"/>
              <w:rPr>
                <w:sz w:val="24"/>
              </w:rPr>
            </w:pPr>
            <w:r w:rsidRPr="007C6C1B">
              <w:rPr>
                <w:sz w:val="24"/>
              </w:rPr>
              <w:t>ns</w:t>
            </w:r>
          </w:p>
        </w:tc>
        <w:tc>
          <w:tcPr>
            <w:tcW w:w="860" w:type="dxa"/>
            <w:tcBorders>
              <w:tl2br w:val="nil"/>
              <w:tr2bl w:val="nil"/>
            </w:tcBorders>
          </w:tcPr>
          <w:p w14:paraId="09EEE817" w14:textId="77777777" w:rsidR="000E670C" w:rsidRPr="007C6C1B" w:rsidRDefault="000E670C" w:rsidP="00A54B7A">
            <w:pPr>
              <w:jc w:val="center"/>
              <w:rPr>
                <w:sz w:val="24"/>
              </w:rPr>
            </w:pPr>
            <w:r w:rsidRPr="007C6C1B">
              <w:rPr>
                <w:sz w:val="24"/>
              </w:rPr>
              <w:t>ns</w:t>
            </w:r>
          </w:p>
        </w:tc>
        <w:tc>
          <w:tcPr>
            <w:tcW w:w="860" w:type="dxa"/>
            <w:tcBorders>
              <w:tl2br w:val="nil"/>
              <w:tr2bl w:val="nil"/>
            </w:tcBorders>
          </w:tcPr>
          <w:p w14:paraId="2D4A7E3E" w14:textId="77777777" w:rsidR="000E670C" w:rsidRPr="007C6C1B" w:rsidRDefault="000E670C" w:rsidP="00A54B7A">
            <w:pPr>
              <w:jc w:val="center"/>
              <w:rPr>
                <w:sz w:val="24"/>
              </w:rPr>
            </w:pPr>
            <w:r w:rsidRPr="007C6C1B">
              <w:rPr>
                <w:sz w:val="24"/>
              </w:rPr>
              <w:t>67.7%*</w:t>
            </w:r>
          </w:p>
        </w:tc>
        <w:tc>
          <w:tcPr>
            <w:tcW w:w="860" w:type="dxa"/>
            <w:tcBorders>
              <w:tl2br w:val="nil"/>
              <w:tr2bl w:val="nil"/>
            </w:tcBorders>
          </w:tcPr>
          <w:p w14:paraId="1DD9D9BB" w14:textId="77777777" w:rsidR="000E670C" w:rsidRPr="007C6C1B" w:rsidRDefault="000E670C" w:rsidP="00A54B7A">
            <w:pPr>
              <w:jc w:val="center"/>
              <w:rPr>
                <w:sz w:val="24"/>
              </w:rPr>
            </w:pPr>
            <w:r w:rsidRPr="007C6C1B">
              <w:rPr>
                <w:sz w:val="24"/>
              </w:rPr>
              <w:t>52.9%*</w:t>
            </w:r>
          </w:p>
        </w:tc>
        <w:tc>
          <w:tcPr>
            <w:tcW w:w="1649" w:type="dxa"/>
            <w:tcBorders>
              <w:tl2br w:val="nil"/>
              <w:tr2bl w:val="nil"/>
            </w:tcBorders>
          </w:tcPr>
          <w:p w14:paraId="4982A02B" w14:textId="77777777" w:rsidR="000E670C" w:rsidRPr="007C6C1B" w:rsidRDefault="000E670C" w:rsidP="00A54B7A">
            <w:pPr>
              <w:jc w:val="center"/>
              <w:rPr>
                <w:sz w:val="24"/>
              </w:rPr>
            </w:pPr>
            <w:r w:rsidRPr="007C6C1B">
              <w:rPr>
                <w:sz w:val="24"/>
              </w:rPr>
              <w:t>Local leaves</w:t>
            </w:r>
          </w:p>
        </w:tc>
      </w:tr>
      <w:tr w:rsidR="000E670C" w:rsidRPr="007C6C1B" w14:paraId="18D0AA8C" w14:textId="77777777" w:rsidTr="00A54B7A">
        <w:trPr>
          <w:trHeight w:val="416"/>
        </w:trPr>
        <w:tc>
          <w:tcPr>
            <w:tcW w:w="1388" w:type="dxa"/>
            <w:vMerge/>
            <w:tcBorders>
              <w:tl2br w:val="nil"/>
              <w:tr2bl w:val="nil"/>
            </w:tcBorders>
          </w:tcPr>
          <w:p w14:paraId="5500EA67" w14:textId="77777777" w:rsidR="000E670C" w:rsidRPr="007C6C1B" w:rsidRDefault="000E670C" w:rsidP="00A54B7A">
            <w:pPr>
              <w:rPr>
                <w:b/>
                <w:bCs/>
                <w:iCs/>
                <w:sz w:val="24"/>
              </w:rPr>
            </w:pPr>
          </w:p>
        </w:tc>
        <w:tc>
          <w:tcPr>
            <w:tcW w:w="860" w:type="dxa"/>
            <w:gridSpan w:val="2"/>
            <w:tcBorders>
              <w:tl2br w:val="nil"/>
              <w:tr2bl w:val="nil"/>
            </w:tcBorders>
          </w:tcPr>
          <w:p w14:paraId="1F2D4BB5" w14:textId="77777777" w:rsidR="000E670C" w:rsidRPr="007C6C1B" w:rsidRDefault="000E670C" w:rsidP="00A54B7A">
            <w:pPr>
              <w:jc w:val="center"/>
              <w:rPr>
                <w:sz w:val="24"/>
              </w:rPr>
            </w:pPr>
            <w:r w:rsidRPr="007C6C1B">
              <w:rPr>
                <w:sz w:val="24"/>
              </w:rPr>
              <w:t>ns</w:t>
            </w:r>
          </w:p>
        </w:tc>
        <w:tc>
          <w:tcPr>
            <w:tcW w:w="860" w:type="dxa"/>
            <w:tcBorders>
              <w:tl2br w:val="nil"/>
              <w:tr2bl w:val="nil"/>
            </w:tcBorders>
          </w:tcPr>
          <w:p w14:paraId="27BE33E0" w14:textId="77777777" w:rsidR="000E670C" w:rsidRPr="007C6C1B" w:rsidRDefault="000E670C" w:rsidP="00A54B7A">
            <w:pPr>
              <w:jc w:val="center"/>
              <w:rPr>
                <w:sz w:val="24"/>
              </w:rPr>
            </w:pPr>
            <w:r w:rsidRPr="007C6C1B">
              <w:rPr>
                <w:sz w:val="24"/>
              </w:rPr>
              <w:t>ns</w:t>
            </w:r>
          </w:p>
        </w:tc>
        <w:tc>
          <w:tcPr>
            <w:tcW w:w="860" w:type="dxa"/>
            <w:tcBorders>
              <w:tl2br w:val="nil"/>
              <w:tr2bl w:val="nil"/>
            </w:tcBorders>
          </w:tcPr>
          <w:p w14:paraId="46D8D90A" w14:textId="77777777" w:rsidR="000E670C" w:rsidRPr="007C6C1B" w:rsidRDefault="000E670C" w:rsidP="00A54B7A">
            <w:pPr>
              <w:jc w:val="center"/>
              <w:rPr>
                <w:sz w:val="24"/>
              </w:rPr>
            </w:pPr>
            <w:r w:rsidRPr="007C6C1B">
              <w:rPr>
                <w:sz w:val="24"/>
              </w:rPr>
              <w:t>ns</w:t>
            </w:r>
          </w:p>
        </w:tc>
        <w:tc>
          <w:tcPr>
            <w:tcW w:w="860" w:type="dxa"/>
            <w:tcBorders>
              <w:tl2br w:val="nil"/>
              <w:tr2bl w:val="nil"/>
            </w:tcBorders>
          </w:tcPr>
          <w:p w14:paraId="080B251C" w14:textId="77777777" w:rsidR="000E670C" w:rsidRPr="007C6C1B" w:rsidRDefault="000E670C" w:rsidP="00A54B7A">
            <w:pPr>
              <w:jc w:val="center"/>
              <w:rPr>
                <w:sz w:val="24"/>
              </w:rPr>
            </w:pPr>
            <w:r w:rsidRPr="007C6C1B">
              <w:rPr>
                <w:sz w:val="24"/>
              </w:rPr>
              <w:t>ns</w:t>
            </w:r>
          </w:p>
        </w:tc>
        <w:tc>
          <w:tcPr>
            <w:tcW w:w="1649" w:type="dxa"/>
            <w:tcBorders>
              <w:tl2br w:val="nil"/>
              <w:tr2bl w:val="nil"/>
            </w:tcBorders>
          </w:tcPr>
          <w:p w14:paraId="2E9B59CC" w14:textId="77777777" w:rsidR="000E670C" w:rsidRPr="007C6C1B" w:rsidRDefault="000E670C" w:rsidP="00A54B7A">
            <w:pPr>
              <w:jc w:val="center"/>
              <w:rPr>
                <w:sz w:val="24"/>
              </w:rPr>
            </w:pPr>
            <w:r w:rsidRPr="007C6C1B">
              <w:rPr>
                <w:sz w:val="24"/>
              </w:rPr>
              <w:t>Systemic leaves</w:t>
            </w:r>
          </w:p>
        </w:tc>
      </w:tr>
    </w:tbl>
    <w:p w14:paraId="182B829F" w14:textId="77777777" w:rsidR="000E670C" w:rsidRPr="007C6C1B" w:rsidRDefault="000E670C" w:rsidP="000E670C">
      <w:pPr>
        <w:rPr>
          <w:rFonts w:ascii="Times New Roman" w:hAnsi="Times New Roman" w:cs="Times New Roman"/>
          <w:sz w:val="24"/>
        </w:rPr>
      </w:pPr>
    </w:p>
    <w:p w14:paraId="583EC55B" w14:textId="77777777" w:rsidR="000E670C" w:rsidRPr="007C6C1B" w:rsidRDefault="000E670C" w:rsidP="000E670C">
      <w:pPr>
        <w:rPr>
          <w:rFonts w:ascii="Times New Roman" w:hAnsi="Times New Roman" w:cs="Times New Roman"/>
          <w:sz w:val="24"/>
        </w:rPr>
      </w:pPr>
    </w:p>
    <w:p w14:paraId="7B262BB7" w14:textId="77777777" w:rsidR="000E670C" w:rsidRPr="007C6C1B" w:rsidRDefault="000E670C" w:rsidP="000E670C">
      <w:pPr>
        <w:rPr>
          <w:rFonts w:ascii="Times New Roman" w:hAnsi="Times New Roman" w:cs="Times New Roman"/>
          <w:sz w:val="24"/>
        </w:rPr>
      </w:pPr>
    </w:p>
    <w:p w14:paraId="02680EC2" w14:textId="77777777" w:rsidR="000E670C" w:rsidRPr="007C6C1B" w:rsidRDefault="000E670C" w:rsidP="000E670C">
      <w:pPr>
        <w:rPr>
          <w:rFonts w:ascii="Times New Roman" w:hAnsi="Times New Roman" w:cs="Times New Roman"/>
          <w:sz w:val="24"/>
        </w:rPr>
      </w:pPr>
    </w:p>
    <w:p w14:paraId="6D0AE4F1" w14:textId="77777777" w:rsidR="000E670C" w:rsidRPr="007C6C1B" w:rsidRDefault="000E670C" w:rsidP="000E670C">
      <w:pPr>
        <w:rPr>
          <w:rFonts w:ascii="Times New Roman" w:hAnsi="Times New Roman" w:cs="Times New Roman"/>
          <w:sz w:val="24"/>
        </w:rPr>
      </w:pPr>
    </w:p>
    <w:p w14:paraId="55FDE1CB" w14:textId="77777777" w:rsidR="000E670C" w:rsidRPr="007C6C1B" w:rsidRDefault="000E670C" w:rsidP="000E670C">
      <w:pPr>
        <w:rPr>
          <w:rFonts w:ascii="Times New Roman" w:hAnsi="Times New Roman" w:cs="Times New Roman"/>
          <w:sz w:val="24"/>
        </w:rPr>
      </w:pPr>
    </w:p>
    <w:p w14:paraId="07CC1D6A" w14:textId="77777777" w:rsidR="000E670C" w:rsidRPr="007C6C1B" w:rsidRDefault="000E670C" w:rsidP="000E670C">
      <w:pPr>
        <w:rPr>
          <w:rFonts w:ascii="Times New Roman" w:hAnsi="Times New Roman" w:cs="Times New Roman"/>
          <w:sz w:val="24"/>
        </w:rPr>
      </w:pPr>
    </w:p>
    <w:p w14:paraId="3C9117DE" w14:textId="77777777" w:rsidR="000E670C" w:rsidRPr="007C6C1B" w:rsidRDefault="000E670C" w:rsidP="000E670C">
      <w:pPr>
        <w:rPr>
          <w:rFonts w:ascii="Times New Roman" w:hAnsi="Times New Roman" w:cs="Times New Roman"/>
          <w:sz w:val="24"/>
        </w:rPr>
      </w:pPr>
    </w:p>
    <w:p w14:paraId="254D6782" w14:textId="77777777" w:rsidR="000E670C" w:rsidRPr="007C6C1B" w:rsidRDefault="000E670C" w:rsidP="000E670C">
      <w:pPr>
        <w:rPr>
          <w:rFonts w:ascii="Times New Roman" w:hAnsi="Times New Roman" w:cs="Times New Roman"/>
          <w:sz w:val="24"/>
        </w:rPr>
      </w:pPr>
    </w:p>
    <w:p w14:paraId="2588A11F" w14:textId="77777777" w:rsidR="000E670C" w:rsidRPr="007C6C1B" w:rsidRDefault="000E670C" w:rsidP="000E670C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14:paraId="1BA6A78C" w14:textId="2E0A8599" w:rsidR="007963A5" w:rsidRDefault="007C6C1B" w:rsidP="004458F6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  <w:r w:rsidRPr="007C6C1B">
        <w:rPr>
          <w:rFonts w:ascii="Times New Roman" w:hAnsi="Times New Roman" w:cs="Times New Roman"/>
          <w:sz w:val="24"/>
        </w:rPr>
        <w:t xml:space="preserve">The leaves were pre-treated with different concentration of apyrase as described in Materials and methods, and the level of extracellular ATP was measured at 0.5 h after wounding. The values of extracellular ATP in either the wounded or systemic leaves in the absence of apyrase was denoted as the 100% value. One leaf each obtained from different seedlings </w:t>
      </w:r>
      <w:proofErr w:type="gramStart"/>
      <w:r w:rsidRPr="007C6C1B">
        <w:rPr>
          <w:rFonts w:ascii="Times New Roman" w:hAnsi="Times New Roman" w:cs="Times New Roman"/>
          <w:sz w:val="24"/>
        </w:rPr>
        <w:t>were</w:t>
      </w:r>
      <w:proofErr w:type="gramEnd"/>
      <w:r w:rsidRPr="007C6C1B">
        <w:rPr>
          <w:rFonts w:ascii="Times New Roman" w:hAnsi="Times New Roman" w:cs="Times New Roman"/>
          <w:sz w:val="24"/>
        </w:rPr>
        <w:t xml:space="preserve"> used for one independent repeat of the experiment. Each value represents the mean of four independent experiments. ns- </w:t>
      </w:r>
      <w:proofErr w:type="gramStart"/>
      <w:r w:rsidRPr="007C6C1B">
        <w:rPr>
          <w:rFonts w:ascii="Times New Roman" w:hAnsi="Times New Roman" w:cs="Times New Roman"/>
          <w:sz w:val="24"/>
        </w:rPr>
        <w:t>no</w:t>
      </w:r>
      <w:proofErr w:type="gramEnd"/>
      <w:r w:rsidRPr="007C6C1B">
        <w:rPr>
          <w:rFonts w:ascii="Times New Roman" w:hAnsi="Times New Roman" w:cs="Times New Roman"/>
          <w:sz w:val="24"/>
        </w:rPr>
        <w:t xml:space="preserve"> significant effect. *–statistically significant difference from the treatment of apyrase </w:t>
      </w:r>
      <w:proofErr w:type="gramStart"/>
      <w:r w:rsidRPr="007C6C1B">
        <w:rPr>
          <w:rFonts w:ascii="Times New Roman" w:hAnsi="Times New Roman" w:cs="Times New Roman"/>
          <w:sz w:val="24"/>
        </w:rPr>
        <w:t xml:space="preserve">( </w:t>
      </w:r>
      <w:r w:rsidRPr="007C6C1B">
        <w:rPr>
          <w:rFonts w:ascii="Times New Roman" w:hAnsi="Times New Roman" w:cs="Times New Roman"/>
          <w:i/>
          <w:sz w:val="24"/>
        </w:rPr>
        <w:t>P</w:t>
      </w:r>
      <w:proofErr w:type="gramEnd"/>
      <w:r w:rsidRPr="007C6C1B">
        <w:rPr>
          <w:rFonts w:ascii="Times New Roman" w:hAnsi="Times New Roman" w:cs="Times New Roman"/>
          <w:sz w:val="24"/>
        </w:rPr>
        <w:t xml:space="preserve"> &lt;0.05).</w:t>
      </w:r>
    </w:p>
    <w:p w14:paraId="64B3FDF8" w14:textId="77777777" w:rsidR="007C6C1B" w:rsidRDefault="007C6C1B" w:rsidP="004458F6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6823120F" w14:textId="77777777" w:rsidR="007C6C1B" w:rsidRDefault="007C6C1B" w:rsidP="004458F6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2478AE74" w14:textId="77777777" w:rsidR="007C6C1B" w:rsidRDefault="007C6C1B" w:rsidP="004458F6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44C96C49" w14:textId="77777777" w:rsidR="007C6C1B" w:rsidRDefault="007C6C1B" w:rsidP="004458F6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7E4C05AE" w14:textId="77777777" w:rsidR="007C6C1B" w:rsidRDefault="007C6C1B" w:rsidP="004458F6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4582EA42" w14:textId="77777777" w:rsidR="007C6C1B" w:rsidRDefault="007C6C1B" w:rsidP="004458F6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4A61BE2B" w14:textId="77777777" w:rsidR="007C6C1B" w:rsidRDefault="007C6C1B" w:rsidP="004458F6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22C94972" w14:textId="77777777" w:rsidR="007C6C1B" w:rsidRPr="007C6C1B" w:rsidRDefault="007C6C1B" w:rsidP="004458F6">
      <w:pPr>
        <w:spacing w:line="480" w:lineRule="auto"/>
        <w:rPr>
          <w:rFonts w:ascii="Arial" w:eastAsia="ＭＳ 明朝" w:hAnsi="Arial" w:cs="Arial" w:hint="eastAsia"/>
          <w:b/>
          <w:sz w:val="24"/>
          <w:lang w:eastAsia="ja-JP"/>
        </w:rPr>
      </w:pPr>
    </w:p>
    <w:p w14:paraId="23B23DFC" w14:textId="39F83E75" w:rsidR="004458F6" w:rsidRPr="007C6C1B" w:rsidRDefault="004458F6" w:rsidP="004458F6">
      <w:pPr>
        <w:spacing w:line="480" w:lineRule="auto"/>
        <w:rPr>
          <w:rFonts w:ascii="Times New Roman" w:hAnsi="Times New Roman" w:cs="Times New Roman"/>
          <w:sz w:val="24"/>
        </w:rPr>
      </w:pPr>
      <w:r w:rsidRPr="007C6C1B">
        <w:rPr>
          <w:rFonts w:ascii="Arial" w:hAnsi="Arial" w:cs="Arial"/>
          <w:b/>
          <w:sz w:val="24"/>
        </w:rPr>
        <w:t>Table S</w:t>
      </w:r>
      <w:r w:rsidR="000E670C" w:rsidRPr="007C6C1B">
        <w:rPr>
          <w:rFonts w:ascii="Arial" w:hAnsi="Arial" w:cs="Arial"/>
          <w:b/>
          <w:sz w:val="24"/>
        </w:rPr>
        <w:t>2</w:t>
      </w:r>
      <w:r w:rsidRPr="007C6C1B">
        <w:rPr>
          <w:rFonts w:ascii="Arial" w:hAnsi="Arial" w:cs="Arial"/>
          <w:sz w:val="24"/>
        </w:rPr>
        <w:t>:</w:t>
      </w:r>
      <w:r w:rsidR="008A4C7E" w:rsidRPr="007C6C1B">
        <w:rPr>
          <w:rFonts w:ascii="Arial" w:hAnsi="Arial" w:cs="Arial"/>
          <w:sz w:val="24"/>
        </w:rPr>
        <w:t xml:space="preserve"> </w:t>
      </w:r>
      <w:r w:rsidR="008A4C7E" w:rsidRPr="007C6C1B">
        <w:rPr>
          <w:rFonts w:ascii="Times New Roman" w:hAnsi="Times New Roman" w:cs="Times New Roman"/>
          <w:sz w:val="24"/>
        </w:rPr>
        <w:t>The effects of different concentration of either DMTU or DPI on H</w:t>
      </w:r>
      <w:r w:rsidR="008A4C7E" w:rsidRPr="007C6C1B">
        <w:rPr>
          <w:rFonts w:ascii="Times New Roman" w:hAnsi="Times New Roman" w:cs="Times New Roman"/>
          <w:sz w:val="24"/>
          <w:vertAlign w:val="subscript"/>
        </w:rPr>
        <w:t>2</w:t>
      </w:r>
      <w:r w:rsidR="008A4C7E" w:rsidRPr="007C6C1B">
        <w:rPr>
          <w:rFonts w:ascii="Times New Roman" w:hAnsi="Times New Roman" w:cs="Times New Roman"/>
          <w:sz w:val="24"/>
        </w:rPr>
        <w:t>O</w:t>
      </w:r>
      <w:r w:rsidR="008A4C7E" w:rsidRPr="007C6C1B">
        <w:rPr>
          <w:rFonts w:ascii="Times New Roman" w:hAnsi="Times New Roman" w:cs="Times New Roman"/>
          <w:sz w:val="24"/>
          <w:vertAlign w:val="subscript"/>
        </w:rPr>
        <w:t>2</w:t>
      </w:r>
      <w:r w:rsidR="008A4C7E" w:rsidRPr="007C6C1B">
        <w:rPr>
          <w:rFonts w:ascii="Times New Roman" w:hAnsi="Times New Roman" w:cs="Times New Roman"/>
          <w:sz w:val="24"/>
        </w:rPr>
        <w:t xml:space="preserve"> content of the wounded and systemic leaves of the wound plants. </w:t>
      </w:r>
    </w:p>
    <w:tbl>
      <w:tblPr>
        <w:tblW w:w="9396" w:type="dxa"/>
        <w:jc w:val="center"/>
        <w:tblInd w:w="-350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708"/>
        <w:gridCol w:w="567"/>
        <w:gridCol w:w="851"/>
        <w:gridCol w:w="850"/>
        <w:gridCol w:w="709"/>
        <w:gridCol w:w="567"/>
        <w:gridCol w:w="851"/>
        <w:gridCol w:w="938"/>
        <w:gridCol w:w="1471"/>
      </w:tblGrid>
      <w:tr w:rsidR="004458F6" w:rsidRPr="007C6C1B" w14:paraId="17F91894" w14:textId="77777777" w:rsidTr="007C6C1B">
        <w:trPr>
          <w:trHeight w:hRule="exact" w:val="939"/>
          <w:jc w:val="center"/>
        </w:trPr>
        <w:tc>
          <w:tcPr>
            <w:tcW w:w="1884" w:type="dxa"/>
            <w:tcBorders>
              <w:bottom w:val="single" w:sz="12" w:space="0" w:color="auto"/>
            </w:tcBorders>
            <w:shd w:val="clear" w:color="auto" w:fill="auto"/>
          </w:tcPr>
          <w:p w14:paraId="0800A280" w14:textId="77777777" w:rsidR="004458F6" w:rsidRPr="007C6C1B" w:rsidRDefault="004458F6" w:rsidP="00520F3E">
            <w:pPr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297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1B66B396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Application to the wounded leaves</w:t>
            </w:r>
          </w:p>
          <w:p w14:paraId="4E0445FA" w14:textId="77777777" w:rsidR="004458F6" w:rsidRPr="007C6C1B" w:rsidRDefault="004458F6" w:rsidP="00520F3E">
            <w:pPr>
              <w:rPr>
                <w:rFonts w:ascii="Times New Roman" w:hAnsi="Times New Roman" w:cs="Times New Roman"/>
                <w:sz w:val="24"/>
              </w:rPr>
            </w:pPr>
          </w:p>
          <w:p w14:paraId="14FD6269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-----------------------------------------------------            ---</w:t>
            </w:r>
          </w:p>
          <w:p w14:paraId="57B520C6" w14:textId="77777777" w:rsidR="004458F6" w:rsidRPr="007C6C1B" w:rsidRDefault="004458F6" w:rsidP="00520F3E">
            <w:pPr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-----------------------------------</w:t>
            </w:r>
          </w:p>
        </w:tc>
        <w:tc>
          <w:tcPr>
            <w:tcW w:w="306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AB72278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Application to leaf petiole of the wounded leaves</w:t>
            </w:r>
          </w:p>
          <w:p w14:paraId="3EB24DEE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----------------------------------------------------------------</w:t>
            </w:r>
          </w:p>
          <w:p w14:paraId="5964725C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Cs/>
                <w:sz w:val="24"/>
              </w:rPr>
              <w:t>-----------------------------------------------</w:t>
            </w:r>
          </w:p>
          <w:p w14:paraId="7D841786" w14:textId="77777777" w:rsidR="004458F6" w:rsidRPr="007C6C1B" w:rsidRDefault="004458F6" w:rsidP="00520F3E">
            <w:pPr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Cs/>
                <w:sz w:val="24"/>
              </w:rPr>
              <w:t>-----------------------------------------------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</w:tcPr>
          <w:p w14:paraId="4F87634B" w14:textId="77777777" w:rsidR="004458F6" w:rsidRPr="007C6C1B" w:rsidRDefault="004458F6" w:rsidP="00520F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58F6" w:rsidRPr="007C6C1B" w14:paraId="3A1B9706" w14:textId="77777777" w:rsidTr="007C6C1B">
        <w:trPr>
          <w:jc w:val="center"/>
        </w:trPr>
        <w:tc>
          <w:tcPr>
            <w:tcW w:w="188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A30A18F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7C6C1B">
              <w:rPr>
                <w:rFonts w:ascii="Times New Roman" w:hAnsi="Times New Roman" w:cs="Times New Roman"/>
                <w:b/>
                <w:bCs/>
                <w:iCs/>
                <w:sz w:val="24"/>
              </w:rPr>
              <w:t>DMTU</w:t>
            </w:r>
            <w:r w:rsidRPr="007C6C1B">
              <w:rPr>
                <w:rFonts w:ascii="Times New Roman" w:hAnsi="Times New Roman" w:cs="Times New Roman"/>
                <w:bCs/>
                <w:iCs/>
                <w:sz w:val="24"/>
              </w:rPr>
              <w:t>(</w:t>
            </w:r>
            <w:r w:rsidRPr="007C6C1B">
              <w:rPr>
                <w:rFonts w:ascii="Times New Roman" w:hAnsi="Times New Roman" w:cs="Times New Roman"/>
                <w:sz w:val="24"/>
              </w:rPr>
              <w:t>mmol/L</w:t>
            </w:r>
            <w:r w:rsidRPr="007C6C1B"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6B2C2D7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 xml:space="preserve">0.1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2E98E6B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 xml:space="preserve">0.5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5097051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626BE46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75E5E06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 xml:space="preserve">0.1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A49B072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 xml:space="preserve">0.5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802DBF6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0BD17F9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14DA0B9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8F6" w:rsidRPr="007C6C1B" w14:paraId="4E522B74" w14:textId="77777777" w:rsidTr="007C6C1B">
        <w:trPr>
          <w:trHeight w:val="357"/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4F7D9566" w14:textId="77777777" w:rsidR="004458F6" w:rsidRPr="007C6C1B" w:rsidRDefault="004458F6" w:rsidP="00520F3E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1FD94A31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56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6DFFEEFF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0E80AB7E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71.1%*</w:t>
            </w:r>
          </w:p>
        </w:tc>
        <w:tc>
          <w:tcPr>
            <w:tcW w:w="85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793FC82D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57.9%*</w:t>
            </w:r>
          </w:p>
        </w:tc>
        <w:tc>
          <w:tcPr>
            <w:tcW w:w="70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1EEF6A86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56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61D65A0A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774916C8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938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49FBFF1A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1471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63765971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Local leaves</w:t>
            </w:r>
          </w:p>
        </w:tc>
      </w:tr>
      <w:tr w:rsidR="004458F6" w:rsidRPr="007C6C1B" w14:paraId="5EB0D671" w14:textId="77777777" w:rsidTr="007C6C1B">
        <w:trPr>
          <w:trHeight w:val="357"/>
          <w:jc w:val="center"/>
        </w:trPr>
        <w:tc>
          <w:tcPr>
            <w:tcW w:w="1884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159CE18" w14:textId="77777777" w:rsidR="004458F6" w:rsidRPr="007C6C1B" w:rsidRDefault="004458F6" w:rsidP="00520F3E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D44371A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56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D02A5C1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99DB7A0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74.3%*</w:t>
            </w: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29A5F27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54.3%*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7410F78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56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5FB4031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2DA6A39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65.7%*</w:t>
            </w:r>
          </w:p>
        </w:tc>
        <w:tc>
          <w:tcPr>
            <w:tcW w:w="93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029DF0F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51.4%*</w:t>
            </w:r>
          </w:p>
        </w:tc>
        <w:tc>
          <w:tcPr>
            <w:tcW w:w="147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15EE776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Systemic leaves</w:t>
            </w:r>
          </w:p>
          <w:p w14:paraId="10E28FBC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8F6" w:rsidRPr="007C6C1B" w14:paraId="3FBAD998" w14:textId="77777777" w:rsidTr="007C6C1B">
        <w:trPr>
          <w:trHeight w:val="357"/>
          <w:jc w:val="center"/>
        </w:trPr>
        <w:tc>
          <w:tcPr>
            <w:tcW w:w="1884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11FA144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7C6C1B">
              <w:rPr>
                <w:rFonts w:ascii="Times New Roman" w:hAnsi="Times New Roman" w:cs="Times New Roman"/>
                <w:b/>
                <w:bCs/>
                <w:iCs/>
                <w:sz w:val="24"/>
              </w:rPr>
              <w:t>DPI</w:t>
            </w:r>
            <w:r w:rsidRPr="007C6C1B">
              <w:rPr>
                <w:rFonts w:ascii="Times New Roman" w:hAnsi="Times New Roman" w:cs="Times New Roman"/>
                <w:bCs/>
                <w:iCs/>
                <w:sz w:val="24"/>
              </w:rPr>
              <w:t>(</w:t>
            </w:r>
            <w:proofErr w:type="spellStart"/>
            <w:r w:rsidRPr="007C6C1B">
              <w:rPr>
                <w:rFonts w:ascii="Times New Roman" w:hAnsi="Times New Roman" w:cs="Times New Roman"/>
                <w:bCs/>
                <w:sz w:val="24"/>
              </w:rPr>
              <w:t>μ</w:t>
            </w:r>
            <w:r w:rsidRPr="007C6C1B">
              <w:rPr>
                <w:rFonts w:ascii="Times New Roman" w:hAnsi="Times New Roman" w:cs="Times New Roman"/>
                <w:sz w:val="24"/>
              </w:rPr>
              <w:t>mol</w:t>
            </w:r>
            <w:proofErr w:type="spellEnd"/>
            <w:r w:rsidRPr="007C6C1B">
              <w:rPr>
                <w:rFonts w:ascii="Times New Roman" w:hAnsi="Times New Roman" w:cs="Times New Roman"/>
                <w:sz w:val="24"/>
              </w:rPr>
              <w:t>/L</w:t>
            </w:r>
            <w:r w:rsidRPr="007C6C1B"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57A7CF9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Cs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7196366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Cs/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4074581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Cs/>
                <w:sz w:val="24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6022CAC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Cs/>
                <w:sz w:val="24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C788EE9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Cs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80F64FA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Cs/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1A1869E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Cs/>
                <w:sz w:val="24"/>
              </w:rPr>
              <w:t xml:space="preserve">50 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CB60CED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Cs/>
                <w:sz w:val="24"/>
              </w:rPr>
              <w:t xml:space="preserve">100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F1ABC68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8F6" w:rsidRPr="007C6C1B" w14:paraId="265BE1CA" w14:textId="77777777" w:rsidTr="007C6C1B">
        <w:trPr>
          <w:trHeight w:val="357"/>
          <w:jc w:val="center"/>
        </w:trPr>
        <w:tc>
          <w:tcPr>
            <w:tcW w:w="1884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7E3A60C6" w14:textId="77777777" w:rsidR="004458F6" w:rsidRPr="007C6C1B" w:rsidRDefault="004458F6" w:rsidP="00520F3E">
            <w:pPr>
              <w:pStyle w:val="Web"/>
              <w:widowControl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209F93DA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56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24F7D8DB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5347080C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76.2%*</w:t>
            </w:r>
          </w:p>
        </w:tc>
        <w:tc>
          <w:tcPr>
            <w:tcW w:w="85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670CA0EE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61.9%*</w:t>
            </w:r>
          </w:p>
        </w:tc>
        <w:tc>
          <w:tcPr>
            <w:tcW w:w="70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6A86ABDE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56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4B7C4295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79132D49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938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6FBD3D95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1471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49F064E8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Local leaves</w:t>
            </w:r>
          </w:p>
        </w:tc>
      </w:tr>
      <w:tr w:rsidR="004458F6" w:rsidRPr="007C6C1B" w14:paraId="2BC1D98F" w14:textId="77777777" w:rsidTr="007C6C1B">
        <w:trPr>
          <w:trHeight w:val="357"/>
          <w:jc w:val="center"/>
        </w:trPr>
        <w:tc>
          <w:tcPr>
            <w:tcW w:w="1884" w:type="dxa"/>
            <w:vMerge/>
            <w:tcBorders>
              <w:tl2br w:val="nil"/>
              <w:tr2bl w:val="nil"/>
            </w:tcBorders>
            <w:shd w:val="clear" w:color="auto" w:fill="auto"/>
          </w:tcPr>
          <w:p w14:paraId="2DF1BD21" w14:textId="77777777" w:rsidR="004458F6" w:rsidRPr="007C6C1B" w:rsidRDefault="004458F6" w:rsidP="00520F3E">
            <w:pPr>
              <w:pStyle w:val="Web"/>
              <w:widowControl/>
              <w:spacing w:beforeLines="50" w:before="156" w:afterLines="50" w:after="156" w:line="48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</w:tcPr>
          <w:p w14:paraId="2DF15E0D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uto"/>
          </w:tcPr>
          <w:p w14:paraId="1FB1E201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</w:tcPr>
          <w:p w14:paraId="06380C92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81.6%*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</w:tcPr>
          <w:p w14:paraId="2F46E61A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65.8%*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</w:tcPr>
          <w:p w14:paraId="4DF63B9A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uto"/>
          </w:tcPr>
          <w:p w14:paraId="7A5959B6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</w:tcPr>
          <w:p w14:paraId="50D381FE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57.9%*</w:t>
            </w:r>
          </w:p>
        </w:tc>
        <w:tc>
          <w:tcPr>
            <w:tcW w:w="938" w:type="dxa"/>
            <w:tcBorders>
              <w:tl2br w:val="nil"/>
              <w:tr2bl w:val="nil"/>
            </w:tcBorders>
            <w:shd w:val="clear" w:color="auto" w:fill="auto"/>
          </w:tcPr>
          <w:p w14:paraId="5D2ED63F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50.0%*</w:t>
            </w:r>
          </w:p>
        </w:tc>
        <w:tc>
          <w:tcPr>
            <w:tcW w:w="1471" w:type="dxa"/>
            <w:tcBorders>
              <w:tl2br w:val="nil"/>
              <w:tr2bl w:val="nil"/>
            </w:tcBorders>
            <w:shd w:val="clear" w:color="auto" w:fill="auto"/>
          </w:tcPr>
          <w:p w14:paraId="68DE1B15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Systemic leaves</w:t>
            </w:r>
          </w:p>
        </w:tc>
      </w:tr>
    </w:tbl>
    <w:p w14:paraId="5EECD185" w14:textId="0380EE6B" w:rsidR="00BD78F1" w:rsidRDefault="007C6C1B" w:rsidP="008A4C7E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  <w:r w:rsidRPr="007C6C1B">
        <w:rPr>
          <w:rFonts w:ascii="Times New Roman" w:hAnsi="Times New Roman" w:cs="Times New Roman"/>
          <w:sz w:val="24"/>
        </w:rPr>
        <w:t>The values of the H</w:t>
      </w:r>
      <w:r w:rsidRPr="007C6C1B">
        <w:rPr>
          <w:rFonts w:ascii="Times New Roman" w:hAnsi="Times New Roman" w:cs="Times New Roman"/>
          <w:sz w:val="24"/>
          <w:vertAlign w:val="subscript"/>
        </w:rPr>
        <w:t>2</w:t>
      </w:r>
      <w:r w:rsidRPr="007C6C1B">
        <w:rPr>
          <w:rFonts w:ascii="Times New Roman" w:hAnsi="Times New Roman" w:cs="Times New Roman"/>
          <w:sz w:val="24"/>
        </w:rPr>
        <w:t>O</w:t>
      </w:r>
      <w:r w:rsidRPr="007C6C1B">
        <w:rPr>
          <w:rFonts w:ascii="Times New Roman" w:hAnsi="Times New Roman" w:cs="Times New Roman"/>
          <w:sz w:val="24"/>
          <w:vertAlign w:val="subscript"/>
        </w:rPr>
        <w:t>2</w:t>
      </w:r>
      <w:r w:rsidRPr="007C6C1B">
        <w:rPr>
          <w:rFonts w:ascii="Times New Roman" w:hAnsi="Times New Roman" w:cs="Times New Roman"/>
          <w:sz w:val="24"/>
        </w:rPr>
        <w:t xml:space="preserve"> content in either the wounded or systemic leaves in the absence of DMTU and DPI was denoted as the 100% value. Two to 3 leaves each obtained from different seedlings were pooled as one sample for one independent repeat of the experiment. Each value represents the mean of four independent experiments. ns- </w:t>
      </w:r>
      <w:proofErr w:type="gramStart"/>
      <w:r w:rsidRPr="007C6C1B">
        <w:rPr>
          <w:rFonts w:ascii="Times New Roman" w:hAnsi="Times New Roman" w:cs="Times New Roman"/>
          <w:sz w:val="24"/>
        </w:rPr>
        <w:t>no</w:t>
      </w:r>
      <w:proofErr w:type="gramEnd"/>
      <w:r w:rsidRPr="007C6C1B">
        <w:rPr>
          <w:rFonts w:ascii="Times New Roman" w:hAnsi="Times New Roman" w:cs="Times New Roman"/>
          <w:sz w:val="24"/>
        </w:rPr>
        <w:t xml:space="preserve"> significant effect. *–statistically significant difference from the treatment of either DMTU or DPI </w:t>
      </w:r>
      <w:proofErr w:type="gramStart"/>
      <w:r w:rsidRPr="007C6C1B">
        <w:rPr>
          <w:rFonts w:ascii="Times New Roman" w:hAnsi="Times New Roman" w:cs="Times New Roman"/>
          <w:sz w:val="24"/>
        </w:rPr>
        <w:t xml:space="preserve">( </w:t>
      </w:r>
      <w:r w:rsidRPr="007C6C1B">
        <w:rPr>
          <w:rFonts w:ascii="Times New Roman" w:hAnsi="Times New Roman" w:cs="Times New Roman"/>
          <w:i/>
          <w:sz w:val="24"/>
        </w:rPr>
        <w:t>P</w:t>
      </w:r>
      <w:proofErr w:type="gramEnd"/>
      <w:r w:rsidRPr="007C6C1B">
        <w:rPr>
          <w:rFonts w:ascii="Times New Roman" w:hAnsi="Times New Roman" w:cs="Times New Roman"/>
          <w:sz w:val="24"/>
        </w:rPr>
        <w:t xml:space="preserve"> &lt;0.05).</w:t>
      </w:r>
    </w:p>
    <w:p w14:paraId="04471F2B" w14:textId="77777777" w:rsidR="007C6C1B" w:rsidRDefault="007C6C1B" w:rsidP="008A4C7E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3783731D" w14:textId="77777777" w:rsidR="007C6C1B" w:rsidRDefault="007C6C1B" w:rsidP="008A4C7E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48E3E5BE" w14:textId="77777777" w:rsidR="007C6C1B" w:rsidRDefault="007C6C1B" w:rsidP="008A4C7E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69F18B6E" w14:textId="77777777" w:rsidR="007C6C1B" w:rsidRDefault="007C6C1B" w:rsidP="008A4C7E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727ED9E4" w14:textId="77777777" w:rsidR="007C6C1B" w:rsidRPr="007C6C1B" w:rsidRDefault="007C6C1B" w:rsidP="008A4C7E">
      <w:pPr>
        <w:spacing w:line="480" w:lineRule="auto"/>
        <w:rPr>
          <w:rFonts w:ascii="Times New Roman" w:eastAsia="ＭＳ 明朝" w:hAnsi="Times New Roman" w:cs="Times New Roman" w:hint="eastAsia"/>
          <w:b/>
          <w:sz w:val="24"/>
          <w:lang w:eastAsia="ja-JP"/>
        </w:rPr>
      </w:pPr>
    </w:p>
    <w:p w14:paraId="50731136" w14:textId="77777777" w:rsidR="007963A5" w:rsidRPr="007C6C1B" w:rsidRDefault="007963A5" w:rsidP="008A4C7E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14:paraId="4F4A61F4" w14:textId="1CC4695C" w:rsidR="004458F6" w:rsidRPr="007C6C1B" w:rsidRDefault="004458F6" w:rsidP="004458F6">
      <w:pPr>
        <w:spacing w:line="480" w:lineRule="auto"/>
        <w:rPr>
          <w:rFonts w:ascii="Times New Roman" w:hAnsi="Times New Roman" w:cs="Times New Roman"/>
          <w:sz w:val="24"/>
        </w:rPr>
      </w:pPr>
      <w:r w:rsidRPr="007C6C1B">
        <w:rPr>
          <w:rFonts w:ascii="Arial" w:hAnsi="Arial" w:cs="Arial"/>
          <w:b/>
          <w:sz w:val="24"/>
        </w:rPr>
        <w:lastRenderedPageBreak/>
        <w:t xml:space="preserve">Table </w:t>
      </w:r>
      <w:r w:rsidR="000E670C" w:rsidRPr="007C6C1B">
        <w:rPr>
          <w:rFonts w:ascii="Arial" w:hAnsi="Arial" w:cs="Arial"/>
          <w:b/>
          <w:sz w:val="24"/>
        </w:rPr>
        <w:t>S3</w:t>
      </w:r>
      <w:r w:rsidRPr="007C6C1B">
        <w:rPr>
          <w:rFonts w:ascii="Arial" w:hAnsi="Arial" w:cs="Arial"/>
          <w:sz w:val="24"/>
        </w:rPr>
        <w:t>:</w:t>
      </w:r>
      <w:r w:rsidR="008A4C7E" w:rsidRPr="007C6C1B">
        <w:rPr>
          <w:rFonts w:ascii="Arial" w:hAnsi="Arial" w:cs="Arial"/>
          <w:sz w:val="24"/>
        </w:rPr>
        <w:t xml:space="preserve"> </w:t>
      </w:r>
      <w:r w:rsidR="008A4C7E" w:rsidRPr="007C6C1B">
        <w:rPr>
          <w:rFonts w:ascii="Times New Roman" w:hAnsi="Times New Roman" w:cs="Times New Roman"/>
          <w:sz w:val="24"/>
        </w:rPr>
        <w:t xml:space="preserve">The </w:t>
      </w:r>
      <w:proofErr w:type="gramStart"/>
      <w:r w:rsidR="008A4C7E" w:rsidRPr="007C6C1B">
        <w:rPr>
          <w:rFonts w:ascii="Times New Roman" w:hAnsi="Times New Roman" w:cs="Times New Roman"/>
          <w:sz w:val="24"/>
        </w:rPr>
        <w:t>effects of different concentration of either DMTU or DPI on H</w:t>
      </w:r>
      <w:r w:rsidR="008A4C7E" w:rsidRPr="007C6C1B">
        <w:rPr>
          <w:rFonts w:ascii="Times New Roman" w:hAnsi="Times New Roman" w:cs="Times New Roman"/>
          <w:sz w:val="24"/>
          <w:vertAlign w:val="subscript"/>
        </w:rPr>
        <w:t>2</w:t>
      </w:r>
      <w:r w:rsidR="008A4C7E" w:rsidRPr="007C6C1B">
        <w:rPr>
          <w:rFonts w:ascii="Times New Roman" w:hAnsi="Times New Roman" w:cs="Times New Roman"/>
          <w:sz w:val="24"/>
        </w:rPr>
        <w:t>O</w:t>
      </w:r>
      <w:r w:rsidR="008A4C7E" w:rsidRPr="007C6C1B">
        <w:rPr>
          <w:rFonts w:ascii="Times New Roman" w:hAnsi="Times New Roman" w:cs="Times New Roman"/>
          <w:sz w:val="24"/>
          <w:vertAlign w:val="subscript"/>
        </w:rPr>
        <w:t>2</w:t>
      </w:r>
      <w:r w:rsidR="008A4C7E" w:rsidRPr="007C6C1B">
        <w:rPr>
          <w:rFonts w:ascii="Times New Roman" w:hAnsi="Times New Roman" w:cs="Times New Roman"/>
          <w:sz w:val="24"/>
        </w:rPr>
        <w:t xml:space="preserve"> content of the ATP-treated and systemic leaves</w:t>
      </w:r>
      <w:proofErr w:type="gramEnd"/>
      <w:r w:rsidR="008A4C7E" w:rsidRPr="007C6C1B">
        <w:rPr>
          <w:rFonts w:ascii="Times New Roman" w:hAnsi="Times New Roman" w:cs="Times New Roman"/>
          <w:sz w:val="24"/>
        </w:rPr>
        <w:t xml:space="preserve"> of the ATP-treated plants. </w:t>
      </w:r>
    </w:p>
    <w:tbl>
      <w:tblPr>
        <w:tblW w:w="9174" w:type="dxa"/>
        <w:jc w:val="center"/>
        <w:tblInd w:w="-212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525"/>
        <w:gridCol w:w="709"/>
        <w:gridCol w:w="850"/>
        <w:gridCol w:w="851"/>
        <w:gridCol w:w="707"/>
        <w:gridCol w:w="567"/>
        <w:gridCol w:w="851"/>
        <w:gridCol w:w="850"/>
        <w:gridCol w:w="1559"/>
      </w:tblGrid>
      <w:tr w:rsidR="004458F6" w:rsidRPr="007C6C1B" w14:paraId="13380B8B" w14:textId="77777777" w:rsidTr="007C6C1B">
        <w:trPr>
          <w:trHeight w:hRule="exact" w:val="939"/>
          <w:jc w:val="center"/>
        </w:trPr>
        <w:tc>
          <w:tcPr>
            <w:tcW w:w="1705" w:type="dxa"/>
            <w:tcBorders>
              <w:bottom w:val="single" w:sz="12" w:space="0" w:color="auto"/>
            </w:tcBorders>
            <w:shd w:val="clear" w:color="auto" w:fill="auto"/>
          </w:tcPr>
          <w:p w14:paraId="739CA946" w14:textId="77777777" w:rsidR="004458F6" w:rsidRPr="007C6C1B" w:rsidRDefault="004458F6" w:rsidP="00520F3E">
            <w:pPr>
              <w:rPr>
                <w:rFonts w:ascii="Times New Roman" w:hAnsi="Times New Roman" w:cs="Times New Roman"/>
                <w:iCs/>
                <w:sz w:val="24"/>
              </w:rPr>
            </w:pPr>
          </w:p>
        </w:tc>
        <w:tc>
          <w:tcPr>
            <w:tcW w:w="293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C16E840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Application to the ATP-treated leaves</w:t>
            </w:r>
          </w:p>
          <w:p w14:paraId="75D8C8F9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8A2DD9D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---------------------------------------------------            ---</w:t>
            </w:r>
          </w:p>
          <w:p w14:paraId="3B1C8BE7" w14:textId="77777777" w:rsidR="004458F6" w:rsidRPr="007C6C1B" w:rsidRDefault="004458F6" w:rsidP="00520F3E">
            <w:pPr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-----------------------------------</w:t>
            </w:r>
          </w:p>
        </w:tc>
        <w:tc>
          <w:tcPr>
            <w:tcW w:w="297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12FFBC7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Application to leaf petiole of the</w:t>
            </w:r>
          </w:p>
          <w:p w14:paraId="38DAD97C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ATP-treated leaves</w:t>
            </w:r>
          </w:p>
          <w:p w14:paraId="3ED63BDE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----------------------------------------------------------------</w:t>
            </w:r>
          </w:p>
          <w:p w14:paraId="3BC39AFA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/>
                <w:bCs/>
                <w:sz w:val="24"/>
              </w:rPr>
              <w:t>-----------------------------------------------</w:t>
            </w:r>
          </w:p>
          <w:p w14:paraId="5A1D2ECD" w14:textId="77777777" w:rsidR="004458F6" w:rsidRPr="007C6C1B" w:rsidRDefault="004458F6" w:rsidP="00520F3E">
            <w:pPr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/>
                <w:bCs/>
                <w:sz w:val="24"/>
              </w:rPr>
              <w:t>-----------------------------------------------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2C996157" w14:textId="77777777" w:rsidR="004458F6" w:rsidRPr="007C6C1B" w:rsidRDefault="004458F6" w:rsidP="00520F3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58F6" w:rsidRPr="007C6C1B" w14:paraId="1E91FCD5" w14:textId="77777777" w:rsidTr="007C6C1B">
        <w:trPr>
          <w:jc w:val="center"/>
        </w:trPr>
        <w:tc>
          <w:tcPr>
            <w:tcW w:w="1705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81F8B2A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7C6C1B">
              <w:rPr>
                <w:rFonts w:ascii="Times New Roman" w:hAnsi="Times New Roman" w:cs="Times New Roman"/>
                <w:b/>
                <w:bCs/>
                <w:iCs/>
                <w:sz w:val="24"/>
              </w:rPr>
              <w:t>DMTU</w:t>
            </w:r>
            <w:r w:rsidRPr="007C6C1B">
              <w:rPr>
                <w:rFonts w:ascii="Times New Roman" w:hAnsi="Times New Roman" w:cs="Times New Roman"/>
                <w:bCs/>
                <w:iCs/>
                <w:sz w:val="24"/>
              </w:rPr>
              <w:t>(</w:t>
            </w:r>
            <w:r w:rsidRPr="007C6C1B">
              <w:rPr>
                <w:rFonts w:ascii="Times New Roman" w:hAnsi="Times New Roman" w:cs="Times New Roman"/>
                <w:sz w:val="24"/>
              </w:rPr>
              <w:t>mmol/L</w:t>
            </w:r>
            <w:r w:rsidRPr="007C6C1B"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D2AC8E4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 xml:space="preserve">0.1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D698542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 xml:space="preserve">0.5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429F1D2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82ECBA5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6476849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 xml:space="preserve">0.1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C788F5C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 xml:space="preserve">0.5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820AA44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830D7A2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4CD2F08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8F6" w:rsidRPr="007C6C1B" w14:paraId="4274211C" w14:textId="77777777" w:rsidTr="007C6C1B">
        <w:trPr>
          <w:trHeight w:val="357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619D3053" w14:textId="77777777" w:rsidR="004458F6" w:rsidRPr="007C6C1B" w:rsidRDefault="004458F6" w:rsidP="00520F3E">
            <w:pPr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6653BBCA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70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355813D8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0EFE08AF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77.4%*</w:t>
            </w:r>
          </w:p>
        </w:tc>
        <w:tc>
          <w:tcPr>
            <w:tcW w:w="851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429FD26D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67.7%*</w:t>
            </w:r>
          </w:p>
        </w:tc>
        <w:tc>
          <w:tcPr>
            <w:tcW w:w="70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085889ED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56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47AFF2E8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440695C2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4BAC0765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21A49851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Local leaves</w:t>
            </w:r>
          </w:p>
        </w:tc>
      </w:tr>
      <w:tr w:rsidR="004458F6" w:rsidRPr="007C6C1B" w14:paraId="6C867588" w14:textId="77777777" w:rsidTr="007C6C1B">
        <w:trPr>
          <w:trHeight w:val="357"/>
          <w:jc w:val="center"/>
        </w:trPr>
        <w:tc>
          <w:tcPr>
            <w:tcW w:w="1705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C270629" w14:textId="77777777" w:rsidR="004458F6" w:rsidRPr="007C6C1B" w:rsidRDefault="004458F6" w:rsidP="00520F3E">
            <w:pPr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</w:p>
        </w:tc>
        <w:tc>
          <w:tcPr>
            <w:tcW w:w="52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0244EAE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BEB1F63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61FD8F4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82.1%*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ED2F581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71.4%*</w:t>
            </w:r>
          </w:p>
        </w:tc>
        <w:tc>
          <w:tcPr>
            <w:tcW w:w="70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1E211D7F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567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7755D7C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C9061C5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75.0%*</w:t>
            </w: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A03A8FD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64.3%*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976FDCC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Systemic leaves</w:t>
            </w:r>
          </w:p>
          <w:p w14:paraId="64F3801B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8F6" w:rsidRPr="007C6C1B" w14:paraId="5B182C39" w14:textId="77777777" w:rsidTr="007C6C1B">
        <w:trPr>
          <w:trHeight w:val="357"/>
          <w:jc w:val="center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D57C78E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</w:rPr>
            </w:pPr>
            <w:r w:rsidRPr="007C6C1B">
              <w:rPr>
                <w:rFonts w:ascii="Times New Roman" w:hAnsi="Times New Roman" w:cs="Times New Roman"/>
                <w:b/>
                <w:bCs/>
                <w:iCs/>
                <w:sz w:val="24"/>
              </w:rPr>
              <w:t>DPI</w:t>
            </w:r>
            <w:r w:rsidRPr="007C6C1B">
              <w:rPr>
                <w:rFonts w:ascii="Times New Roman" w:hAnsi="Times New Roman" w:cs="Times New Roman"/>
                <w:bCs/>
                <w:iCs/>
                <w:sz w:val="24"/>
              </w:rPr>
              <w:t>(</w:t>
            </w:r>
            <w:proofErr w:type="spellStart"/>
            <w:r w:rsidRPr="007C6C1B">
              <w:rPr>
                <w:rFonts w:ascii="Times New Roman" w:hAnsi="Times New Roman" w:cs="Times New Roman"/>
                <w:bCs/>
                <w:sz w:val="24"/>
              </w:rPr>
              <w:t>μ</w:t>
            </w:r>
            <w:r w:rsidRPr="007C6C1B">
              <w:rPr>
                <w:rFonts w:ascii="Times New Roman" w:hAnsi="Times New Roman" w:cs="Times New Roman"/>
                <w:sz w:val="24"/>
              </w:rPr>
              <w:t>mol</w:t>
            </w:r>
            <w:proofErr w:type="spellEnd"/>
            <w:r w:rsidRPr="007C6C1B">
              <w:rPr>
                <w:rFonts w:ascii="Times New Roman" w:hAnsi="Times New Roman" w:cs="Times New Roman"/>
                <w:sz w:val="24"/>
              </w:rPr>
              <w:t>/L</w:t>
            </w:r>
            <w:r w:rsidRPr="007C6C1B">
              <w:rPr>
                <w:rFonts w:ascii="Times New Roman" w:hAnsi="Times New Roman" w:cs="Times New Roman"/>
                <w:bCs/>
                <w:iCs/>
                <w:sz w:val="24"/>
              </w:rPr>
              <w:t>)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B8F9B2F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Cs/>
                <w:sz w:val="24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F4112A5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Cs/>
                <w:sz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E75231A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Cs/>
                <w:sz w:val="24"/>
              </w:rPr>
              <w:t xml:space="preserve">50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2ED06A26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Cs/>
                <w:sz w:val="24"/>
              </w:rPr>
              <w:t xml:space="preserve">100 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0C84F525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Cs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3BD4EE7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Cs/>
                <w:sz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088D22D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Cs/>
                <w:sz w:val="24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BF3F585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bCs/>
                <w:sz w:val="24"/>
              </w:rPr>
              <w:t xml:space="preserve">100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691EBBD1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58F6" w:rsidRPr="007C6C1B" w14:paraId="2C3840C1" w14:textId="77777777" w:rsidTr="007C6C1B">
        <w:trPr>
          <w:trHeight w:val="357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496564BE" w14:textId="77777777" w:rsidR="004458F6" w:rsidRPr="007C6C1B" w:rsidRDefault="004458F6" w:rsidP="00520F3E">
            <w:pPr>
              <w:pStyle w:val="Web"/>
              <w:widowControl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5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51D6A54A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70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328FE0AD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54AB09B0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73.5%*</w:t>
            </w:r>
          </w:p>
        </w:tc>
        <w:tc>
          <w:tcPr>
            <w:tcW w:w="851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409F91A9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61.8%*</w:t>
            </w:r>
          </w:p>
        </w:tc>
        <w:tc>
          <w:tcPr>
            <w:tcW w:w="70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44A3C960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567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5A713E91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851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457A2096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850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7940E125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155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</w:tcPr>
          <w:p w14:paraId="490A53A8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Local leaves</w:t>
            </w:r>
          </w:p>
        </w:tc>
      </w:tr>
      <w:tr w:rsidR="004458F6" w:rsidRPr="007C6C1B" w14:paraId="4618A36C" w14:textId="77777777" w:rsidTr="007C6C1B">
        <w:trPr>
          <w:trHeight w:val="357"/>
          <w:jc w:val="center"/>
        </w:trPr>
        <w:tc>
          <w:tcPr>
            <w:tcW w:w="1705" w:type="dxa"/>
            <w:vMerge/>
            <w:tcBorders>
              <w:tl2br w:val="nil"/>
              <w:tr2bl w:val="nil"/>
            </w:tcBorders>
            <w:shd w:val="clear" w:color="auto" w:fill="auto"/>
          </w:tcPr>
          <w:p w14:paraId="0518F519" w14:textId="77777777" w:rsidR="004458F6" w:rsidRPr="007C6C1B" w:rsidRDefault="004458F6" w:rsidP="00520F3E">
            <w:pPr>
              <w:pStyle w:val="Web"/>
              <w:widowControl/>
              <w:spacing w:beforeLines="50" w:before="156" w:afterLines="50" w:after="156" w:line="48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</w:tcPr>
          <w:p w14:paraId="297F706A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</w:tcPr>
          <w:p w14:paraId="19084C0E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</w:tcPr>
          <w:p w14:paraId="6E5A7BBE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70.4%*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</w:tcPr>
          <w:p w14:paraId="204A0CE1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59.3%*</w:t>
            </w:r>
          </w:p>
        </w:tc>
        <w:tc>
          <w:tcPr>
            <w:tcW w:w="707" w:type="dxa"/>
            <w:tcBorders>
              <w:tl2br w:val="nil"/>
              <w:tr2bl w:val="nil"/>
            </w:tcBorders>
            <w:shd w:val="clear" w:color="auto" w:fill="auto"/>
          </w:tcPr>
          <w:p w14:paraId="53DCDA18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567" w:type="dxa"/>
            <w:tcBorders>
              <w:tl2br w:val="nil"/>
              <w:tr2bl w:val="nil"/>
            </w:tcBorders>
            <w:shd w:val="clear" w:color="auto" w:fill="auto"/>
          </w:tcPr>
          <w:p w14:paraId="5AA7BA10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</w:tcPr>
          <w:p w14:paraId="6F99CE81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66.7%*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</w:tcPr>
          <w:p w14:paraId="7A940AC5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55.6%*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</w:tcPr>
          <w:p w14:paraId="1C6E1497" w14:textId="77777777" w:rsidR="004458F6" w:rsidRPr="007C6C1B" w:rsidRDefault="004458F6" w:rsidP="00520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C1B">
              <w:rPr>
                <w:rFonts w:ascii="Times New Roman" w:hAnsi="Times New Roman" w:cs="Times New Roman"/>
                <w:sz w:val="24"/>
              </w:rPr>
              <w:t>Systemic leaves</w:t>
            </w:r>
          </w:p>
        </w:tc>
      </w:tr>
    </w:tbl>
    <w:p w14:paraId="4E5DD89B" w14:textId="49CF70A0" w:rsidR="004B4AE1" w:rsidRPr="007C6C1B" w:rsidRDefault="004B4AE1" w:rsidP="00F645D8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4EFB7C90" w14:textId="360AAB31" w:rsidR="00F532D6" w:rsidRPr="007C6C1B" w:rsidRDefault="007C6C1B" w:rsidP="00F645D8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  <w:r w:rsidRPr="007C6C1B">
        <w:rPr>
          <w:rFonts w:ascii="Times New Roman" w:hAnsi="Times New Roman" w:cs="Times New Roman"/>
          <w:sz w:val="24"/>
        </w:rPr>
        <w:t>The values of the H</w:t>
      </w:r>
      <w:r w:rsidRPr="007C6C1B">
        <w:rPr>
          <w:rFonts w:ascii="Times New Roman" w:hAnsi="Times New Roman" w:cs="Times New Roman"/>
          <w:sz w:val="24"/>
          <w:vertAlign w:val="subscript"/>
        </w:rPr>
        <w:t>2</w:t>
      </w:r>
      <w:r w:rsidRPr="007C6C1B">
        <w:rPr>
          <w:rFonts w:ascii="Times New Roman" w:hAnsi="Times New Roman" w:cs="Times New Roman"/>
          <w:sz w:val="24"/>
        </w:rPr>
        <w:t>O</w:t>
      </w:r>
      <w:r w:rsidRPr="007C6C1B">
        <w:rPr>
          <w:rFonts w:ascii="Times New Roman" w:hAnsi="Times New Roman" w:cs="Times New Roman"/>
          <w:sz w:val="24"/>
          <w:vertAlign w:val="subscript"/>
        </w:rPr>
        <w:t>2</w:t>
      </w:r>
      <w:r w:rsidRPr="007C6C1B">
        <w:rPr>
          <w:rFonts w:ascii="Times New Roman" w:hAnsi="Times New Roman" w:cs="Times New Roman"/>
          <w:sz w:val="24"/>
        </w:rPr>
        <w:t xml:space="preserve"> content in either the ATP-treated or </w:t>
      </w:r>
      <w:proofErr w:type="gramStart"/>
      <w:r w:rsidRPr="007C6C1B">
        <w:rPr>
          <w:rFonts w:ascii="Times New Roman" w:hAnsi="Times New Roman" w:cs="Times New Roman"/>
          <w:sz w:val="24"/>
        </w:rPr>
        <w:t>systemic leaves in the absence of DMTU and DPI was</w:t>
      </w:r>
      <w:proofErr w:type="gramEnd"/>
      <w:r w:rsidRPr="007C6C1B">
        <w:rPr>
          <w:rFonts w:ascii="Times New Roman" w:hAnsi="Times New Roman" w:cs="Times New Roman"/>
          <w:sz w:val="24"/>
        </w:rPr>
        <w:t xml:space="preserve"> denoted as the 100% value. Each value represents the mean of four independent experiments. ns- </w:t>
      </w:r>
      <w:proofErr w:type="gramStart"/>
      <w:r w:rsidRPr="007C6C1B">
        <w:rPr>
          <w:rFonts w:ascii="Times New Roman" w:hAnsi="Times New Roman" w:cs="Times New Roman"/>
          <w:sz w:val="24"/>
        </w:rPr>
        <w:t>no</w:t>
      </w:r>
      <w:proofErr w:type="gramEnd"/>
      <w:r w:rsidRPr="007C6C1B">
        <w:rPr>
          <w:rFonts w:ascii="Times New Roman" w:hAnsi="Times New Roman" w:cs="Times New Roman"/>
          <w:sz w:val="24"/>
        </w:rPr>
        <w:t xml:space="preserve"> significant effect. *–statistically significant difference from the treatment of either DMTU or DPI </w:t>
      </w:r>
      <w:proofErr w:type="gramStart"/>
      <w:r w:rsidRPr="007C6C1B">
        <w:rPr>
          <w:rFonts w:ascii="Times New Roman" w:hAnsi="Times New Roman" w:cs="Times New Roman"/>
          <w:sz w:val="24"/>
        </w:rPr>
        <w:t xml:space="preserve">( </w:t>
      </w:r>
      <w:r w:rsidRPr="007C6C1B">
        <w:rPr>
          <w:rFonts w:ascii="Times New Roman" w:hAnsi="Times New Roman" w:cs="Times New Roman"/>
          <w:i/>
          <w:sz w:val="24"/>
        </w:rPr>
        <w:t>P</w:t>
      </w:r>
      <w:proofErr w:type="gramEnd"/>
      <w:r w:rsidRPr="007C6C1B">
        <w:rPr>
          <w:rFonts w:ascii="Times New Roman" w:hAnsi="Times New Roman" w:cs="Times New Roman"/>
          <w:sz w:val="24"/>
        </w:rPr>
        <w:t xml:space="preserve"> &lt;0.05).</w:t>
      </w:r>
    </w:p>
    <w:p w14:paraId="20E68A43" w14:textId="77777777" w:rsidR="00F532D6" w:rsidRPr="007C6C1B" w:rsidRDefault="00F532D6" w:rsidP="00F645D8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47530009" w14:textId="77777777" w:rsidR="00F532D6" w:rsidRDefault="00F532D6" w:rsidP="00F645D8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52563630" w14:textId="77777777" w:rsidR="007C6C1B" w:rsidRDefault="007C6C1B" w:rsidP="00F645D8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5069C2E7" w14:textId="77777777" w:rsidR="007C6C1B" w:rsidRDefault="007C6C1B" w:rsidP="00F645D8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0466EE3D" w14:textId="77777777" w:rsidR="007C6C1B" w:rsidRDefault="007C6C1B" w:rsidP="00F645D8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7BCE5739" w14:textId="77777777" w:rsidR="007C6C1B" w:rsidRDefault="007C6C1B" w:rsidP="00F645D8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35F52755" w14:textId="77777777" w:rsidR="007C6C1B" w:rsidRDefault="007C6C1B" w:rsidP="00F645D8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18F2CADD" w14:textId="0724D98A" w:rsidR="007C6C1B" w:rsidRDefault="005341CE" w:rsidP="00F645D8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  <w:r>
        <w:rPr>
          <w:rFonts w:ascii="Times New Roman" w:eastAsia="ＭＳ 明朝" w:hAnsi="Times New Roman" w:cs="Times New Roman" w:hint="eastAsia"/>
          <w:noProof/>
          <w:sz w:val="24"/>
          <w:lang w:eastAsia="ja-JP"/>
        </w:rPr>
        <w:lastRenderedPageBreak/>
        <w:drawing>
          <wp:inline distT="0" distB="0" distL="0" distR="0" wp14:anchorId="04D8D429" wp14:editId="589FD7C1">
            <wp:extent cx="5276850" cy="3981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5D31BD" w14:textId="77777777" w:rsidR="007C6C1B" w:rsidRDefault="007C6C1B" w:rsidP="00F645D8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5349F501" w14:textId="77777777" w:rsidR="007C6C1B" w:rsidRPr="007C6C1B" w:rsidRDefault="007C6C1B" w:rsidP="00F645D8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p w14:paraId="5748FCEE" w14:textId="77777777" w:rsidR="007C6C1B" w:rsidRDefault="00F532D6" w:rsidP="00F532D6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  <w:proofErr w:type="gramStart"/>
      <w:r w:rsidRPr="007C6C1B">
        <w:rPr>
          <w:rFonts w:ascii="Times New Roman" w:eastAsia="Microsoft YaHei" w:hAnsi="Times New Roman" w:cs="Times New Roman"/>
          <w:b/>
          <w:bCs/>
          <w:sz w:val="24"/>
        </w:rPr>
        <w:t>Fig S1.</w:t>
      </w:r>
      <w:proofErr w:type="gramEnd"/>
      <w:r w:rsidRPr="007C6C1B">
        <w:rPr>
          <w:rFonts w:ascii="Times New Roman" w:hAnsi="Times New Roman" w:cs="Times New Roman"/>
          <w:sz w:val="24"/>
        </w:rPr>
        <w:t xml:space="preserve"> The effects of the treatment with different concentration of exogenous ATP on the H</w:t>
      </w:r>
      <w:r w:rsidRPr="007C6C1B">
        <w:rPr>
          <w:rFonts w:ascii="Times New Roman" w:hAnsi="Times New Roman" w:cs="Times New Roman"/>
          <w:sz w:val="24"/>
          <w:vertAlign w:val="subscript"/>
        </w:rPr>
        <w:t>2</w:t>
      </w:r>
      <w:r w:rsidRPr="007C6C1B">
        <w:rPr>
          <w:rFonts w:ascii="Times New Roman" w:hAnsi="Times New Roman" w:cs="Times New Roman"/>
          <w:sz w:val="24"/>
        </w:rPr>
        <w:t>O</w:t>
      </w:r>
      <w:r w:rsidRPr="007C6C1B">
        <w:rPr>
          <w:rFonts w:ascii="Times New Roman" w:hAnsi="Times New Roman" w:cs="Times New Roman"/>
          <w:sz w:val="24"/>
          <w:vertAlign w:val="subscript"/>
        </w:rPr>
        <w:t xml:space="preserve">2 </w:t>
      </w:r>
      <w:proofErr w:type="gramStart"/>
      <w:r w:rsidRPr="007C6C1B">
        <w:rPr>
          <w:rFonts w:ascii="Times New Roman" w:hAnsi="Times New Roman" w:cs="Times New Roman"/>
          <w:sz w:val="24"/>
        </w:rPr>
        <w:t>content(</w:t>
      </w:r>
      <w:proofErr w:type="gramEnd"/>
      <w:r w:rsidRPr="007C6C1B">
        <w:rPr>
          <w:rFonts w:ascii="Times New Roman" w:hAnsi="Times New Roman" w:cs="Times New Roman"/>
          <w:sz w:val="24"/>
        </w:rPr>
        <w:t xml:space="preserve">a), CAT activity(b), MDA content(c), and PPO activity(d) of the ATP-treated leaves and systemic leaves. </w:t>
      </w:r>
    </w:p>
    <w:p w14:paraId="75662A26" w14:textId="261C20F0" w:rsidR="00F532D6" w:rsidRPr="007C6C1B" w:rsidRDefault="00F532D6" w:rsidP="00F532D6">
      <w:pPr>
        <w:spacing w:line="480" w:lineRule="auto"/>
        <w:rPr>
          <w:rFonts w:ascii="Times New Roman" w:hAnsi="Times New Roman" w:cs="Times New Roman"/>
          <w:sz w:val="24"/>
        </w:rPr>
      </w:pPr>
      <w:r w:rsidRPr="007C6C1B">
        <w:rPr>
          <w:rFonts w:ascii="Times New Roman" w:hAnsi="Times New Roman" w:cs="Times New Roman"/>
          <w:sz w:val="24"/>
        </w:rPr>
        <w:t>The H</w:t>
      </w:r>
      <w:r w:rsidRPr="007C6C1B">
        <w:rPr>
          <w:rFonts w:ascii="Times New Roman" w:hAnsi="Times New Roman" w:cs="Times New Roman"/>
          <w:sz w:val="24"/>
          <w:vertAlign w:val="subscript"/>
        </w:rPr>
        <w:t>2</w:t>
      </w:r>
      <w:r w:rsidRPr="007C6C1B">
        <w:rPr>
          <w:rFonts w:ascii="Times New Roman" w:hAnsi="Times New Roman" w:cs="Times New Roman"/>
          <w:sz w:val="24"/>
        </w:rPr>
        <w:t>O</w:t>
      </w:r>
      <w:r w:rsidRPr="007C6C1B">
        <w:rPr>
          <w:rFonts w:ascii="Times New Roman" w:hAnsi="Times New Roman" w:cs="Times New Roman"/>
          <w:sz w:val="24"/>
          <w:vertAlign w:val="subscript"/>
        </w:rPr>
        <w:t>2</w:t>
      </w:r>
      <w:r w:rsidRPr="007C6C1B">
        <w:rPr>
          <w:rFonts w:ascii="Times New Roman" w:hAnsi="Times New Roman" w:cs="Times New Roman"/>
          <w:sz w:val="24"/>
        </w:rPr>
        <w:t xml:space="preserve"> content, CAT activity, MDA content, and PPO activity were measured, respectively, at 0.5 h, 1 h, 2 h, </w:t>
      </w:r>
      <w:proofErr w:type="gramStart"/>
      <w:r w:rsidRPr="007C6C1B">
        <w:rPr>
          <w:rFonts w:ascii="Times New Roman" w:hAnsi="Times New Roman" w:cs="Times New Roman"/>
          <w:sz w:val="24"/>
        </w:rPr>
        <w:t>1</w:t>
      </w:r>
      <w:proofErr w:type="gramEnd"/>
      <w:r w:rsidRPr="007C6C1B">
        <w:rPr>
          <w:rFonts w:ascii="Times New Roman" w:hAnsi="Times New Roman" w:cs="Times New Roman"/>
          <w:sz w:val="24"/>
        </w:rPr>
        <w:t xml:space="preserve"> h after the exogenous ATP treatment. Two to 3 leaves each obtained from different seedlings were pooled as one sample for one independent repeat of the experiment. The values represent means of at least four individual experiments. </w:t>
      </w:r>
      <w:proofErr w:type="gramStart"/>
      <w:r w:rsidRPr="007C6C1B">
        <w:rPr>
          <w:rFonts w:ascii="Times New Roman" w:hAnsi="Times New Roman" w:cs="Times New Roman"/>
          <w:sz w:val="24"/>
        </w:rPr>
        <w:t xml:space="preserve">* - statistically significant differences between the controls (0 </w:t>
      </w:r>
      <w:proofErr w:type="spellStart"/>
      <w:r w:rsidRPr="007C6C1B">
        <w:rPr>
          <w:rFonts w:ascii="Times New Roman" w:hAnsi="Times New Roman" w:cs="Times New Roman"/>
          <w:sz w:val="24"/>
        </w:rPr>
        <w:t>mM</w:t>
      </w:r>
      <w:proofErr w:type="spellEnd"/>
      <w:r w:rsidRPr="007C6C1B">
        <w:rPr>
          <w:rFonts w:ascii="Times New Roman" w:hAnsi="Times New Roman" w:cs="Times New Roman"/>
          <w:sz w:val="24"/>
        </w:rPr>
        <w:t xml:space="preserve"> ATP) and the ATP-treated plants (</w:t>
      </w:r>
      <w:r w:rsidRPr="007C6C1B">
        <w:rPr>
          <w:rFonts w:ascii="Times New Roman" w:hAnsi="Times New Roman" w:cs="Times New Roman"/>
          <w:i/>
          <w:sz w:val="24"/>
        </w:rPr>
        <w:t>P</w:t>
      </w:r>
      <w:r w:rsidRPr="007C6C1B">
        <w:rPr>
          <w:rFonts w:ascii="Times New Roman" w:hAnsi="Times New Roman" w:cs="Times New Roman"/>
          <w:sz w:val="24"/>
        </w:rPr>
        <w:t xml:space="preserve"> &lt; 0.05).</w:t>
      </w:r>
      <w:proofErr w:type="gramEnd"/>
    </w:p>
    <w:p w14:paraId="56352EFD" w14:textId="77777777" w:rsidR="00F532D6" w:rsidRPr="007C6C1B" w:rsidRDefault="00F532D6" w:rsidP="00F645D8">
      <w:pPr>
        <w:spacing w:line="480" w:lineRule="auto"/>
        <w:rPr>
          <w:rFonts w:ascii="Times New Roman" w:eastAsia="ＭＳ 明朝" w:hAnsi="Times New Roman" w:cs="Times New Roman" w:hint="eastAsia"/>
          <w:sz w:val="24"/>
          <w:lang w:eastAsia="ja-JP"/>
        </w:rPr>
      </w:pPr>
    </w:p>
    <w:sectPr w:rsidR="00F532D6" w:rsidRPr="007C6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E1"/>
    <w:rsid w:val="000E670C"/>
    <w:rsid w:val="000F3FF4"/>
    <w:rsid w:val="004458F6"/>
    <w:rsid w:val="004B4AE1"/>
    <w:rsid w:val="005341CE"/>
    <w:rsid w:val="006177CC"/>
    <w:rsid w:val="00743891"/>
    <w:rsid w:val="007963A5"/>
    <w:rsid w:val="007C6C1B"/>
    <w:rsid w:val="008A4C7E"/>
    <w:rsid w:val="00985CFF"/>
    <w:rsid w:val="00B20863"/>
    <w:rsid w:val="00BD78F1"/>
    <w:rsid w:val="00EF7680"/>
    <w:rsid w:val="00F532D6"/>
    <w:rsid w:val="00F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EA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sid w:val="004458F6"/>
    <w:rPr>
      <w:sz w:val="24"/>
    </w:rPr>
  </w:style>
  <w:style w:type="table" w:styleId="a3">
    <w:name w:val="Table Grid"/>
    <w:basedOn w:val="a1"/>
    <w:rsid w:val="008A4C7E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70C"/>
    <w:rPr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67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F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sid w:val="004458F6"/>
    <w:rPr>
      <w:sz w:val="24"/>
    </w:rPr>
  </w:style>
  <w:style w:type="table" w:styleId="a3">
    <w:name w:val="Table Grid"/>
    <w:basedOn w:val="a1"/>
    <w:rsid w:val="008A4C7E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670C"/>
    <w:rPr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67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庆</dc:creator>
  <cp:keywords/>
  <dc:description/>
  <cp:lastModifiedBy>HIOKA</cp:lastModifiedBy>
  <cp:revision>13</cp:revision>
  <dcterms:created xsi:type="dcterms:W3CDTF">2018-09-05T11:35:00Z</dcterms:created>
  <dcterms:modified xsi:type="dcterms:W3CDTF">2018-11-09T04:16:00Z</dcterms:modified>
</cp:coreProperties>
</file>