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E3967A" w14:textId="4B2923ED" w:rsidR="004A6627" w:rsidRPr="001B618F" w:rsidRDefault="004A6627" w:rsidP="009416B8">
      <w:pPr>
        <w:spacing w:line="360" w:lineRule="auto"/>
        <w:rPr>
          <w:b/>
          <w:sz w:val="24"/>
        </w:rPr>
      </w:pPr>
      <w:r w:rsidRPr="001B618F">
        <w:rPr>
          <w:rFonts w:hint="eastAsia"/>
          <w:b/>
          <w:sz w:val="24"/>
        </w:rPr>
        <w:t>Method Details</w:t>
      </w:r>
    </w:p>
    <w:p w14:paraId="5C10A15B" w14:textId="77777777" w:rsidR="006765C7" w:rsidRPr="001B618F" w:rsidRDefault="006765C7" w:rsidP="009416B8">
      <w:pPr>
        <w:spacing w:line="360" w:lineRule="auto"/>
        <w:rPr>
          <w:sz w:val="24"/>
        </w:rPr>
      </w:pPr>
      <w:r w:rsidRPr="001B618F">
        <w:rPr>
          <w:sz w:val="24"/>
        </w:rPr>
        <w:t>We</w:t>
      </w:r>
      <w:r w:rsidRPr="001B618F">
        <w:rPr>
          <w:rFonts w:hint="eastAsia"/>
          <w:sz w:val="24"/>
        </w:rPr>
        <w:t xml:space="preserve"> consider the following linear regression model that links phenotypes to genotypes</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
        <w:gridCol w:w="8640"/>
        <w:gridCol w:w="558"/>
      </w:tblGrid>
      <w:tr w:rsidR="001B618F" w:rsidRPr="001B618F" w14:paraId="56DA7B22" w14:textId="77777777" w:rsidTr="002B6286">
        <w:tc>
          <w:tcPr>
            <w:tcW w:w="378" w:type="dxa"/>
            <w:vAlign w:val="center"/>
          </w:tcPr>
          <w:p w14:paraId="428CBC71" w14:textId="77777777" w:rsidR="002B6286" w:rsidRPr="001B618F" w:rsidRDefault="002B6286" w:rsidP="002B6286">
            <w:pPr>
              <w:spacing w:line="360" w:lineRule="auto"/>
              <w:jc w:val="center"/>
              <w:rPr>
                <w:sz w:val="24"/>
              </w:rPr>
            </w:pPr>
          </w:p>
        </w:tc>
        <w:tc>
          <w:tcPr>
            <w:tcW w:w="8640" w:type="dxa"/>
            <w:vAlign w:val="center"/>
          </w:tcPr>
          <w:p w14:paraId="2C2607B4" w14:textId="103459E6" w:rsidR="002B6286" w:rsidRPr="001B618F" w:rsidRDefault="0047780C" w:rsidP="002B6286">
            <w:pPr>
              <w:spacing w:line="360" w:lineRule="auto"/>
              <w:jc w:val="center"/>
              <w:rPr>
                <w:sz w:val="24"/>
              </w:rPr>
            </w:pPr>
            <m:oMath>
              <m:r>
                <m:rPr>
                  <m:sty m:val="bi"/>
                </m:rPr>
                <w:rPr>
                  <w:rFonts w:ascii="Cambria Math" w:hAnsi="Cambria Math"/>
                  <w:sz w:val="24"/>
                </w:rPr>
                <m:t>y</m:t>
              </m:r>
              <m:r>
                <m:rPr>
                  <m:sty m:val="p"/>
                </m:rPr>
                <w:rPr>
                  <w:rFonts w:ascii="Cambria Math" w:hAnsi="Cambria Math"/>
                  <w:sz w:val="24"/>
                </w:rPr>
                <m:t>=</m:t>
              </m:r>
              <m:r>
                <m:rPr>
                  <m:sty m:val="bi"/>
                </m:rPr>
                <w:rPr>
                  <w:rFonts w:ascii="Cambria Math" w:hAnsi="Cambria Math"/>
                  <w:sz w:val="24"/>
                </w:rPr>
                <m:t>Xβ</m:t>
              </m:r>
              <m:r>
                <m:rPr>
                  <m:sty m:val="p"/>
                </m:rPr>
                <w:rPr>
                  <w:rFonts w:ascii="Cambria Math" w:hAnsi="Cambria Math"/>
                  <w:sz w:val="24"/>
                </w:rPr>
                <m:t>+</m:t>
              </m:r>
              <m:r>
                <m:rPr>
                  <m:sty m:val="b"/>
                </m:rPr>
                <w:rPr>
                  <w:rFonts w:ascii="Cambria Math" w:hAnsi="Cambria Math"/>
                  <w:sz w:val="24"/>
                </w:rPr>
                <m:t>ϵ</m:t>
              </m:r>
              <m:r>
                <m:rPr>
                  <m:sty m:val="p"/>
                </m:rPr>
                <w:rPr>
                  <w:rFonts w:ascii="Cambria Math" w:hAnsi="Cambria Math"/>
                  <w:sz w:val="24"/>
                </w:rPr>
                <m:t xml:space="preserve">,           </m:t>
              </m:r>
              <m:sSub>
                <m:sSubPr>
                  <m:ctrlPr>
                    <w:rPr>
                      <w:rFonts w:ascii="Cambria Math" w:hAnsi="Cambria Math"/>
                      <w:i/>
                      <w:sz w:val="24"/>
                    </w:rPr>
                  </m:ctrlPr>
                </m:sSubPr>
                <m:e>
                  <m:r>
                    <w:rPr>
                      <w:rFonts w:ascii="Cambria Math" w:hAnsi="Cambria Math"/>
                      <w:sz w:val="24"/>
                    </w:rPr>
                    <m:t>ϵ</m:t>
                  </m:r>
                </m:e>
                <m:sub>
                  <m:r>
                    <w:rPr>
                      <w:rFonts w:ascii="Cambria Math" w:hAnsi="Cambria Math"/>
                      <w:sz w:val="24"/>
                    </w:rPr>
                    <m:t>i</m:t>
                  </m:r>
                </m:sub>
              </m:sSub>
              <m:r>
                <w:rPr>
                  <w:rFonts w:ascii="Cambria Math" w:hAnsi="Cambria Math"/>
                  <w:sz w:val="24"/>
                </w:rPr>
                <m:t>∼N</m:t>
              </m:r>
              <m:d>
                <m:dPr>
                  <m:ctrlPr>
                    <w:rPr>
                      <w:rFonts w:ascii="Cambria Math" w:hAnsi="Cambria Math"/>
                      <w:i/>
                      <w:sz w:val="24"/>
                    </w:rPr>
                  </m:ctrlPr>
                </m:dPr>
                <m:e>
                  <m:r>
                    <w:rPr>
                      <w:rFonts w:ascii="Cambria Math" w:hAnsi="Cambria Math"/>
                      <w:sz w:val="24"/>
                    </w:rPr>
                    <m:t xml:space="preserve">0, </m:t>
                  </m:r>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e</m:t>
                      </m:r>
                    </m:sub>
                    <m:sup>
                      <m:r>
                        <w:rPr>
                          <w:rFonts w:ascii="Cambria Math" w:hAnsi="Cambria Math"/>
                          <w:sz w:val="24"/>
                        </w:rPr>
                        <m:t>2</m:t>
                      </m:r>
                    </m:sup>
                  </m:sSubSup>
                </m:e>
              </m:d>
            </m:oMath>
            <w:r w:rsidR="002B6286" w:rsidRPr="001B618F">
              <w:rPr>
                <w:sz w:val="24"/>
              </w:rPr>
              <w:t>.</w:t>
            </w:r>
          </w:p>
        </w:tc>
        <w:tc>
          <w:tcPr>
            <w:tcW w:w="558" w:type="dxa"/>
            <w:vAlign w:val="center"/>
          </w:tcPr>
          <w:p w14:paraId="4A025743" w14:textId="1844F934" w:rsidR="002B6286" w:rsidRPr="001B618F" w:rsidRDefault="002B6286" w:rsidP="002B6286">
            <w:pPr>
              <w:spacing w:line="360" w:lineRule="auto"/>
              <w:jc w:val="center"/>
              <w:rPr>
                <w:sz w:val="24"/>
              </w:rPr>
            </w:pPr>
            <w:r w:rsidRPr="001B618F">
              <w:rPr>
                <w:rFonts w:hint="eastAsia"/>
                <w:sz w:val="24"/>
              </w:rPr>
              <w:t>(1)</w:t>
            </w:r>
          </w:p>
        </w:tc>
      </w:tr>
    </w:tbl>
    <w:p w14:paraId="29C67E99" w14:textId="6FF24AA9" w:rsidR="009416B8" w:rsidRPr="001B618F" w:rsidRDefault="00EA4A8B" w:rsidP="009416B8">
      <w:pPr>
        <w:spacing w:line="360" w:lineRule="auto"/>
        <w:rPr>
          <w:sz w:val="24"/>
        </w:rPr>
      </w:pPr>
      <w:r w:rsidRPr="001B618F">
        <w:rPr>
          <w:sz w:val="24"/>
        </w:rPr>
        <w:t xml:space="preserve">where </w:t>
      </w:r>
      <w:r w:rsidRPr="001B618F">
        <w:rPr>
          <w:b/>
          <w:i/>
          <w:sz w:val="24"/>
        </w:rPr>
        <w:t>y</w:t>
      </w:r>
      <w:r w:rsidRPr="001B618F">
        <w:rPr>
          <w:sz w:val="24"/>
        </w:rPr>
        <w:t xml:space="preserve"> is an </w:t>
      </w:r>
      <w:r w:rsidRPr="001B618F">
        <w:rPr>
          <w:i/>
          <w:sz w:val="24"/>
        </w:rPr>
        <w:t>n</w:t>
      </w:r>
      <w:r w:rsidRPr="001B618F">
        <w:rPr>
          <w:sz w:val="24"/>
        </w:rPr>
        <w:t xml:space="preserve">-vector of phenotypes; </w:t>
      </w:r>
      <m:oMath>
        <m:r>
          <m:rPr>
            <m:sty m:val="bi"/>
          </m:rPr>
          <w:rPr>
            <w:rFonts w:ascii="Cambria Math" w:hAnsi="Cambria Math"/>
            <w:sz w:val="24"/>
          </w:rPr>
          <m:t>X</m:t>
        </m:r>
      </m:oMath>
      <w:r w:rsidRPr="001B618F">
        <w:rPr>
          <w:sz w:val="24"/>
        </w:rPr>
        <w:t xml:space="preserve"> is an </w:t>
      </w:r>
      <w:r w:rsidRPr="001B618F">
        <w:rPr>
          <w:i/>
          <w:sz w:val="24"/>
        </w:rPr>
        <w:t>n</w:t>
      </w:r>
      <w:r w:rsidRPr="001B618F">
        <w:rPr>
          <w:sz w:val="24"/>
        </w:rPr>
        <w:t xml:space="preserve"> by </w:t>
      </w:r>
      <w:r w:rsidRPr="001B618F">
        <w:rPr>
          <w:i/>
          <w:sz w:val="24"/>
        </w:rPr>
        <w:t>m</w:t>
      </w:r>
      <w:r w:rsidRPr="001B618F">
        <w:rPr>
          <w:sz w:val="24"/>
        </w:rPr>
        <w:t xml:space="preserve"> matrix of genotypes; </w:t>
      </w:r>
      <m:oMath>
        <m:r>
          <m:rPr>
            <m:sty m:val="bi"/>
          </m:rPr>
          <w:rPr>
            <w:rFonts w:ascii="Cambria Math" w:hAnsi="Cambria Math"/>
            <w:sz w:val="24"/>
          </w:rPr>
          <m:t>β</m:t>
        </m:r>
      </m:oMath>
      <w:r w:rsidRPr="001B618F">
        <w:rPr>
          <w:sz w:val="24"/>
        </w:rPr>
        <w:t xml:space="preserve"> is an </w:t>
      </w:r>
      <w:r w:rsidRPr="001B618F">
        <w:rPr>
          <w:i/>
          <w:sz w:val="24"/>
        </w:rPr>
        <w:t>m</w:t>
      </w:r>
      <w:r w:rsidRPr="001B618F">
        <w:rPr>
          <w:sz w:val="24"/>
        </w:rPr>
        <w:t xml:space="preserve">-vector of effect sizes; and </w:t>
      </w:r>
      <m:oMath>
        <m:r>
          <m:rPr>
            <m:sty m:val="bi"/>
          </m:rPr>
          <w:rPr>
            <w:rFonts w:ascii="Cambria Math" w:hAnsi="Cambria Math"/>
            <w:sz w:val="24"/>
          </w:rPr>
          <m:t>ϵ</m:t>
        </m:r>
      </m:oMath>
      <w:r w:rsidRPr="001B618F">
        <w:rPr>
          <w:sz w:val="24"/>
        </w:rPr>
        <w:t xml:space="preserve"> is an </w:t>
      </w:r>
      <w:r w:rsidR="003D6159" w:rsidRPr="001B618F">
        <w:rPr>
          <w:rFonts w:hint="eastAsia"/>
          <w:i/>
          <w:sz w:val="24"/>
        </w:rPr>
        <w:t>n</w:t>
      </w:r>
      <w:r w:rsidRPr="001B618F">
        <w:rPr>
          <w:sz w:val="24"/>
        </w:rPr>
        <w:t>-vector of residual errors</w:t>
      </w:r>
      <w:r w:rsidR="003D6159" w:rsidRPr="001B618F">
        <w:rPr>
          <w:rFonts w:hint="eastAsia"/>
          <w:sz w:val="24"/>
        </w:rPr>
        <w:t xml:space="preserve"> and </w:t>
      </w:r>
      <w:r w:rsidRPr="001B618F">
        <w:rPr>
          <w:sz w:val="24"/>
        </w:rPr>
        <w:t xml:space="preserve">each </w:t>
      </w:r>
      <m:oMath>
        <m:sSub>
          <m:sSubPr>
            <m:ctrlPr>
              <w:rPr>
                <w:rFonts w:ascii="Cambria Math" w:hAnsi="Cambria Math"/>
                <w:i/>
                <w:sz w:val="24"/>
              </w:rPr>
            </m:ctrlPr>
          </m:sSubPr>
          <m:e>
            <m:r>
              <w:rPr>
                <w:rFonts w:ascii="Cambria Math" w:hAnsi="Cambria Math"/>
                <w:sz w:val="24"/>
              </w:rPr>
              <m:t>ϵ</m:t>
            </m:r>
            <m:ctrlPr>
              <w:rPr>
                <w:rFonts w:ascii="Cambria Math" w:hAnsi="Cambria Math"/>
                <w:sz w:val="24"/>
              </w:rPr>
            </m:ctrlPr>
          </m:e>
          <m:sub>
            <m:r>
              <w:rPr>
                <w:rFonts w:ascii="Cambria Math" w:hAnsi="Cambria Math"/>
                <w:sz w:val="24"/>
              </w:rPr>
              <m:t>i</m:t>
            </m:r>
          </m:sub>
        </m:sSub>
      </m:oMath>
      <w:r w:rsidRPr="001B618F">
        <w:rPr>
          <w:sz w:val="24"/>
        </w:rPr>
        <w:t xml:space="preserve"> </w:t>
      </w:r>
      <w:r w:rsidR="00927C53" w:rsidRPr="001B618F">
        <w:rPr>
          <w:rFonts w:hint="eastAsia"/>
          <w:sz w:val="24"/>
        </w:rPr>
        <w:t>follows</w:t>
      </w:r>
      <w:r w:rsidRPr="001B618F">
        <w:rPr>
          <w:sz w:val="24"/>
        </w:rPr>
        <w:t xml:space="preserve"> </w:t>
      </w:r>
      <w:r w:rsidR="00927C53" w:rsidRPr="001B618F">
        <w:rPr>
          <w:rFonts w:hint="eastAsia"/>
          <w:sz w:val="24"/>
        </w:rPr>
        <w:t xml:space="preserve">an </w:t>
      </w:r>
      <w:r w:rsidRPr="001B618F">
        <w:rPr>
          <w:sz w:val="24"/>
        </w:rPr>
        <w:t>independent and identically distributed</w:t>
      </w:r>
      <w:r w:rsidR="00927C53" w:rsidRPr="001B618F">
        <w:rPr>
          <w:rFonts w:hint="eastAsia"/>
          <w:sz w:val="24"/>
        </w:rPr>
        <w:t xml:space="preserve"> </w:t>
      </w:r>
      <w:r w:rsidRPr="001B618F">
        <w:rPr>
          <w:sz w:val="24"/>
        </w:rPr>
        <w:t xml:space="preserve">normal distribution with variance </w:t>
      </w:r>
      <m:oMath>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e</m:t>
            </m:r>
          </m:sub>
          <m:sup>
            <m:r>
              <w:rPr>
                <w:rFonts w:ascii="Cambria Math" w:hAnsi="Cambria Math"/>
                <w:sz w:val="24"/>
              </w:rPr>
              <m:t>2</m:t>
            </m:r>
          </m:sup>
        </m:sSubSup>
      </m:oMath>
      <w:r w:rsidR="00597421" w:rsidRPr="001B618F">
        <w:rPr>
          <w:rFonts w:hint="eastAsia"/>
          <w:sz w:val="24"/>
        </w:rPr>
        <w:t xml:space="preserve">; and </w:t>
      </w:r>
      <w:r w:rsidR="00597421" w:rsidRPr="001B618F">
        <w:rPr>
          <w:i/>
          <w:sz w:val="24"/>
        </w:rPr>
        <w:t>n</w:t>
      </w:r>
      <w:r w:rsidR="00597421" w:rsidRPr="001B618F">
        <w:rPr>
          <w:rFonts w:hint="eastAsia"/>
          <w:sz w:val="24"/>
        </w:rPr>
        <w:t xml:space="preserve"> is the sample size, </w:t>
      </w:r>
      <w:r w:rsidR="00597421" w:rsidRPr="001B618F">
        <w:rPr>
          <w:i/>
          <w:sz w:val="24"/>
        </w:rPr>
        <w:t>m</w:t>
      </w:r>
      <w:r w:rsidR="00597421" w:rsidRPr="001B618F">
        <w:rPr>
          <w:rFonts w:hint="eastAsia"/>
          <w:sz w:val="24"/>
        </w:rPr>
        <w:t xml:space="preserve"> is the num</w:t>
      </w:r>
      <w:r w:rsidR="001136F8" w:rsidRPr="001B618F">
        <w:rPr>
          <w:sz w:val="24"/>
        </w:rPr>
        <w:t>b</w:t>
      </w:r>
      <w:r w:rsidR="00597421" w:rsidRPr="001B618F">
        <w:rPr>
          <w:rFonts w:hint="eastAsia"/>
          <w:sz w:val="24"/>
        </w:rPr>
        <w:t>er of SNPs.</w:t>
      </w:r>
      <w:r w:rsidRPr="001B618F">
        <w:rPr>
          <w:sz w:val="24"/>
        </w:rPr>
        <w:t xml:space="preserve"> We center the phenotype </w:t>
      </w:r>
      <w:r w:rsidRPr="001B618F">
        <w:rPr>
          <w:b/>
          <w:i/>
          <w:sz w:val="24"/>
        </w:rPr>
        <w:t>y</w:t>
      </w:r>
      <w:r w:rsidRPr="001B618F">
        <w:rPr>
          <w:sz w:val="24"/>
        </w:rPr>
        <w:t xml:space="preserve"> and standardize each column of the genotype matrix </w:t>
      </w:r>
      <m:oMath>
        <m:r>
          <m:rPr>
            <m:sty m:val="bi"/>
          </m:rPr>
          <w:rPr>
            <w:rFonts w:ascii="Cambria Math" w:hAnsi="Cambria Math"/>
            <w:sz w:val="24"/>
          </w:rPr>
          <m:t>X</m:t>
        </m:r>
      </m:oMath>
      <w:r w:rsidRPr="001B618F">
        <w:rPr>
          <w:sz w:val="24"/>
        </w:rPr>
        <w:t xml:space="preserve"> to have zero mean and unit variance, allowing us to ignore the intercept in the model. </w:t>
      </w:r>
    </w:p>
    <w:p w14:paraId="0B33AF74" w14:textId="77777777" w:rsidR="00756935" w:rsidRPr="001B618F" w:rsidRDefault="00756935" w:rsidP="009416B8">
      <w:pPr>
        <w:spacing w:line="360" w:lineRule="auto"/>
        <w:rPr>
          <w:sz w:val="24"/>
        </w:rPr>
      </w:pPr>
    </w:p>
    <w:p w14:paraId="19A08578" w14:textId="62307C28" w:rsidR="006765C7" w:rsidRPr="001B618F" w:rsidRDefault="00E04B8D" w:rsidP="009416B8">
      <w:pPr>
        <w:spacing w:line="360" w:lineRule="auto"/>
        <w:rPr>
          <w:sz w:val="24"/>
        </w:rPr>
      </w:pPr>
      <w:r w:rsidRPr="001B618F">
        <w:rPr>
          <w:sz w:val="24"/>
        </w:rPr>
        <w:t xml:space="preserve">For the </w:t>
      </w:r>
      <w:r w:rsidRPr="001B618F">
        <w:rPr>
          <w:i/>
          <w:sz w:val="24"/>
        </w:rPr>
        <w:t>j</w:t>
      </w:r>
      <w:r w:rsidRPr="001B618F">
        <w:rPr>
          <w:sz w:val="24"/>
        </w:rPr>
        <w:t xml:space="preserve">-th SNP, we denote </w:t>
      </w:r>
      <m:oMath>
        <m:sSub>
          <m:sSubPr>
            <m:ctrlPr>
              <w:rPr>
                <w:rFonts w:ascii="Cambria Math" w:hAnsi="Cambria Math"/>
                <w:i/>
                <w:sz w:val="24"/>
              </w:rPr>
            </m:ctrlPr>
          </m:sSubPr>
          <m:e>
            <m:r>
              <w:rPr>
                <w:rFonts w:ascii="Cambria Math" w:hAnsi="Cambria Math"/>
                <w:sz w:val="24"/>
              </w:rPr>
              <m:t>A</m:t>
            </m:r>
          </m:e>
          <m:sub>
            <m:r>
              <w:rPr>
                <w:rFonts w:ascii="Cambria Math" w:hAnsi="Cambria Math"/>
                <w:sz w:val="24"/>
              </w:rPr>
              <m:t>j</m:t>
            </m:r>
          </m:sub>
        </m:sSub>
        <m:r>
          <w:rPr>
            <w:rFonts w:ascii="Cambria Math" w:hAnsi="Cambria Math"/>
            <w:sz w:val="24"/>
          </w:rPr>
          <m:t>=</m:t>
        </m:r>
        <m:sSup>
          <m:sSupPr>
            <m:ctrlPr>
              <w:rPr>
                <w:rFonts w:ascii="Cambria Math" w:hAnsi="Cambria Math"/>
                <w:i/>
                <w:sz w:val="24"/>
              </w:rPr>
            </m:ctrlPr>
          </m:sSupPr>
          <m:e>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m:t>
                    </m:r>
                  </m:e>
                  <m:sub>
                    <m:r>
                      <w:rPr>
                        <w:rFonts w:ascii="Cambria Math" w:hAnsi="Cambria Math"/>
                        <w:sz w:val="24"/>
                      </w:rPr>
                      <m:t>j1</m:t>
                    </m:r>
                  </m:sub>
                </m:sSub>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C</m:t>
                    </m:r>
                  </m:e>
                  <m:sub>
                    <m:r>
                      <w:rPr>
                        <w:rFonts w:ascii="Cambria Math" w:hAnsi="Cambria Math"/>
                        <w:sz w:val="24"/>
                      </w:rPr>
                      <m:t>j2</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jc</m:t>
                    </m:r>
                  </m:sub>
                </m:sSub>
              </m:e>
            </m:d>
          </m:e>
          <m:sup>
            <m:r>
              <w:rPr>
                <w:rFonts w:ascii="Cambria Math" w:hAnsi="Cambria Math"/>
                <w:sz w:val="24"/>
              </w:rPr>
              <m:t>T</m:t>
            </m:r>
          </m:sup>
        </m:sSup>
      </m:oMath>
      <w:r w:rsidRPr="001B618F">
        <w:rPr>
          <w:sz w:val="24"/>
        </w:rPr>
        <w:t xml:space="preserve"> as a (</w:t>
      </w:r>
      <w:r w:rsidRPr="001B618F">
        <w:rPr>
          <w:i/>
          <w:sz w:val="24"/>
        </w:rPr>
        <w:t>c+</w:t>
      </w:r>
      <w:r w:rsidRPr="001B618F">
        <w:rPr>
          <w:sz w:val="24"/>
        </w:rPr>
        <w:t xml:space="preserve">1)-vector of realized annotation values including a one that represents the intercept. These annotations can be either discrete or continuous. To simplify presentation, we assemble the annotation vectors across all SNPs into an </w:t>
      </w:r>
      <w:r w:rsidRPr="001B618F">
        <w:rPr>
          <w:i/>
          <w:sz w:val="24"/>
        </w:rPr>
        <w:t>m</w:t>
      </w:r>
      <w:r w:rsidRPr="001B618F">
        <w:rPr>
          <w:sz w:val="24"/>
        </w:rPr>
        <w:t xml:space="preserve"> by (</w:t>
      </w:r>
      <w:r w:rsidR="00AD4542" w:rsidRPr="001B618F">
        <w:rPr>
          <w:i/>
          <w:sz w:val="24"/>
        </w:rPr>
        <w:t>c+</w:t>
      </w:r>
      <w:r w:rsidR="00AD4542" w:rsidRPr="001B618F">
        <w:rPr>
          <w:sz w:val="24"/>
        </w:rPr>
        <w:t>1</w:t>
      </w:r>
      <w:r w:rsidRPr="001B618F">
        <w:rPr>
          <w:sz w:val="24"/>
        </w:rPr>
        <w:t xml:space="preserve">) annotation matrix </w:t>
      </w:r>
      <w:r w:rsidRPr="001B618F">
        <w:rPr>
          <w:b/>
          <w:i/>
          <w:sz w:val="24"/>
        </w:rPr>
        <w:t>A</w:t>
      </w:r>
      <w:r w:rsidRPr="001B618F">
        <w:rPr>
          <w:sz w:val="24"/>
        </w:rPr>
        <w:t>, where each row contains the annotation vector for the corresponding SNP</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
        <w:gridCol w:w="8640"/>
        <w:gridCol w:w="558"/>
      </w:tblGrid>
      <w:tr w:rsidR="001B618F" w:rsidRPr="001B618F" w14:paraId="27557A3A" w14:textId="77777777" w:rsidTr="002B6286">
        <w:tc>
          <w:tcPr>
            <w:tcW w:w="378" w:type="dxa"/>
            <w:vAlign w:val="center"/>
          </w:tcPr>
          <w:p w14:paraId="5E9BE137" w14:textId="77777777" w:rsidR="002B6286" w:rsidRPr="001B618F" w:rsidRDefault="002B6286" w:rsidP="002B6286">
            <w:pPr>
              <w:spacing w:line="360" w:lineRule="auto"/>
              <w:jc w:val="center"/>
              <w:rPr>
                <w:sz w:val="24"/>
              </w:rPr>
            </w:pPr>
          </w:p>
        </w:tc>
        <w:tc>
          <w:tcPr>
            <w:tcW w:w="8640" w:type="dxa"/>
            <w:vAlign w:val="center"/>
          </w:tcPr>
          <w:p w14:paraId="1D1BD5DF" w14:textId="4D814ADD" w:rsidR="002B6286" w:rsidRPr="001B618F" w:rsidRDefault="00AD4542" w:rsidP="002B6286">
            <w:pPr>
              <w:spacing w:line="360" w:lineRule="auto"/>
              <w:jc w:val="center"/>
              <w:rPr>
                <w:sz w:val="24"/>
              </w:rPr>
            </w:pPr>
            <m:oMath>
              <m:r>
                <m:rPr>
                  <m:sty m:val="bi"/>
                </m:rPr>
                <w:rPr>
                  <w:rFonts w:ascii="Cambria Math" w:hAnsi="Cambria Math"/>
                  <w:sz w:val="24"/>
                </w:rPr>
                <m:t>A</m:t>
              </m:r>
              <m:r>
                <m:rPr>
                  <m:sty m:val="p"/>
                </m:rPr>
                <w:rPr>
                  <w:rFonts w:ascii="Cambria Math" w:hAnsi="Cambria Math"/>
                  <w:sz w:val="24"/>
                </w:rPr>
                <m:t>=</m:t>
              </m:r>
              <m:d>
                <m:dPr>
                  <m:begChr m:val="["/>
                  <m:endChr m:val="]"/>
                  <m:ctrlPr>
                    <w:rPr>
                      <w:rFonts w:ascii="Cambria Math" w:hAnsi="Cambria Math"/>
                      <w:sz w:val="24"/>
                    </w:rPr>
                  </m:ctrlPr>
                </m:dPr>
                <m:e>
                  <m:m>
                    <m:mPr>
                      <m:mcs>
                        <m:mc>
                          <m:mcPr>
                            <m:count m:val="3"/>
                            <m:mcJc m:val="center"/>
                          </m:mcPr>
                        </m:mc>
                      </m:mcs>
                      <m:ctrlPr>
                        <w:rPr>
                          <w:rFonts w:ascii="Cambria Math" w:hAnsi="Cambria Math"/>
                          <w:sz w:val="24"/>
                        </w:rPr>
                      </m:ctrlPr>
                    </m:mPr>
                    <m:mr>
                      <m:e>
                        <m:sSub>
                          <m:sSubPr>
                            <m:ctrlPr>
                              <w:rPr>
                                <w:rFonts w:ascii="Cambria Math" w:hAnsi="Cambria Math"/>
                                <w:i/>
                                <w:sz w:val="24"/>
                              </w:rPr>
                            </m:ctrlPr>
                          </m:sSubPr>
                          <m:e>
                            <m:r>
                              <w:rPr>
                                <w:rFonts w:ascii="Cambria Math" w:hAnsi="Cambria Math"/>
                                <w:sz w:val="24"/>
                              </w:rPr>
                              <m:t>1    C</m:t>
                            </m:r>
                          </m:e>
                          <m:sub>
                            <m:r>
                              <w:rPr>
                                <w:rFonts w:ascii="Cambria Math" w:hAnsi="Cambria Math"/>
                                <w:sz w:val="24"/>
                              </w:rPr>
                              <m:t>11</m:t>
                            </m:r>
                          </m:sub>
                        </m:sSub>
                      </m:e>
                      <m:e>
                        <m:r>
                          <m:rPr>
                            <m:sty m:val="p"/>
                          </m:rPr>
                          <w:rPr>
                            <w:rFonts w:ascii="Cambria Math" w:hAnsi="Cambria Math"/>
                            <w:sz w:val="24"/>
                          </w:rPr>
                          <m:t>⋯</m:t>
                        </m:r>
                      </m:e>
                      <m:e>
                        <m:sSub>
                          <m:sSubPr>
                            <m:ctrlPr>
                              <w:rPr>
                                <w:rFonts w:ascii="Cambria Math" w:hAnsi="Cambria Math"/>
                                <w:i/>
                                <w:sz w:val="24"/>
                              </w:rPr>
                            </m:ctrlPr>
                          </m:sSubPr>
                          <m:e>
                            <m:r>
                              <w:rPr>
                                <w:rFonts w:ascii="Cambria Math" w:hAnsi="Cambria Math"/>
                                <w:sz w:val="24"/>
                              </w:rPr>
                              <m:t>C</m:t>
                            </m:r>
                          </m:e>
                          <m:sub>
                            <m:r>
                              <w:rPr>
                                <w:rFonts w:ascii="Cambria Math" w:hAnsi="Cambria Math"/>
                                <w:sz w:val="24"/>
                              </w:rPr>
                              <m:t>1c</m:t>
                            </m:r>
                          </m:sub>
                        </m:sSub>
                      </m:e>
                    </m:mr>
                    <m:mr>
                      <m:e>
                        <m:r>
                          <m:rPr>
                            <m:sty m:val="p"/>
                          </m:rPr>
                          <w:rPr>
                            <w:rFonts w:ascii="Cambria Math" w:hAnsi="Cambria Math"/>
                            <w:sz w:val="24"/>
                          </w:rPr>
                          <m:t>⋮</m:t>
                        </m:r>
                      </m:e>
                      <m:e>
                        <m:r>
                          <m:rPr>
                            <m:sty m:val="p"/>
                          </m:rPr>
                          <w:rPr>
                            <w:rFonts w:ascii="Cambria Math" w:hAnsi="Cambria Math"/>
                            <w:sz w:val="24"/>
                          </w:rPr>
                          <m:t>⋱</m:t>
                        </m:r>
                      </m:e>
                      <m:e>
                        <m:r>
                          <m:rPr>
                            <m:sty m:val="p"/>
                          </m:rPr>
                          <w:rPr>
                            <w:rFonts w:ascii="Cambria Math" w:hAnsi="Cambria Math"/>
                            <w:sz w:val="24"/>
                          </w:rPr>
                          <m:t>⋮</m:t>
                        </m:r>
                      </m:e>
                    </m:mr>
                    <m:mr>
                      <m:e>
                        <m:r>
                          <w:rPr>
                            <w:rFonts w:ascii="Cambria Math" w:hAnsi="Cambria Math"/>
                            <w:sz w:val="24"/>
                          </w:rPr>
                          <m:t xml:space="preserve">1    </m:t>
                        </m:r>
                        <m:sSub>
                          <m:sSubPr>
                            <m:ctrlPr>
                              <w:rPr>
                                <w:rFonts w:ascii="Cambria Math" w:hAnsi="Cambria Math"/>
                                <w:i/>
                                <w:sz w:val="24"/>
                              </w:rPr>
                            </m:ctrlPr>
                          </m:sSubPr>
                          <m:e>
                            <m:r>
                              <w:rPr>
                                <w:rFonts w:ascii="Cambria Math" w:hAnsi="Cambria Math"/>
                                <w:sz w:val="24"/>
                              </w:rPr>
                              <m:t>C</m:t>
                            </m:r>
                          </m:e>
                          <m:sub>
                            <m:r>
                              <w:rPr>
                                <w:rFonts w:ascii="Cambria Math" w:hAnsi="Cambria Math"/>
                                <w:sz w:val="24"/>
                              </w:rPr>
                              <m:t>m1</m:t>
                            </m:r>
                          </m:sub>
                        </m:sSub>
                      </m:e>
                      <m:e>
                        <m:r>
                          <m:rPr>
                            <m:sty m:val="p"/>
                          </m:rPr>
                          <w:rPr>
                            <w:rFonts w:ascii="Cambria Math" w:hAnsi="Cambria Math"/>
                            <w:sz w:val="24"/>
                          </w:rPr>
                          <m:t>⋯</m:t>
                        </m:r>
                      </m:e>
                      <m:e>
                        <m:sSub>
                          <m:sSubPr>
                            <m:ctrlPr>
                              <w:rPr>
                                <w:rFonts w:ascii="Cambria Math" w:hAnsi="Cambria Math"/>
                                <w:i/>
                                <w:sz w:val="24"/>
                              </w:rPr>
                            </m:ctrlPr>
                          </m:sSubPr>
                          <m:e>
                            <m:r>
                              <w:rPr>
                                <w:rFonts w:ascii="Cambria Math" w:hAnsi="Cambria Math"/>
                                <w:sz w:val="24"/>
                              </w:rPr>
                              <m:t>C</m:t>
                            </m:r>
                          </m:e>
                          <m:sub>
                            <m:r>
                              <w:rPr>
                                <w:rFonts w:ascii="Cambria Math" w:hAnsi="Cambria Math"/>
                                <w:sz w:val="24"/>
                              </w:rPr>
                              <m:t>mc</m:t>
                            </m:r>
                          </m:sub>
                        </m:sSub>
                      </m:e>
                    </m:mr>
                  </m:m>
                </m:e>
              </m:d>
            </m:oMath>
            <w:r w:rsidR="002B6286" w:rsidRPr="001B618F">
              <w:rPr>
                <w:rFonts w:hint="eastAsia"/>
                <w:sz w:val="24"/>
              </w:rPr>
              <w:t>.</w:t>
            </w:r>
          </w:p>
        </w:tc>
        <w:tc>
          <w:tcPr>
            <w:tcW w:w="558" w:type="dxa"/>
            <w:vAlign w:val="center"/>
          </w:tcPr>
          <w:p w14:paraId="4FE88C26" w14:textId="0F1416C5" w:rsidR="002B6286" w:rsidRPr="001B618F" w:rsidRDefault="002B6286" w:rsidP="002B6286">
            <w:pPr>
              <w:spacing w:line="360" w:lineRule="auto"/>
              <w:jc w:val="center"/>
              <w:rPr>
                <w:sz w:val="24"/>
              </w:rPr>
            </w:pPr>
            <w:r w:rsidRPr="001B618F">
              <w:rPr>
                <w:rFonts w:hint="eastAsia"/>
                <w:sz w:val="24"/>
              </w:rPr>
              <w:t>(2)</w:t>
            </w:r>
          </w:p>
        </w:tc>
      </w:tr>
    </w:tbl>
    <w:p w14:paraId="5F34C68A" w14:textId="3F94DA74" w:rsidR="006765C7" w:rsidRPr="001B618F" w:rsidRDefault="00A8179A" w:rsidP="009416B8">
      <w:pPr>
        <w:spacing w:line="360" w:lineRule="auto"/>
        <w:rPr>
          <w:sz w:val="24"/>
        </w:rPr>
      </w:pPr>
      <w:r w:rsidRPr="001B618F">
        <w:rPr>
          <w:sz w:val="24"/>
        </w:rPr>
        <w:t>We</w:t>
      </w:r>
      <w:r w:rsidRPr="001B618F">
        <w:rPr>
          <w:rFonts w:hint="eastAsia"/>
          <w:sz w:val="24"/>
        </w:rPr>
        <w:t xml:space="preserve"> assume</w:t>
      </w:r>
      <w:r w:rsidRPr="001B618F">
        <w:rPr>
          <w:sz w:val="24"/>
        </w:rPr>
        <w:t xml:space="preserve"> that</w:t>
      </w:r>
      <w:r w:rsidRPr="001B618F">
        <w:rPr>
          <w:rFonts w:hint="eastAsia"/>
          <w:sz w:val="24"/>
        </w:rPr>
        <w:t xml:space="preserve"> </w:t>
      </w:r>
      <w:r w:rsidR="00BA157F" w:rsidRPr="001B618F">
        <w:rPr>
          <w:rFonts w:hint="eastAsia"/>
          <w:sz w:val="24"/>
        </w:rPr>
        <w:t xml:space="preserve">the </w:t>
      </w:r>
      <w:r w:rsidRPr="001B618F">
        <w:rPr>
          <w:sz w:val="24"/>
        </w:rPr>
        <w:t>effect size</w:t>
      </w:r>
      <w:r w:rsidR="009416B8" w:rsidRPr="001B618F">
        <w:rPr>
          <w:rFonts w:hint="eastAsia"/>
          <w:sz w:val="24"/>
        </w:rPr>
        <w:t xml:space="preserve"> of each SNP</w:t>
      </w:r>
      <w:r w:rsidRPr="001B618F">
        <w:rPr>
          <w:rFonts w:hint="eastAsia"/>
          <w:sz w:val="24"/>
        </w:rPr>
        <w:t xml:space="preserve"> </w:t>
      </w:r>
      <m:oMath>
        <m:sSub>
          <m:sSubPr>
            <m:ctrlPr>
              <w:rPr>
                <w:rFonts w:ascii="Cambria Math" w:hAnsi="Cambria Math"/>
                <w:sz w:val="24"/>
              </w:rPr>
            </m:ctrlPr>
          </m:sSubPr>
          <m:e>
            <m:r>
              <w:rPr>
                <w:rFonts w:ascii="Cambria Math" w:hAnsi="Cambria Math"/>
                <w:sz w:val="24"/>
              </w:rPr>
              <m:t>β</m:t>
            </m:r>
          </m:e>
          <m:sub>
            <m:r>
              <w:rPr>
                <w:rFonts w:ascii="Cambria Math" w:hAnsi="Cambria Math"/>
                <w:sz w:val="24"/>
              </w:rPr>
              <m:t>j</m:t>
            </m:r>
          </m:sub>
        </m:sSub>
      </m:oMath>
      <w:r w:rsidRPr="001B618F">
        <w:rPr>
          <w:sz w:val="24"/>
        </w:rPr>
        <w:t xml:space="preserve"> is independent and follows a normal distribution with </w:t>
      </w:r>
      <w:r w:rsidR="005607D0" w:rsidRPr="001B618F">
        <w:rPr>
          <w:sz w:val="24"/>
        </w:rPr>
        <w:t xml:space="preserve">mean zero and a variance </w:t>
      </w:r>
      <m:oMath>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j</m:t>
            </m:r>
          </m:sub>
          <m:sup>
            <m:r>
              <w:rPr>
                <w:rFonts w:ascii="Cambria Math" w:hAnsi="Cambria Math"/>
                <w:sz w:val="24"/>
              </w:rPr>
              <m:t>2</m:t>
            </m:r>
          </m:sup>
        </m:sSubSup>
      </m:oMath>
      <w:r w:rsidR="005607D0" w:rsidRPr="001B618F">
        <w:rPr>
          <w:sz w:val="24"/>
        </w:rPr>
        <w:t xml:space="preserve"> that is SNP specific. We further impose an extra layer of hierarchy by assuming that the SNP specific variance </w:t>
      </w:r>
      <m:oMath>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j</m:t>
            </m:r>
          </m:sub>
          <m:sup>
            <m:r>
              <w:rPr>
                <w:rFonts w:ascii="Cambria Math" w:hAnsi="Cambria Math"/>
                <w:sz w:val="24"/>
              </w:rPr>
              <m:t>2</m:t>
            </m:r>
          </m:sup>
        </m:sSubSup>
        <m:r>
          <w:rPr>
            <w:rFonts w:ascii="Cambria Math" w:hAnsi="Cambria Math"/>
            <w:sz w:val="24"/>
          </w:rPr>
          <m:t xml:space="preserve"> </m:t>
        </m:r>
      </m:oMath>
      <w:r w:rsidR="005607D0" w:rsidRPr="001B618F">
        <w:rPr>
          <w:sz w:val="24"/>
        </w:rPr>
        <w:t>is a function of the annotation vector</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
        <w:gridCol w:w="8640"/>
        <w:gridCol w:w="558"/>
      </w:tblGrid>
      <w:tr w:rsidR="001B618F" w:rsidRPr="001B618F" w14:paraId="20B67CFD" w14:textId="77777777" w:rsidTr="002B6286">
        <w:tc>
          <w:tcPr>
            <w:tcW w:w="378" w:type="dxa"/>
            <w:vAlign w:val="center"/>
          </w:tcPr>
          <w:p w14:paraId="00A7662F" w14:textId="77777777" w:rsidR="002B6286" w:rsidRPr="001B618F" w:rsidRDefault="002B6286" w:rsidP="002B6286">
            <w:pPr>
              <w:spacing w:line="360" w:lineRule="auto"/>
              <w:jc w:val="center"/>
              <w:rPr>
                <w:sz w:val="24"/>
              </w:rPr>
            </w:pPr>
          </w:p>
        </w:tc>
        <w:tc>
          <w:tcPr>
            <w:tcW w:w="8640" w:type="dxa"/>
            <w:vAlign w:val="center"/>
          </w:tcPr>
          <w:p w14:paraId="3107C3B6" w14:textId="2AEDD1A1" w:rsidR="002B6286" w:rsidRPr="001B618F" w:rsidRDefault="00726F59" w:rsidP="002B6286">
            <w:pPr>
              <w:spacing w:line="360" w:lineRule="auto"/>
              <w:jc w:val="center"/>
              <w:rPr>
                <w:sz w:val="24"/>
              </w:rPr>
            </w:pPr>
            <m:oMath>
              <m:sSub>
                <m:sSubPr>
                  <m:ctrlPr>
                    <w:rPr>
                      <w:rFonts w:ascii="Cambria Math" w:hAnsi="Cambria Math"/>
                      <w:sz w:val="24"/>
                    </w:rPr>
                  </m:ctrlPr>
                </m:sSubPr>
                <m:e>
                  <m:r>
                    <w:rPr>
                      <w:rFonts w:ascii="Cambria Math" w:hAnsi="Cambria Math"/>
                      <w:sz w:val="24"/>
                    </w:rPr>
                    <m:t>β</m:t>
                  </m:r>
                </m:e>
                <m:sub>
                  <m:r>
                    <w:rPr>
                      <w:rFonts w:ascii="Cambria Math" w:hAnsi="Cambria Math"/>
                      <w:sz w:val="24"/>
                    </w:rPr>
                    <m:t>j</m:t>
                  </m:r>
                </m:sub>
              </m:sSub>
              <m:r>
                <w:rPr>
                  <w:rFonts w:ascii="Cambria Math" w:hAnsi="Cambria Math"/>
                  <w:sz w:val="24"/>
                </w:rPr>
                <m:t>∼N</m:t>
              </m:r>
              <m:d>
                <m:dPr>
                  <m:ctrlPr>
                    <w:rPr>
                      <w:rFonts w:ascii="Cambria Math" w:hAnsi="Cambria Math"/>
                      <w:i/>
                      <w:sz w:val="24"/>
                    </w:rPr>
                  </m:ctrlPr>
                </m:dPr>
                <m:e>
                  <m:r>
                    <w:rPr>
                      <w:rFonts w:ascii="Cambria Math" w:hAnsi="Cambria Math"/>
                      <w:sz w:val="24"/>
                    </w:rPr>
                    <m:t xml:space="preserve">0, </m:t>
                  </m:r>
                  <m:f>
                    <m:fPr>
                      <m:type m:val="lin"/>
                      <m:ctrlPr>
                        <w:rPr>
                          <w:rFonts w:ascii="Cambria Math" w:hAnsi="Cambria Math"/>
                          <w:i/>
                          <w:sz w:val="24"/>
                        </w:rPr>
                      </m:ctrlPr>
                    </m:fPr>
                    <m:num>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j</m:t>
                          </m:r>
                        </m:sub>
                        <m:sup>
                          <m:r>
                            <w:rPr>
                              <w:rFonts w:ascii="Cambria Math" w:hAnsi="Cambria Math"/>
                              <w:sz w:val="24"/>
                            </w:rPr>
                            <m:t>2</m:t>
                          </m:r>
                        </m:sup>
                      </m:sSubSup>
                    </m:num>
                    <m:den>
                      <m:r>
                        <w:rPr>
                          <w:rFonts w:ascii="Cambria Math" w:hAnsi="Cambria Math"/>
                          <w:sz w:val="24"/>
                        </w:rPr>
                        <m:t>m</m:t>
                      </m:r>
                    </m:den>
                  </m:f>
                </m:e>
              </m:d>
              <m:r>
                <w:rPr>
                  <w:rFonts w:ascii="Cambria Math" w:hAnsi="Cambria Math"/>
                  <w:sz w:val="24"/>
                </w:rPr>
                <m:t xml:space="preserve"> ,     </m:t>
              </m:r>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j</m:t>
                  </m:r>
                </m:sub>
                <m:sup>
                  <m:r>
                    <w:rPr>
                      <w:rFonts w:ascii="Cambria Math" w:hAnsi="Cambria Math"/>
                      <w:sz w:val="24"/>
                    </w:rPr>
                    <m:t>2</m:t>
                  </m:r>
                </m:sup>
              </m:sSubSup>
              <m:r>
                <w:rPr>
                  <w:rFonts w:ascii="Cambria Math" w:hAnsi="Cambria Math"/>
                  <w:sz w:val="24"/>
                </w:rPr>
                <m:t>=</m:t>
              </m:r>
              <m:sSub>
                <m:sSubPr>
                  <m:ctrlPr>
                    <w:rPr>
                      <w:rFonts w:ascii="Cambria Math" w:hAnsi="Cambria Math"/>
                      <w:i/>
                      <w:sz w:val="24"/>
                    </w:rPr>
                  </m:ctrlPr>
                </m:sSubPr>
                <m:e>
                  <m:r>
                    <w:rPr>
                      <w:rFonts w:ascii="Cambria Math" w:hAnsi="Cambria Math"/>
                      <w:sz w:val="24"/>
                    </w:rPr>
                    <m:t>A</m:t>
                  </m:r>
                </m:e>
                <m:sub>
                  <m:r>
                    <w:rPr>
                      <w:rFonts w:ascii="Cambria Math" w:hAnsi="Cambria Math"/>
                      <w:sz w:val="24"/>
                    </w:rPr>
                    <m:t>j</m:t>
                  </m:r>
                </m:sub>
              </m:sSub>
              <m:r>
                <w:rPr>
                  <w:rFonts w:ascii="Cambria Math" w:hAnsi="Cambria Math"/>
                  <w:sz w:val="24"/>
                </w:rPr>
                <m:t xml:space="preserve"> </m:t>
              </m:r>
              <m:sSup>
                <m:sSupPr>
                  <m:ctrlPr>
                    <w:rPr>
                      <w:rFonts w:ascii="Cambria Math" w:hAnsi="Cambria Math"/>
                      <w:i/>
                      <w:sz w:val="24"/>
                    </w:rPr>
                  </m:ctrlPr>
                </m:sSupPr>
                <m:e>
                  <m:r>
                    <m:rPr>
                      <m:sty m:val="bi"/>
                    </m:rPr>
                    <w:rPr>
                      <w:rFonts w:ascii="Cambria Math" w:hAnsi="Cambria Math"/>
                      <w:sz w:val="24"/>
                    </w:rPr>
                    <m:t>α</m:t>
                  </m:r>
                </m:e>
                <m:sup>
                  <m:r>
                    <w:rPr>
                      <w:rFonts w:ascii="Cambria Math" w:hAnsi="Cambria Math"/>
                      <w:sz w:val="24"/>
                    </w:rPr>
                    <m:t>*</m:t>
                  </m:r>
                </m:sup>
              </m:sSup>
            </m:oMath>
            <w:r w:rsidR="00F16920" w:rsidRPr="001B618F">
              <w:rPr>
                <w:rFonts w:hint="eastAsia"/>
                <w:sz w:val="24"/>
              </w:rPr>
              <w:t>,</w:t>
            </w:r>
          </w:p>
        </w:tc>
        <w:tc>
          <w:tcPr>
            <w:tcW w:w="558" w:type="dxa"/>
            <w:vAlign w:val="center"/>
          </w:tcPr>
          <w:p w14:paraId="11EBDE29" w14:textId="17D97461" w:rsidR="002B6286" w:rsidRPr="001B618F" w:rsidRDefault="002B6286" w:rsidP="002B6286">
            <w:pPr>
              <w:spacing w:line="360" w:lineRule="auto"/>
              <w:jc w:val="center"/>
              <w:rPr>
                <w:sz w:val="24"/>
              </w:rPr>
            </w:pPr>
            <w:r w:rsidRPr="001B618F">
              <w:rPr>
                <w:rFonts w:hint="eastAsia"/>
                <w:sz w:val="24"/>
              </w:rPr>
              <w:t>(3)</w:t>
            </w:r>
          </w:p>
        </w:tc>
      </w:tr>
    </w:tbl>
    <w:p w14:paraId="2088CB91" w14:textId="1C352429" w:rsidR="00525C76" w:rsidRPr="001B618F" w:rsidRDefault="00525C76" w:rsidP="009416B8">
      <w:pPr>
        <w:spacing w:line="360" w:lineRule="auto"/>
        <w:rPr>
          <w:sz w:val="24"/>
        </w:rPr>
      </w:pPr>
      <w:r w:rsidRPr="001B618F">
        <w:rPr>
          <w:sz w:val="24"/>
        </w:rPr>
        <w:t xml:space="preserve">where </w:t>
      </w:r>
      <m:oMath>
        <m:sSup>
          <m:sSupPr>
            <m:ctrlPr>
              <w:rPr>
                <w:rFonts w:ascii="Cambria Math" w:hAnsi="Cambria Math"/>
                <w:sz w:val="24"/>
              </w:rPr>
            </m:ctrlPr>
          </m:sSupPr>
          <m:e>
            <m:r>
              <m:rPr>
                <m:sty m:val="bi"/>
              </m:rPr>
              <w:rPr>
                <w:rFonts w:ascii="Cambria Math" w:hAnsi="Cambria Math"/>
                <w:sz w:val="24"/>
              </w:rPr>
              <m:t>α</m:t>
            </m:r>
          </m:e>
          <m:sup>
            <m:r>
              <m:rPr>
                <m:sty m:val="p"/>
              </m:rPr>
              <w:rPr>
                <w:rFonts w:ascii="Cambria Math" w:hAnsi="Cambria Math"/>
                <w:sz w:val="24"/>
              </w:rPr>
              <m:t>*</m:t>
            </m:r>
          </m:sup>
        </m:sSup>
        <m:r>
          <m:rPr>
            <m:sty m:val="p"/>
          </m:rPr>
          <w:rPr>
            <w:rFonts w:ascii="Cambria Math" w:hAnsi="Cambria Math"/>
            <w:sz w:val="24"/>
          </w:rPr>
          <m:t xml:space="preserve">= </m:t>
        </m:r>
        <m:d>
          <m:dPr>
            <m:ctrlPr>
              <w:rPr>
                <w:rFonts w:ascii="Cambria Math" w:hAnsi="Cambria Math"/>
                <w:sz w:val="24"/>
              </w:rPr>
            </m:ctrlPr>
          </m:dPr>
          <m:e>
            <m:f>
              <m:fPr>
                <m:type m:val="noBar"/>
                <m:ctrlPr>
                  <w:rPr>
                    <w:rFonts w:ascii="Cambria Math" w:hAnsi="Cambria Math"/>
                    <w:sz w:val="24"/>
                  </w:rPr>
                </m:ctrlPr>
              </m:fPr>
              <m:num>
                <m:sSub>
                  <m:sSubPr>
                    <m:ctrlPr>
                      <w:rPr>
                        <w:rFonts w:ascii="Cambria Math" w:hAnsi="Cambria Math"/>
                        <w:sz w:val="24"/>
                      </w:rPr>
                    </m:ctrlPr>
                  </m:sSubPr>
                  <m:e>
                    <m:r>
                      <m:rPr>
                        <m:sty m:val="p"/>
                      </m:rPr>
                      <w:rPr>
                        <w:rFonts w:ascii="Cambria Math" w:hAnsi="Cambria Math"/>
                        <w:sz w:val="24"/>
                      </w:rPr>
                      <m:t>α</m:t>
                    </m:r>
                  </m:e>
                  <m:sub>
                    <m:r>
                      <m:rPr>
                        <m:sty m:val="p"/>
                      </m:rPr>
                      <w:rPr>
                        <w:rFonts w:ascii="Cambria Math" w:hAnsi="Cambria Math"/>
                        <w:sz w:val="24"/>
                      </w:rPr>
                      <m:t>0</m:t>
                    </m:r>
                  </m:sub>
                </m:sSub>
              </m:num>
              <m:den>
                <m:r>
                  <m:rPr>
                    <m:sty m:val="bi"/>
                  </m:rPr>
                  <w:rPr>
                    <w:rFonts w:ascii="Cambria Math" w:hAnsi="Cambria Math"/>
                    <w:sz w:val="24"/>
                  </w:rPr>
                  <m:t>α</m:t>
                </m:r>
              </m:den>
            </m:f>
          </m:e>
        </m:d>
      </m:oMath>
      <w:r w:rsidRPr="001B618F">
        <w:rPr>
          <w:sz w:val="24"/>
        </w:rPr>
        <w:t xml:space="preserve"> is a (</w:t>
      </w:r>
      <w:r w:rsidRPr="001B618F">
        <w:rPr>
          <w:i/>
          <w:sz w:val="24"/>
        </w:rPr>
        <w:t>c</w:t>
      </w:r>
      <w:r w:rsidRPr="001B618F">
        <w:rPr>
          <w:sz w:val="24"/>
        </w:rPr>
        <w:t xml:space="preserve">+1)-vector of coefficients that include an intercept </w:t>
      </w:r>
      <m:oMath>
        <m:sSub>
          <m:sSubPr>
            <m:ctrlPr>
              <w:rPr>
                <w:rFonts w:ascii="Cambria Math" w:hAnsi="Cambria Math"/>
                <w:sz w:val="24"/>
              </w:rPr>
            </m:ctrlPr>
          </m:sSubPr>
          <m:e>
            <m:r>
              <w:rPr>
                <w:rFonts w:ascii="Cambria Math" w:hAnsi="Cambria Math"/>
                <w:sz w:val="24"/>
              </w:rPr>
              <m:t>α</m:t>
            </m:r>
          </m:e>
          <m:sub>
            <m:r>
              <m:rPr>
                <m:sty m:val="p"/>
              </m:rPr>
              <w:rPr>
                <w:rFonts w:ascii="Cambria Math" w:hAnsi="Cambria Math"/>
                <w:sz w:val="24"/>
              </w:rPr>
              <m:t>0</m:t>
            </m:r>
          </m:sub>
        </m:sSub>
      </m:oMath>
      <w:r w:rsidRPr="001B618F">
        <w:rPr>
          <w:sz w:val="24"/>
        </w:rPr>
        <w:t xml:space="preserve"> and a </w:t>
      </w:r>
      <w:r w:rsidRPr="001B618F">
        <w:rPr>
          <w:i/>
          <w:sz w:val="24"/>
        </w:rPr>
        <w:t>c</w:t>
      </w:r>
      <w:r w:rsidRPr="001B618F">
        <w:rPr>
          <w:sz w:val="24"/>
        </w:rPr>
        <w:t>-vector of annotation coefficients</w:t>
      </w:r>
      <w:r w:rsidR="005768CA" w:rsidRPr="001B618F">
        <w:rPr>
          <w:sz w:val="24"/>
        </w:rPr>
        <w:t xml:space="preserve"> </w:t>
      </w:r>
      <m:oMath>
        <m:r>
          <m:rPr>
            <m:sty m:val="bi"/>
          </m:rPr>
          <w:rPr>
            <w:rFonts w:ascii="Cambria Math" w:hAnsi="Cambria Math"/>
            <w:sz w:val="24"/>
          </w:rPr>
          <m:t>α</m:t>
        </m:r>
      </m:oMath>
      <w:r w:rsidRPr="001B618F">
        <w:rPr>
          <w:sz w:val="24"/>
        </w:rPr>
        <w:t xml:space="preserve">. </w:t>
      </w:r>
      <w:r w:rsidR="00886927" w:rsidRPr="001B618F">
        <w:rPr>
          <w:sz w:val="24"/>
        </w:rPr>
        <w:t>I</w:t>
      </w:r>
      <w:r w:rsidR="00886927" w:rsidRPr="001B618F">
        <w:rPr>
          <w:rFonts w:hint="eastAsia"/>
          <w:sz w:val="24"/>
        </w:rPr>
        <w:t xml:space="preserve">t is reasonably assumed that </w:t>
      </w:r>
      <w:r w:rsidR="00A379D8" w:rsidRPr="001B618F">
        <w:rPr>
          <w:rFonts w:hint="eastAsia"/>
          <w:sz w:val="24"/>
        </w:rPr>
        <w:t>the</w:t>
      </w:r>
      <w:r w:rsidR="00A379D8" w:rsidRPr="001B618F">
        <w:rPr>
          <w:sz w:val="24"/>
        </w:rPr>
        <w:t xml:space="preserve"> </w:t>
      </w:r>
      <w:r w:rsidR="00CB050D" w:rsidRPr="001B618F">
        <w:rPr>
          <w:sz w:val="24"/>
        </w:rPr>
        <w:t xml:space="preserve">annotation coefficient </w:t>
      </w:r>
      <m:oMath>
        <m:r>
          <m:rPr>
            <m:sty m:val="bi"/>
          </m:rPr>
          <w:rPr>
            <w:rFonts w:ascii="Cambria Math" w:hAnsi="Cambria Math"/>
            <w:sz w:val="24"/>
          </w:rPr>
          <m:t>α</m:t>
        </m:r>
      </m:oMath>
      <w:r w:rsidR="007F4476" w:rsidRPr="001B618F">
        <w:rPr>
          <w:rFonts w:hint="eastAsia"/>
          <w:sz w:val="24"/>
        </w:rPr>
        <w:t>is</w:t>
      </w:r>
      <w:r w:rsidR="007F4476" w:rsidRPr="001B618F">
        <w:rPr>
          <w:sz w:val="24"/>
        </w:rPr>
        <w:t xml:space="preserve"> </w:t>
      </w:r>
      <w:r w:rsidR="00CB050D" w:rsidRPr="001B618F">
        <w:rPr>
          <w:sz w:val="24"/>
        </w:rPr>
        <w:t xml:space="preserve">large when the corresponding annotation is predictive of the SNP effect size. Therefore, the annotation coefficients can be used to evaluate the importance of annotations. </w:t>
      </w:r>
      <w:r w:rsidRPr="001B618F">
        <w:rPr>
          <w:sz w:val="24"/>
        </w:rPr>
        <w:t xml:space="preserve">Above, we center the </w:t>
      </w:r>
      <w:r w:rsidR="007F4476" w:rsidRPr="001B618F">
        <w:rPr>
          <w:rFonts w:hint="eastAsia"/>
          <w:sz w:val="24"/>
        </w:rPr>
        <w:t>second</w:t>
      </w:r>
      <w:r w:rsidR="007F4476" w:rsidRPr="001B618F">
        <w:rPr>
          <w:sz w:val="24"/>
        </w:rPr>
        <w:t xml:space="preserve"> </w:t>
      </w:r>
      <w:r w:rsidRPr="001B618F">
        <w:rPr>
          <w:sz w:val="24"/>
        </w:rPr>
        <w:t xml:space="preserve">to the (c+1)-th columns of </w:t>
      </w:r>
      <m:oMath>
        <m:sSub>
          <m:sSubPr>
            <m:ctrlPr>
              <w:rPr>
                <w:rFonts w:ascii="Cambria Math" w:hAnsi="Cambria Math"/>
                <w:i/>
                <w:sz w:val="24"/>
              </w:rPr>
            </m:ctrlPr>
          </m:sSubPr>
          <m:e>
            <m:r>
              <w:rPr>
                <w:rFonts w:ascii="Cambria Math" w:hAnsi="Cambria Math"/>
                <w:sz w:val="24"/>
              </w:rPr>
              <m:t>A</m:t>
            </m:r>
          </m:e>
          <m:sub>
            <m:r>
              <w:rPr>
                <w:rFonts w:ascii="Cambria Math" w:hAnsi="Cambria Math"/>
                <w:sz w:val="24"/>
              </w:rPr>
              <m:t>j</m:t>
            </m:r>
          </m:sub>
        </m:sSub>
      </m:oMath>
      <w:r w:rsidRPr="001B618F">
        <w:rPr>
          <w:sz w:val="24"/>
        </w:rPr>
        <w:t xml:space="preserve"> to have mean zero across SNPs.</w:t>
      </w:r>
      <w:r w:rsidR="00AB62CE" w:rsidRPr="001B618F">
        <w:rPr>
          <w:sz w:val="24"/>
        </w:rPr>
        <w:t xml:space="preserve"> </w:t>
      </w:r>
    </w:p>
    <w:p w14:paraId="750CF2AA" w14:textId="0CC657FA" w:rsidR="00AB62CE" w:rsidRPr="001B618F" w:rsidRDefault="00AB62CE" w:rsidP="009416B8">
      <w:pPr>
        <w:spacing w:line="360" w:lineRule="auto"/>
        <w:rPr>
          <w:sz w:val="24"/>
        </w:rPr>
      </w:pPr>
    </w:p>
    <w:p w14:paraId="3029BACF" w14:textId="50D2F812" w:rsidR="00AB62CE" w:rsidRPr="001B618F" w:rsidRDefault="00AB62CE" w:rsidP="009416B8">
      <w:pPr>
        <w:spacing w:line="360" w:lineRule="auto"/>
        <w:rPr>
          <w:sz w:val="24"/>
        </w:rPr>
      </w:pPr>
      <w:r w:rsidRPr="001B618F">
        <w:rPr>
          <w:sz w:val="24"/>
        </w:rPr>
        <w:t>Incorporating equation (3) into (1) leads to a joint mod</w:t>
      </w:r>
      <w:r w:rsidR="00CB050D" w:rsidRPr="001B618F">
        <w:rPr>
          <w:sz w:val="24"/>
        </w:rPr>
        <w:t>el</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
        <w:gridCol w:w="8640"/>
        <w:gridCol w:w="558"/>
      </w:tblGrid>
      <w:tr w:rsidR="001B618F" w:rsidRPr="001B618F" w14:paraId="6E0C807B" w14:textId="77777777" w:rsidTr="002B6286">
        <w:tc>
          <w:tcPr>
            <w:tcW w:w="378" w:type="dxa"/>
            <w:vAlign w:val="center"/>
          </w:tcPr>
          <w:p w14:paraId="7869B54E" w14:textId="77777777" w:rsidR="002B6286" w:rsidRPr="001B618F" w:rsidRDefault="002B6286" w:rsidP="002B6286">
            <w:pPr>
              <w:spacing w:line="360" w:lineRule="auto"/>
              <w:jc w:val="center"/>
              <w:rPr>
                <w:sz w:val="24"/>
              </w:rPr>
            </w:pPr>
          </w:p>
        </w:tc>
        <w:tc>
          <w:tcPr>
            <w:tcW w:w="8640" w:type="dxa"/>
            <w:vAlign w:val="center"/>
          </w:tcPr>
          <w:p w14:paraId="0A5D6507" w14:textId="28F4271B" w:rsidR="002B6286" w:rsidRPr="001B618F" w:rsidRDefault="0047780C" w:rsidP="002B6286">
            <w:pPr>
              <w:spacing w:line="360" w:lineRule="auto"/>
              <w:jc w:val="center"/>
              <w:rPr>
                <w:sz w:val="24"/>
              </w:rPr>
            </w:pPr>
            <m:oMath>
              <m:r>
                <m:rPr>
                  <m:sty m:val="bi"/>
                </m:rPr>
                <w:rPr>
                  <w:rFonts w:ascii="Cambria Math" w:hAnsi="Cambria Math"/>
                  <w:sz w:val="24"/>
                </w:rPr>
                <m:t>y</m:t>
              </m:r>
              <m:r>
                <m:rPr>
                  <m:sty m:val="p"/>
                </m:rPr>
                <w:rPr>
                  <w:rFonts w:ascii="Cambria Math" w:hAnsi="Cambria Math"/>
                  <w:sz w:val="24"/>
                </w:rPr>
                <m:t>∼MVN</m:t>
              </m:r>
              <m:d>
                <m:dPr>
                  <m:ctrlPr>
                    <w:rPr>
                      <w:rFonts w:ascii="Cambria Math" w:hAnsi="Cambria Math"/>
                      <w:sz w:val="24"/>
                    </w:rPr>
                  </m:ctrlPr>
                </m:dPr>
                <m:e>
                  <m:r>
                    <m:rPr>
                      <m:sty m:val="p"/>
                    </m:rPr>
                    <w:rPr>
                      <w:rFonts w:ascii="Cambria Math" w:hAnsi="Cambria Math"/>
                      <w:sz w:val="24"/>
                    </w:rPr>
                    <m:t xml:space="preserve">0, </m:t>
                  </m:r>
                  <m:r>
                    <m:rPr>
                      <m:sty m:val="bi"/>
                    </m:rPr>
                    <w:rPr>
                      <w:rFonts w:ascii="Cambria Math" w:hAnsi="Cambria Math"/>
                      <w:sz w:val="24"/>
                    </w:rPr>
                    <m:t>H</m:t>
                  </m:r>
                </m:e>
              </m:d>
              <m:r>
                <w:rPr>
                  <w:rFonts w:ascii="Cambria Math" w:hAnsi="Cambria Math"/>
                  <w:sz w:val="24"/>
                </w:rPr>
                <m:t xml:space="preserve">,       </m:t>
              </m:r>
              <m:r>
                <m:rPr>
                  <m:sty m:val="bi"/>
                </m:rPr>
                <w:rPr>
                  <w:rFonts w:ascii="Cambria Math" w:hAnsi="Cambria Math"/>
                  <w:sz w:val="24"/>
                </w:rPr>
                <m:t>H</m:t>
              </m:r>
              <m:r>
                <w:rPr>
                  <w:rFonts w:ascii="Cambria Math" w:hAnsi="Cambria Math"/>
                  <w:sz w:val="24"/>
                </w:rPr>
                <m:t>=</m:t>
              </m:r>
              <m:r>
                <m:rPr>
                  <m:sty m:val="bi"/>
                </m:rPr>
                <w:rPr>
                  <w:rFonts w:ascii="Cambria Math" w:hAnsi="Cambria Math"/>
                  <w:sz w:val="24"/>
                </w:rPr>
                <m:t>X</m:t>
              </m:r>
              <m:sSub>
                <m:sSubPr>
                  <m:ctrlPr>
                    <w:rPr>
                      <w:rFonts w:ascii="Cambria Math" w:hAnsi="Cambria Math"/>
                      <w:b/>
                      <w:i/>
                      <w:sz w:val="24"/>
                    </w:rPr>
                  </m:ctrlPr>
                </m:sSubPr>
                <m:e>
                  <m:r>
                    <m:rPr>
                      <m:sty m:val="bi"/>
                    </m:rPr>
                    <w:rPr>
                      <w:rFonts w:ascii="Cambria Math" w:hAnsi="Cambria Math"/>
                      <w:sz w:val="24"/>
                    </w:rPr>
                    <m:t>D</m:t>
                  </m:r>
                </m:e>
                <m:sub>
                  <m:d>
                    <m:dPr>
                      <m:ctrlPr>
                        <w:rPr>
                          <w:rFonts w:ascii="Cambria Math" w:hAnsi="Cambria Math"/>
                          <w:b/>
                          <w:i/>
                          <w:sz w:val="24"/>
                        </w:rPr>
                      </m:ctrlPr>
                    </m:dPr>
                    <m:e>
                      <m:sSup>
                        <m:sSupPr>
                          <m:ctrlPr>
                            <w:rPr>
                              <w:rFonts w:ascii="Cambria Math" w:hAnsi="Cambria Math"/>
                              <w:b/>
                              <w:i/>
                              <w:sz w:val="24"/>
                            </w:rPr>
                          </m:ctrlPr>
                        </m:sSupPr>
                        <m:e>
                          <m:r>
                            <m:rPr>
                              <m:sty m:val="bi"/>
                            </m:rPr>
                            <w:rPr>
                              <w:rFonts w:ascii="Cambria Math" w:hAnsi="Cambria Math"/>
                              <w:sz w:val="24"/>
                            </w:rPr>
                            <m:t>α</m:t>
                          </m:r>
                        </m:e>
                        <m:sup>
                          <m:r>
                            <m:rPr>
                              <m:sty m:val="bi"/>
                            </m:rPr>
                            <w:rPr>
                              <w:rFonts w:ascii="Cambria Math" w:hAnsi="Cambria Math"/>
                              <w:sz w:val="24"/>
                            </w:rPr>
                            <m:t>*</m:t>
                          </m:r>
                        </m:sup>
                      </m:sSup>
                    </m:e>
                  </m:d>
                </m:sub>
              </m:sSub>
              <m:sSup>
                <m:sSupPr>
                  <m:ctrlPr>
                    <w:rPr>
                      <w:rFonts w:ascii="Cambria Math" w:hAnsi="Cambria Math"/>
                      <w:i/>
                      <w:sz w:val="24"/>
                    </w:rPr>
                  </m:ctrlPr>
                </m:sSupPr>
                <m:e>
                  <m:r>
                    <m:rPr>
                      <m:sty m:val="bi"/>
                    </m:rPr>
                    <w:rPr>
                      <w:rFonts w:ascii="Cambria Math" w:hAnsi="Cambria Math"/>
                      <w:sz w:val="24"/>
                    </w:rPr>
                    <m:t>X</m:t>
                  </m:r>
                </m:e>
                <m:sup>
                  <m:r>
                    <w:rPr>
                      <w:rFonts w:ascii="Cambria Math" w:hAnsi="Cambria Math"/>
                      <w:sz w:val="24"/>
                    </w:rPr>
                    <m:t>T</m:t>
                  </m:r>
                </m:sup>
              </m:sSup>
              <m:r>
                <w:rPr>
                  <w:rFonts w:ascii="Cambria Math" w:hAnsi="Cambria Math"/>
                  <w:sz w:val="24"/>
                </w:rPr>
                <m:t xml:space="preserve">+ </m:t>
              </m:r>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e</m:t>
                  </m:r>
                </m:sub>
                <m:sup>
                  <m:r>
                    <w:rPr>
                      <w:rFonts w:ascii="Cambria Math" w:hAnsi="Cambria Math"/>
                      <w:sz w:val="24"/>
                    </w:rPr>
                    <m:t>2</m:t>
                  </m:r>
                </m:sup>
              </m:sSubSup>
              <m:r>
                <m:rPr>
                  <m:sty m:val="b"/>
                </m:rPr>
                <w:rPr>
                  <w:rFonts w:ascii="Cambria Math" w:hAnsi="Cambria Math"/>
                  <w:sz w:val="24"/>
                </w:rPr>
                <m:t>I</m:t>
              </m:r>
            </m:oMath>
            <w:r w:rsidR="00F16920" w:rsidRPr="001B618F">
              <w:rPr>
                <w:rFonts w:hint="eastAsia"/>
                <w:sz w:val="24"/>
              </w:rPr>
              <w:t>,</w:t>
            </w:r>
          </w:p>
        </w:tc>
        <w:tc>
          <w:tcPr>
            <w:tcW w:w="558" w:type="dxa"/>
            <w:vAlign w:val="center"/>
          </w:tcPr>
          <w:p w14:paraId="3BF98267" w14:textId="56E5A6D2" w:rsidR="002B6286" w:rsidRPr="001B618F" w:rsidRDefault="002B6286" w:rsidP="002B6286">
            <w:pPr>
              <w:spacing w:line="360" w:lineRule="auto"/>
              <w:jc w:val="center"/>
              <w:rPr>
                <w:sz w:val="24"/>
              </w:rPr>
            </w:pPr>
            <w:r w:rsidRPr="001B618F">
              <w:rPr>
                <w:rFonts w:hint="eastAsia"/>
                <w:sz w:val="24"/>
              </w:rPr>
              <w:t>(4)</w:t>
            </w:r>
          </w:p>
        </w:tc>
      </w:tr>
    </w:tbl>
    <w:p w14:paraId="420976C0" w14:textId="1B5468E3" w:rsidR="004C0BC4" w:rsidRPr="001B618F" w:rsidRDefault="009416B8" w:rsidP="009416B8">
      <w:pPr>
        <w:spacing w:line="360" w:lineRule="auto"/>
        <w:rPr>
          <w:sz w:val="24"/>
        </w:rPr>
      </w:pPr>
      <w:r w:rsidRPr="001B618F">
        <w:rPr>
          <w:rFonts w:hint="eastAsia"/>
          <w:sz w:val="24"/>
        </w:rPr>
        <w:t>w</w:t>
      </w:r>
      <w:r w:rsidR="006765C7" w:rsidRPr="001B618F">
        <w:rPr>
          <w:rFonts w:hint="eastAsia"/>
          <w:sz w:val="24"/>
        </w:rPr>
        <w:t xml:space="preserve">here </w:t>
      </w:r>
      <m:oMath>
        <m:sSub>
          <m:sSubPr>
            <m:ctrlPr>
              <w:rPr>
                <w:rFonts w:ascii="Cambria Math" w:hAnsi="Cambria Math"/>
                <w:b/>
                <w:i/>
                <w:sz w:val="24"/>
              </w:rPr>
            </m:ctrlPr>
          </m:sSubPr>
          <m:e>
            <m:r>
              <m:rPr>
                <m:sty m:val="bi"/>
              </m:rPr>
              <w:rPr>
                <w:rFonts w:ascii="Cambria Math" w:hAnsi="Cambria Math"/>
                <w:sz w:val="24"/>
              </w:rPr>
              <m:t>D</m:t>
            </m:r>
          </m:e>
          <m:sub>
            <m:d>
              <m:dPr>
                <m:ctrlPr>
                  <w:rPr>
                    <w:rFonts w:ascii="Cambria Math" w:hAnsi="Cambria Math"/>
                    <w:b/>
                    <w:i/>
                    <w:sz w:val="24"/>
                  </w:rPr>
                </m:ctrlPr>
              </m:dPr>
              <m:e>
                <m:sSup>
                  <m:sSupPr>
                    <m:ctrlPr>
                      <w:rPr>
                        <w:rFonts w:ascii="Cambria Math" w:hAnsi="Cambria Math"/>
                        <w:b/>
                        <w:i/>
                        <w:sz w:val="24"/>
                      </w:rPr>
                    </m:ctrlPr>
                  </m:sSupPr>
                  <m:e>
                    <m:r>
                      <m:rPr>
                        <m:sty m:val="bi"/>
                      </m:rPr>
                      <w:rPr>
                        <w:rFonts w:ascii="Cambria Math" w:hAnsi="Cambria Math"/>
                        <w:sz w:val="24"/>
                      </w:rPr>
                      <m:t>α</m:t>
                    </m:r>
                  </m:e>
                  <m:sup>
                    <m:r>
                      <m:rPr>
                        <m:sty m:val="bi"/>
                      </m:rPr>
                      <w:rPr>
                        <w:rFonts w:ascii="Cambria Math" w:hAnsi="Cambria Math"/>
                        <w:sz w:val="24"/>
                      </w:rPr>
                      <m:t>*</m:t>
                    </m:r>
                  </m:sup>
                </m:sSup>
              </m:e>
            </m:d>
          </m:sub>
        </m:sSub>
      </m:oMath>
      <w:r w:rsidR="006765C7" w:rsidRPr="001B618F">
        <w:rPr>
          <w:rFonts w:hint="eastAsia"/>
          <w:sz w:val="24"/>
        </w:rPr>
        <w:t xml:space="preserve"> is a</w:t>
      </w:r>
      <w:r w:rsidR="00AB62CE" w:rsidRPr="001B618F">
        <w:rPr>
          <w:sz w:val="24"/>
        </w:rPr>
        <w:t>n</w:t>
      </w:r>
      <w:r w:rsidR="006765C7" w:rsidRPr="001B618F">
        <w:rPr>
          <w:rFonts w:hint="eastAsia"/>
          <w:sz w:val="24"/>
        </w:rPr>
        <w:t xml:space="preserve"> </w:t>
      </w:r>
      <w:r w:rsidR="006765C7" w:rsidRPr="001B618F">
        <w:rPr>
          <w:i/>
          <w:sz w:val="24"/>
        </w:rPr>
        <w:t>m</w:t>
      </w:r>
      <w:r w:rsidR="00AB62CE" w:rsidRPr="001B618F">
        <w:rPr>
          <w:sz w:val="24"/>
        </w:rPr>
        <w:t xml:space="preserve"> by </w:t>
      </w:r>
      <w:r w:rsidR="006765C7" w:rsidRPr="001B618F">
        <w:rPr>
          <w:i/>
          <w:sz w:val="24"/>
        </w:rPr>
        <w:t>m</w:t>
      </w:r>
      <w:r w:rsidR="006765C7" w:rsidRPr="001B618F">
        <w:rPr>
          <w:rFonts w:hint="eastAsia"/>
          <w:sz w:val="24"/>
        </w:rPr>
        <w:t xml:space="preserve"> diagonal matrix </w:t>
      </w:r>
      <w:r w:rsidR="006765C7" w:rsidRPr="001B618F">
        <w:rPr>
          <w:sz w:val="24"/>
        </w:rPr>
        <w:t>with</w:t>
      </w:r>
      <w:r w:rsidR="00D44B5F" w:rsidRPr="001B618F">
        <w:rPr>
          <w:sz w:val="24"/>
        </w:rPr>
        <w:t xml:space="preserve"> </w:t>
      </w:r>
      <m:oMath>
        <m:sSup>
          <m:sSupPr>
            <m:ctrlPr>
              <w:rPr>
                <w:rFonts w:ascii="Cambria Math" w:hAnsi="Cambria Math"/>
                <w:sz w:val="24"/>
              </w:rPr>
            </m:ctrlPr>
          </m:sSupPr>
          <m:e>
            <m:r>
              <w:rPr>
                <w:rFonts w:ascii="Cambria Math" w:hAnsi="Cambria Math"/>
                <w:sz w:val="24"/>
              </w:rPr>
              <m:t>j</m:t>
            </m:r>
          </m:e>
          <m:sup>
            <m:r>
              <m:rPr>
                <m:sty m:val="p"/>
              </m:rPr>
              <w:rPr>
                <w:rFonts w:ascii="Cambria Math" w:hAnsi="Cambria Math"/>
                <w:sz w:val="24"/>
              </w:rPr>
              <m:t>th</m:t>
            </m:r>
          </m:sup>
        </m:sSup>
      </m:oMath>
      <w:r w:rsidR="00CB050D" w:rsidRPr="001B618F">
        <w:rPr>
          <w:sz w:val="24"/>
        </w:rPr>
        <w:t xml:space="preserve"> diagonal element</w:t>
      </w:r>
      <w:r w:rsidR="006765C7" w:rsidRPr="001B618F">
        <w:rPr>
          <w:rFonts w:hint="eastAsia"/>
          <w:sz w:val="24"/>
        </w:rPr>
        <w:t xml:space="preserve"> </w:t>
      </w:r>
      <m:oMath>
        <m:sSub>
          <m:sSubPr>
            <m:ctrlPr>
              <w:rPr>
                <w:rFonts w:ascii="Cambria Math" w:hAnsi="Cambria Math"/>
                <w:i/>
                <w:sz w:val="24"/>
              </w:rPr>
            </m:ctrlPr>
          </m:sSubPr>
          <m:e>
            <m:r>
              <w:rPr>
                <w:rFonts w:ascii="Cambria Math" w:hAnsi="Cambria Math"/>
                <w:sz w:val="24"/>
              </w:rPr>
              <m:t>D</m:t>
            </m:r>
          </m:e>
          <m:sub>
            <m:d>
              <m:dPr>
                <m:ctrlPr>
                  <w:rPr>
                    <w:rFonts w:ascii="Cambria Math" w:hAnsi="Cambria Math"/>
                    <w:i/>
                    <w:sz w:val="24"/>
                  </w:rPr>
                </m:ctrlPr>
              </m:dPr>
              <m:e>
                <m:sSup>
                  <m:sSupPr>
                    <m:ctrlPr>
                      <w:rPr>
                        <w:rFonts w:ascii="Cambria Math" w:hAnsi="Cambria Math"/>
                        <w:i/>
                        <w:sz w:val="24"/>
                      </w:rPr>
                    </m:ctrlPr>
                  </m:sSupPr>
                  <m:e>
                    <m:r>
                      <w:rPr>
                        <w:rFonts w:ascii="Cambria Math" w:hAnsi="Cambria Math"/>
                        <w:sz w:val="24"/>
                      </w:rPr>
                      <m:t>α</m:t>
                    </m:r>
                  </m:e>
                  <m:sup>
                    <m:r>
                      <w:rPr>
                        <w:rFonts w:ascii="Cambria Math" w:hAnsi="Cambria Math"/>
                        <w:sz w:val="24"/>
                      </w:rPr>
                      <m:t>*</m:t>
                    </m:r>
                  </m:sup>
                </m:sSup>
              </m:e>
            </m:d>
            <m:r>
              <w:rPr>
                <w:rFonts w:ascii="Cambria Math" w:hAnsi="Cambria Math"/>
                <w:sz w:val="24"/>
              </w:rPr>
              <m:t>jj</m:t>
            </m:r>
          </m:sub>
        </m:sSub>
        <m:r>
          <w:rPr>
            <w:rFonts w:ascii="Cambria Math" w:hAnsi="Cambria Math"/>
            <w:sz w:val="24"/>
          </w:rPr>
          <m:t>=</m:t>
        </m:r>
        <m:f>
          <m:fPr>
            <m:type m:val="lin"/>
            <m:ctrlPr>
              <w:rPr>
                <w:rFonts w:ascii="Cambria Math" w:hAnsi="Cambria Math"/>
                <w:i/>
                <w:sz w:val="24"/>
              </w:rPr>
            </m:ctrlPr>
          </m:fPr>
          <m:num>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j</m:t>
                </m:r>
              </m:sub>
              <m:sup>
                <m:r>
                  <w:rPr>
                    <w:rFonts w:ascii="Cambria Math" w:hAnsi="Cambria Math"/>
                    <w:sz w:val="24"/>
                  </w:rPr>
                  <m:t>2</m:t>
                </m:r>
              </m:sup>
            </m:sSubSup>
          </m:num>
          <m:den>
            <m:r>
              <w:rPr>
                <w:rFonts w:ascii="Cambria Math" w:hAnsi="Cambria Math"/>
                <w:sz w:val="24"/>
              </w:rPr>
              <m:t>m</m:t>
            </m:r>
          </m:den>
        </m:f>
      </m:oMath>
      <w:r w:rsidR="00AB62CE" w:rsidRPr="001B618F">
        <w:rPr>
          <w:sz w:val="24"/>
        </w:rPr>
        <w:t xml:space="preserve">, </w:t>
      </w:r>
      <m:oMath>
        <m:r>
          <m:rPr>
            <m:sty m:val="bi"/>
          </m:rPr>
          <w:rPr>
            <w:rFonts w:ascii="Cambria Math" w:hAnsi="Cambria Math"/>
            <w:sz w:val="24"/>
          </w:rPr>
          <m:t>H</m:t>
        </m:r>
      </m:oMath>
      <w:r w:rsidR="00AB62CE" w:rsidRPr="001B618F">
        <w:rPr>
          <w:sz w:val="24"/>
        </w:rPr>
        <w:t xml:space="preserve"> is an </w:t>
      </w:r>
      <w:r w:rsidR="00AB62CE" w:rsidRPr="001B618F">
        <w:rPr>
          <w:i/>
          <w:sz w:val="24"/>
        </w:rPr>
        <w:t>m</w:t>
      </w:r>
      <w:r w:rsidR="00AB62CE" w:rsidRPr="001B618F">
        <w:rPr>
          <w:sz w:val="24"/>
        </w:rPr>
        <w:t xml:space="preserve"> </w:t>
      </w:r>
      <w:r w:rsidR="00AB62CE" w:rsidRPr="001B618F">
        <w:rPr>
          <w:sz w:val="24"/>
        </w:rPr>
        <w:lastRenderedPageBreak/>
        <w:t xml:space="preserve">by </w:t>
      </w:r>
      <w:r w:rsidR="00AB62CE" w:rsidRPr="001B618F">
        <w:rPr>
          <w:i/>
          <w:sz w:val="24"/>
        </w:rPr>
        <w:t>m</w:t>
      </w:r>
      <w:r w:rsidR="00AB62CE" w:rsidRPr="001B618F">
        <w:rPr>
          <w:sz w:val="24"/>
        </w:rPr>
        <w:t xml:space="preserve"> covariation matrix, and MVN denotes </w:t>
      </w:r>
      <w:r w:rsidR="00CB050D" w:rsidRPr="001B618F">
        <w:rPr>
          <w:sz w:val="24"/>
        </w:rPr>
        <w:t xml:space="preserve">the </w:t>
      </w:r>
      <w:r w:rsidR="00AB62CE" w:rsidRPr="001B618F">
        <w:rPr>
          <w:sz w:val="24"/>
        </w:rPr>
        <w:t>multivariate normal distribution</w:t>
      </w:r>
      <w:r w:rsidR="00133CFB" w:rsidRPr="001B618F">
        <w:rPr>
          <w:sz w:val="24"/>
        </w:rPr>
        <w:t xml:space="preserve">. </w:t>
      </w:r>
      <w:r w:rsidR="00CB050D" w:rsidRPr="001B618F">
        <w:rPr>
          <w:sz w:val="24"/>
        </w:rPr>
        <w:t xml:space="preserve">Note that </w:t>
      </w:r>
      <w:r w:rsidR="00223FA2" w:rsidRPr="001B618F">
        <w:rPr>
          <w:sz w:val="24"/>
        </w:rPr>
        <w:t xml:space="preserve">above </w:t>
      </w:r>
      <w:r w:rsidR="00CB050D" w:rsidRPr="001B618F">
        <w:rPr>
          <w:sz w:val="24"/>
        </w:rPr>
        <w:t>we have assumed a</w:t>
      </w:r>
      <w:r w:rsidR="004C0BC4" w:rsidRPr="001B618F">
        <w:rPr>
          <w:sz w:val="24"/>
        </w:rPr>
        <w:t xml:space="preserve"> linear relationship</w:t>
      </w:r>
      <w:r w:rsidR="00223FA2" w:rsidRPr="001B618F">
        <w:rPr>
          <w:sz w:val="24"/>
        </w:rPr>
        <w:t xml:space="preserve"> between </w:t>
      </w:r>
      <m:oMath>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j</m:t>
            </m:r>
          </m:sub>
          <m:sup>
            <m:r>
              <w:rPr>
                <w:rFonts w:ascii="Cambria Math" w:hAnsi="Cambria Math"/>
                <w:sz w:val="24"/>
              </w:rPr>
              <m:t>2</m:t>
            </m:r>
          </m:sup>
        </m:sSubSup>
      </m:oMath>
      <w:r w:rsidR="00223FA2" w:rsidRPr="001B618F">
        <w:rPr>
          <w:sz w:val="24"/>
        </w:rPr>
        <w:t xml:space="preserve"> and the annotations</w:t>
      </w:r>
      <w:r w:rsidR="006944CA" w:rsidRPr="001B618F">
        <w:rPr>
          <w:sz w:val="24"/>
        </w:rPr>
        <w:t xml:space="preserve"> </w:t>
      </w:r>
      <m:oMath>
        <m:sSub>
          <m:sSubPr>
            <m:ctrlPr>
              <w:rPr>
                <w:rFonts w:ascii="Cambria Math" w:hAnsi="Cambria Math"/>
                <w:i/>
                <w:sz w:val="24"/>
              </w:rPr>
            </m:ctrlPr>
          </m:sSubPr>
          <m:e>
            <m:r>
              <w:rPr>
                <w:rFonts w:ascii="Cambria Math" w:hAnsi="Cambria Math"/>
                <w:sz w:val="24"/>
              </w:rPr>
              <m:t>A</m:t>
            </m:r>
          </m:e>
          <m:sub>
            <m:r>
              <w:rPr>
                <w:rFonts w:ascii="Cambria Math" w:hAnsi="Cambria Math"/>
                <w:sz w:val="24"/>
              </w:rPr>
              <m:t>j</m:t>
            </m:r>
          </m:sub>
        </m:sSub>
      </m:oMath>
      <w:r w:rsidR="00223FA2" w:rsidRPr="001B618F">
        <w:rPr>
          <w:sz w:val="24"/>
        </w:rPr>
        <w:t>. While the linearity assumption</w:t>
      </w:r>
      <w:r w:rsidR="004C0BC4" w:rsidRPr="001B618F">
        <w:rPr>
          <w:sz w:val="24"/>
        </w:rPr>
        <w:t xml:space="preserve"> does not always guarantee </w:t>
      </w:r>
      <w:r w:rsidR="005768CA" w:rsidRPr="001B618F">
        <w:rPr>
          <w:sz w:val="24"/>
        </w:rPr>
        <w:t xml:space="preserve">that </w:t>
      </w:r>
      <w:r w:rsidR="004C0BC4" w:rsidRPr="001B618F">
        <w:rPr>
          <w:sz w:val="24"/>
        </w:rPr>
        <w:t xml:space="preserve">each estimated variance </w:t>
      </w:r>
      <m:oMath>
        <m:sSup>
          <m:sSupPr>
            <m:ctrlPr>
              <w:rPr>
                <w:rFonts w:ascii="Cambria Math" w:hAnsi="Cambria Math"/>
                <w:i/>
                <w:sz w:val="24"/>
              </w:rPr>
            </m:ctrlPr>
          </m:sSupPr>
          <m:e>
            <m:acc>
              <m:accPr>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σ</m:t>
                    </m:r>
                  </m:e>
                  <m:sub>
                    <m:r>
                      <w:rPr>
                        <w:rFonts w:ascii="Cambria Math" w:hAnsi="Cambria Math"/>
                        <w:sz w:val="24"/>
                      </w:rPr>
                      <m:t>j</m:t>
                    </m:r>
                  </m:sub>
                </m:sSub>
              </m:e>
            </m:acc>
          </m:e>
          <m:sup>
            <m:r>
              <w:rPr>
                <w:rFonts w:ascii="Cambria Math" w:hAnsi="Cambria Math"/>
                <w:sz w:val="24"/>
              </w:rPr>
              <m:t>2</m:t>
            </m:r>
          </m:sup>
        </m:sSup>
      </m:oMath>
      <w:r w:rsidR="004C0BC4" w:rsidRPr="001B618F">
        <w:rPr>
          <w:sz w:val="24"/>
        </w:rPr>
        <w:t xml:space="preserve"> </w:t>
      </w:r>
      <w:r w:rsidR="005768CA" w:rsidRPr="001B618F">
        <w:rPr>
          <w:sz w:val="24"/>
        </w:rPr>
        <w:t>is</w:t>
      </w:r>
      <w:r w:rsidR="004C0BC4" w:rsidRPr="001B618F">
        <w:rPr>
          <w:sz w:val="24"/>
        </w:rPr>
        <w:t xml:space="preserve"> positive, the combined genetic variance </w:t>
      </w:r>
      <m:oMath>
        <m:r>
          <m:rPr>
            <m:sty m:val="bi"/>
          </m:rPr>
          <w:rPr>
            <w:rFonts w:ascii="Cambria Math" w:hAnsi="Cambria Math"/>
            <w:sz w:val="24"/>
          </w:rPr>
          <m:t>X</m:t>
        </m:r>
        <m:sSub>
          <m:sSubPr>
            <m:ctrlPr>
              <w:rPr>
                <w:rFonts w:ascii="Cambria Math" w:hAnsi="Cambria Math"/>
                <w:i/>
                <w:sz w:val="24"/>
              </w:rPr>
            </m:ctrlPr>
          </m:sSubPr>
          <m:e>
            <m:r>
              <m:rPr>
                <m:sty m:val="bi"/>
              </m:rPr>
              <w:rPr>
                <w:rFonts w:ascii="Cambria Math" w:hAnsi="Cambria Math"/>
                <w:sz w:val="24"/>
              </w:rPr>
              <m:t>D</m:t>
            </m:r>
          </m:e>
          <m:sub>
            <m:d>
              <m:dPr>
                <m:ctrlPr>
                  <w:rPr>
                    <w:rFonts w:ascii="Cambria Math" w:hAnsi="Cambria Math"/>
                    <w:i/>
                    <w:sz w:val="24"/>
                  </w:rPr>
                </m:ctrlPr>
              </m:dPr>
              <m:e>
                <m:sSup>
                  <m:sSupPr>
                    <m:ctrlPr>
                      <w:rPr>
                        <w:rFonts w:ascii="Cambria Math" w:hAnsi="Cambria Math"/>
                        <w:i/>
                        <w:sz w:val="24"/>
                      </w:rPr>
                    </m:ctrlPr>
                  </m:sSupPr>
                  <m:e>
                    <m:r>
                      <w:rPr>
                        <w:rFonts w:ascii="Cambria Math" w:hAnsi="Cambria Math"/>
                        <w:sz w:val="24"/>
                      </w:rPr>
                      <m:t>α</m:t>
                    </m:r>
                  </m:e>
                  <m:sup>
                    <m:r>
                      <w:rPr>
                        <w:rFonts w:ascii="Cambria Math" w:hAnsi="Cambria Math"/>
                        <w:sz w:val="24"/>
                      </w:rPr>
                      <m:t>*</m:t>
                    </m:r>
                  </m:sup>
                </m:sSup>
              </m:e>
            </m:d>
          </m:sub>
        </m:sSub>
        <m:sSup>
          <m:sSupPr>
            <m:ctrlPr>
              <w:rPr>
                <w:rFonts w:ascii="Cambria Math" w:hAnsi="Cambria Math"/>
                <w:i/>
                <w:sz w:val="24"/>
              </w:rPr>
            </m:ctrlPr>
          </m:sSupPr>
          <m:e>
            <m:r>
              <m:rPr>
                <m:sty m:val="bi"/>
              </m:rPr>
              <w:rPr>
                <w:rFonts w:ascii="Cambria Math" w:hAnsi="Cambria Math"/>
                <w:sz w:val="24"/>
              </w:rPr>
              <m:t>X</m:t>
            </m:r>
          </m:e>
          <m:sup>
            <m:r>
              <w:rPr>
                <w:rFonts w:ascii="Cambria Math" w:hAnsi="Cambria Math"/>
                <w:sz w:val="24"/>
              </w:rPr>
              <m:t>T</m:t>
            </m:r>
          </m:sup>
        </m:sSup>
      </m:oMath>
      <w:r w:rsidR="00AC2B2C" w:rsidRPr="001B618F">
        <w:rPr>
          <w:rFonts w:hint="eastAsia"/>
          <w:sz w:val="24"/>
        </w:rPr>
        <w:t xml:space="preserve"> </w:t>
      </w:r>
      <w:r w:rsidR="004C0BC4" w:rsidRPr="001B618F">
        <w:rPr>
          <w:sz w:val="24"/>
        </w:rPr>
        <w:t xml:space="preserve">in real data applications </w:t>
      </w:r>
      <w:r w:rsidR="004C0BC4" w:rsidRPr="001B618F">
        <w:rPr>
          <w:rFonts w:hint="eastAsia"/>
          <w:sz w:val="24"/>
        </w:rPr>
        <w:t>are</w:t>
      </w:r>
      <w:r w:rsidR="004C0BC4" w:rsidRPr="001B618F">
        <w:rPr>
          <w:sz w:val="24"/>
        </w:rPr>
        <w:t xml:space="preserve"> always positive definite. </w:t>
      </w:r>
      <w:r w:rsidR="00223FA2" w:rsidRPr="001B618F">
        <w:rPr>
          <w:sz w:val="24"/>
        </w:rPr>
        <w:t>W</w:t>
      </w:r>
      <w:r w:rsidR="004C0BC4" w:rsidRPr="001B618F">
        <w:rPr>
          <w:sz w:val="24"/>
        </w:rPr>
        <w:t xml:space="preserve">e </w:t>
      </w:r>
      <w:r w:rsidR="005768CA" w:rsidRPr="001B618F">
        <w:rPr>
          <w:sz w:val="24"/>
        </w:rPr>
        <w:t xml:space="preserve">also </w:t>
      </w:r>
      <w:r w:rsidR="00223FA2" w:rsidRPr="001B618F">
        <w:rPr>
          <w:sz w:val="24"/>
        </w:rPr>
        <w:t xml:space="preserve">acknowledge that we instead </w:t>
      </w:r>
      <w:r w:rsidR="004C0BC4" w:rsidRPr="001B618F">
        <w:rPr>
          <w:sz w:val="24"/>
        </w:rPr>
        <w:t xml:space="preserve">could have modeled a linear relationship between the log transformed variance and annotations (i.e. </w:t>
      </w:r>
      <m:oMath>
        <m:func>
          <m:funcPr>
            <m:ctrlPr>
              <w:rPr>
                <w:rFonts w:ascii="Cambria Math" w:hAnsi="Cambria Math"/>
                <w:i/>
                <w:sz w:val="24"/>
              </w:rPr>
            </m:ctrlPr>
          </m:funcPr>
          <m:fName>
            <m:r>
              <m:rPr>
                <m:sty m:val="p"/>
              </m:rPr>
              <w:rPr>
                <w:rFonts w:ascii="Cambria Math" w:hAnsi="Cambria Math"/>
                <w:sz w:val="24"/>
              </w:rPr>
              <m:t>log</m:t>
            </m:r>
          </m:fName>
          <m:e>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j</m:t>
                </m:r>
              </m:sub>
              <m:sup>
                <m:r>
                  <w:rPr>
                    <w:rFonts w:ascii="Cambria Math" w:hAnsi="Cambria Math"/>
                    <w:sz w:val="24"/>
                  </w:rPr>
                  <m:t>2</m:t>
                </m:r>
              </m:sup>
            </m:sSubSup>
          </m:e>
        </m:func>
        <m:r>
          <w:rPr>
            <w:rFonts w:ascii="Cambria Math" w:hAnsi="Cambria Math"/>
            <w:sz w:val="24"/>
          </w:rPr>
          <m:t>=</m:t>
        </m:r>
        <m:sSub>
          <m:sSubPr>
            <m:ctrlPr>
              <w:rPr>
                <w:rFonts w:ascii="Cambria Math" w:hAnsi="Cambria Math"/>
                <w:i/>
                <w:sz w:val="24"/>
              </w:rPr>
            </m:ctrlPr>
          </m:sSubPr>
          <m:e>
            <m:r>
              <w:rPr>
                <w:rFonts w:ascii="Cambria Math" w:hAnsi="Cambria Math"/>
                <w:sz w:val="24"/>
              </w:rPr>
              <m:t>A</m:t>
            </m:r>
          </m:e>
          <m:sub>
            <m:r>
              <w:rPr>
                <w:rFonts w:ascii="Cambria Math" w:hAnsi="Cambria Math"/>
                <w:sz w:val="24"/>
              </w:rPr>
              <m:t>j</m:t>
            </m:r>
          </m:sub>
        </m:sSub>
        <m:r>
          <w:rPr>
            <w:rFonts w:ascii="Cambria Math" w:hAnsi="Cambria Math"/>
            <w:sz w:val="24"/>
          </w:rPr>
          <m:t xml:space="preserve"> </m:t>
        </m:r>
        <m:r>
          <m:rPr>
            <m:sty m:val="bi"/>
          </m:rPr>
          <w:rPr>
            <w:rFonts w:ascii="Cambria Math" w:hAnsi="Cambria Math"/>
            <w:sz w:val="24"/>
          </w:rPr>
          <m:t>α</m:t>
        </m:r>
      </m:oMath>
      <w:r w:rsidR="004C0BC4" w:rsidRPr="001B618F">
        <w:rPr>
          <w:sz w:val="24"/>
        </w:rPr>
        <w:t xml:space="preserve">) to ensure the </w:t>
      </w:r>
      <w:r w:rsidR="005768CA" w:rsidRPr="001B618F">
        <w:rPr>
          <w:sz w:val="24"/>
        </w:rPr>
        <w:t xml:space="preserve">positive value </w:t>
      </w:r>
      <w:r w:rsidR="004C0BC4" w:rsidRPr="001B618F">
        <w:rPr>
          <w:sz w:val="24"/>
        </w:rPr>
        <w:t xml:space="preserve">of the estimated </w:t>
      </w:r>
      <m:oMath>
        <m:sSup>
          <m:sSupPr>
            <m:ctrlPr>
              <w:rPr>
                <w:rFonts w:ascii="Cambria Math" w:hAnsi="Cambria Math"/>
                <w:i/>
                <w:sz w:val="24"/>
              </w:rPr>
            </m:ctrlPr>
          </m:sSupPr>
          <m:e>
            <m:acc>
              <m:accPr>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σ</m:t>
                    </m:r>
                  </m:e>
                  <m:sub>
                    <m:r>
                      <w:rPr>
                        <w:rFonts w:ascii="Cambria Math" w:hAnsi="Cambria Math"/>
                        <w:sz w:val="24"/>
                      </w:rPr>
                      <m:t>j</m:t>
                    </m:r>
                  </m:sub>
                </m:sSub>
              </m:e>
            </m:acc>
          </m:e>
          <m:sup>
            <m:r>
              <w:rPr>
                <w:rFonts w:ascii="Cambria Math" w:hAnsi="Cambria Math"/>
                <w:sz w:val="24"/>
              </w:rPr>
              <m:t>2</m:t>
            </m:r>
          </m:sup>
        </m:sSup>
      </m:oMath>
      <w:r w:rsidR="004C0BC4" w:rsidRPr="001B618F">
        <w:rPr>
          <w:sz w:val="24"/>
        </w:rPr>
        <w:t>. However, we found that the log transformation of the variance made the inference algorithm unstable. Therefore, we use the simplified linear modeling assumption and set the estimated  </w:t>
      </w:r>
      <m:oMath>
        <m:sSup>
          <m:sSupPr>
            <m:ctrlPr>
              <w:rPr>
                <w:rFonts w:ascii="Cambria Math" w:hAnsi="Cambria Math"/>
                <w:i/>
                <w:sz w:val="24"/>
              </w:rPr>
            </m:ctrlPr>
          </m:sSupPr>
          <m:e>
            <m:acc>
              <m:accPr>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σ</m:t>
                    </m:r>
                  </m:e>
                  <m:sub>
                    <m:r>
                      <w:rPr>
                        <w:rFonts w:ascii="Cambria Math" w:hAnsi="Cambria Math"/>
                        <w:sz w:val="24"/>
                      </w:rPr>
                      <m:t>j</m:t>
                    </m:r>
                  </m:sub>
                </m:sSub>
              </m:e>
            </m:acc>
          </m:e>
          <m:sup>
            <m:r>
              <w:rPr>
                <w:rFonts w:ascii="Cambria Math" w:hAnsi="Cambria Math"/>
                <w:sz w:val="24"/>
              </w:rPr>
              <m:t>2</m:t>
            </m:r>
          </m:sup>
        </m:sSup>
      </m:oMath>
      <w:r w:rsidR="004C0BC4" w:rsidRPr="001B618F">
        <w:rPr>
          <w:sz w:val="24"/>
        </w:rPr>
        <w:t xml:space="preserve"> to be zero in the rare cases when it is estimated to be negative. </w:t>
      </w:r>
    </w:p>
    <w:p w14:paraId="001D895B" w14:textId="5E0F73E2" w:rsidR="006765C7" w:rsidRPr="001B618F" w:rsidRDefault="006765C7" w:rsidP="009416B8">
      <w:pPr>
        <w:spacing w:line="360" w:lineRule="auto"/>
        <w:rPr>
          <w:sz w:val="24"/>
        </w:rPr>
      </w:pPr>
    </w:p>
    <w:p w14:paraId="16A07619" w14:textId="7876F934" w:rsidR="00861E01" w:rsidRPr="001B618F" w:rsidRDefault="00B34B9E" w:rsidP="009416B8">
      <w:pPr>
        <w:spacing w:line="360" w:lineRule="auto"/>
        <w:rPr>
          <w:sz w:val="24"/>
        </w:rPr>
      </w:pPr>
      <w:r w:rsidRPr="001B618F">
        <w:rPr>
          <w:sz w:val="24"/>
        </w:rPr>
        <w:t xml:space="preserve">Our goal is to infer the annotation </w:t>
      </w:r>
      <w:r w:rsidR="00D44B5F" w:rsidRPr="001B618F">
        <w:rPr>
          <w:sz w:val="24"/>
        </w:rPr>
        <w:t>coefficients</w:t>
      </w:r>
      <w:r w:rsidR="00D44B5F" w:rsidRPr="001B618F">
        <w:rPr>
          <w:rFonts w:hint="eastAsia"/>
          <w:sz w:val="24"/>
        </w:rPr>
        <w:t xml:space="preserve"> </w:t>
      </w:r>
      <m:oMath>
        <m:sSup>
          <m:sSupPr>
            <m:ctrlPr>
              <w:rPr>
                <w:rFonts w:ascii="Cambria Math" w:hAnsi="Cambria Math"/>
                <w:i/>
                <w:sz w:val="24"/>
              </w:rPr>
            </m:ctrlPr>
          </m:sSupPr>
          <m:e>
            <m:r>
              <m:rPr>
                <m:sty m:val="bi"/>
              </m:rPr>
              <w:rPr>
                <w:rFonts w:ascii="Cambria Math" w:hAnsi="Cambria Math"/>
                <w:sz w:val="24"/>
              </w:rPr>
              <m:t>α</m:t>
            </m:r>
          </m:e>
          <m:sup>
            <m:r>
              <w:rPr>
                <w:rFonts w:ascii="Cambria Math" w:hAnsi="Cambria Math"/>
                <w:sz w:val="24"/>
              </w:rPr>
              <m:t>*</m:t>
            </m:r>
          </m:sup>
        </m:sSup>
      </m:oMath>
      <w:r w:rsidRPr="001B618F">
        <w:rPr>
          <w:sz w:val="24"/>
        </w:rPr>
        <w:t xml:space="preserve">. To do so, we follow the main idea of LDSC </w:t>
      </w:r>
      <w:r w:rsidRPr="001B618F">
        <w:rPr>
          <w:sz w:val="24"/>
        </w:rPr>
        <w:fldChar w:fldCharType="begin"/>
      </w:r>
      <w:r w:rsidR="00E54DD0" w:rsidRPr="001B618F">
        <w:rPr>
          <w:sz w:val="24"/>
        </w:rPr>
        <w:instrText xml:space="preserve"> ADDIN EN.CITE &lt;EndNote&gt;&lt;Cite&gt;&lt;Author&gt;Finucane&lt;/Author&gt;&lt;Year&gt;2015&lt;/Year&gt;&lt;RecNum&gt;65&lt;/RecNum&gt;&lt;DisplayText&gt;[1]&lt;/DisplayText&gt;&lt;record&gt;&lt;rec-number&gt;65&lt;/rec-number&gt;&lt;foreign-keys&gt;&lt;key app="EN" db-id="r90s5wz2u2zxs2esxd65vwf9arzpad9sdxas"&gt;65&lt;/key&gt;&lt;/foreign-keys&gt;&lt;ref-type name="Journal Article"&gt;17&lt;/ref-type&gt;&lt;contributors&gt;&lt;authors&gt;&lt;author&gt;Finucane, Hilary K&lt;/author&gt;&lt;author&gt;Bulik-Sullivan, Brendan&lt;/author&gt;&lt;author&gt;Gusev, Alexander&lt;/author&gt;&lt;author&gt;Trynka, Gosia&lt;/author&gt;&lt;author&gt;Reshef, Yakir&lt;/author&gt;&lt;author&gt;Loh, Po-Ru&lt;/author&gt;&lt;author&gt;Anttila, Verneri&lt;/author&gt;&lt;author&gt;Xu, Han&lt;/author&gt;&lt;author&gt;Zang, Chongzhi&lt;/author&gt;&lt;author&gt;Farh, Kyle&lt;/author&gt;&lt;/authors&gt;&lt;/contributors&gt;&lt;titles&gt;&lt;title&gt;Partitioning heritability by functional annotation using genome-wide association summary statistics&lt;/title&gt;&lt;secondary-title&gt;Nature genetics&lt;/secondary-title&gt;&lt;/titles&gt;&lt;periodical&gt;&lt;full-title&gt;Nat Genet&lt;/full-title&gt;&lt;abbr-1&gt;Nature genetics&lt;/abbr-1&gt;&lt;/periodical&gt;&lt;pages&gt;1228-1235&lt;/pages&gt;&lt;volume&gt;47&lt;/volume&gt;&lt;number&gt;11&lt;/number&gt;&lt;dates&gt;&lt;year&gt;2015&lt;/year&gt;&lt;/dates&gt;&lt;isbn&gt;1061-4036&lt;/isbn&gt;&lt;urls&gt;&lt;/urls&gt;&lt;/record&gt;&lt;/Cite&gt;&lt;/EndNote&gt;</w:instrText>
      </w:r>
      <w:r w:rsidRPr="001B618F">
        <w:rPr>
          <w:sz w:val="24"/>
        </w:rPr>
        <w:fldChar w:fldCharType="separate"/>
      </w:r>
      <w:r w:rsidR="00E54DD0" w:rsidRPr="001B618F">
        <w:rPr>
          <w:noProof/>
          <w:sz w:val="24"/>
        </w:rPr>
        <w:t>[</w:t>
      </w:r>
      <w:hyperlink w:anchor="_ENREF_1" w:tooltip="Finucane, 2015 #65" w:history="1">
        <w:r w:rsidR="00F24EF8" w:rsidRPr="001B618F">
          <w:rPr>
            <w:noProof/>
            <w:sz w:val="24"/>
          </w:rPr>
          <w:t>1</w:t>
        </w:r>
      </w:hyperlink>
      <w:r w:rsidR="00E54DD0" w:rsidRPr="001B618F">
        <w:rPr>
          <w:noProof/>
          <w:sz w:val="24"/>
        </w:rPr>
        <w:t>]</w:t>
      </w:r>
      <w:r w:rsidRPr="001B618F">
        <w:rPr>
          <w:sz w:val="24"/>
        </w:rPr>
        <w:fldChar w:fldCharType="end"/>
      </w:r>
      <w:r w:rsidRPr="001B618F">
        <w:rPr>
          <w:sz w:val="24"/>
        </w:rPr>
        <w:t xml:space="preserve"> and MQS </w:t>
      </w:r>
      <w:r w:rsidRPr="001B618F">
        <w:rPr>
          <w:sz w:val="24"/>
        </w:rPr>
        <w:fldChar w:fldCharType="begin"/>
      </w:r>
      <w:r w:rsidR="00E54DD0" w:rsidRPr="001B618F">
        <w:rPr>
          <w:sz w:val="24"/>
        </w:rPr>
        <w:instrText xml:space="preserve"> ADDIN EN.CITE &lt;EndNote&gt;&lt;Cite&gt;&lt;Author&gt;Zhou&lt;/Author&gt;&lt;Year&gt;2016&lt;/Year&gt;&lt;RecNum&gt;91&lt;/RecNum&gt;&lt;DisplayText&gt;[2]&lt;/DisplayText&gt;&lt;record&gt;&lt;rec-number&gt;91&lt;/rec-number&gt;&lt;foreign-keys&gt;&lt;key app="EN" db-id="r90s5wz2u2zxs2esxd65vwf9arzpad9sdxas"&gt;91&lt;/key&gt;&lt;/foreign-keys&gt;&lt;ref-type name="Journal Article"&gt;17&lt;/ref-type&gt;&lt;contributors&gt;&lt;authors&gt;&lt;author&gt;Zhou, Xiang&lt;/author&gt;&lt;/authors&gt;&lt;/contributors&gt;&lt;titles&gt;&lt;title&gt;A unified framework for variance component estimation with summary statistics in genome-wide association studies&lt;/title&gt;&lt;secondary-title&gt;bioRxiv&lt;/secondary-title&gt;&lt;/titles&gt;&lt;periodical&gt;&lt;full-title&gt;bioRxiv&lt;/full-title&gt;&lt;/periodical&gt;&lt;pages&gt;042846&lt;/pages&gt;&lt;dates&gt;&lt;year&gt;2016&lt;/year&gt;&lt;/dates&gt;&lt;urls&gt;&lt;/urls&gt;&lt;/record&gt;&lt;/Cite&gt;&lt;/EndNote&gt;</w:instrText>
      </w:r>
      <w:r w:rsidRPr="001B618F">
        <w:rPr>
          <w:sz w:val="24"/>
        </w:rPr>
        <w:fldChar w:fldCharType="separate"/>
      </w:r>
      <w:r w:rsidR="00E54DD0" w:rsidRPr="001B618F">
        <w:rPr>
          <w:noProof/>
          <w:sz w:val="24"/>
        </w:rPr>
        <w:t>[</w:t>
      </w:r>
      <w:hyperlink w:anchor="_ENREF_2" w:tooltip="Zhou, 2016 #91" w:history="1">
        <w:r w:rsidR="00F24EF8" w:rsidRPr="001B618F">
          <w:rPr>
            <w:noProof/>
            <w:sz w:val="24"/>
          </w:rPr>
          <w:t>2</w:t>
        </w:r>
      </w:hyperlink>
      <w:r w:rsidR="00E54DD0" w:rsidRPr="001B618F">
        <w:rPr>
          <w:noProof/>
          <w:sz w:val="24"/>
        </w:rPr>
        <w:t>]</w:t>
      </w:r>
      <w:r w:rsidRPr="001B618F">
        <w:rPr>
          <w:sz w:val="24"/>
        </w:rPr>
        <w:fldChar w:fldCharType="end"/>
      </w:r>
      <w:r w:rsidRPr="001B618F">
        <w:rPr>
          <w:sz w:val="24"/>
        </w:rPr>
        <w:t xml:space="preserve"> in using the marginal </w:t>
      </w:r>
      <m:oMath>
        <m:sSup>
          <m:sSupPr>
            <m:ctrlPr>
              <w:rPr>
                <w:rFonts w:ascii="Cambria Math" w:hAnsi="Cambria Math"/>
                <w:i/>
                <w:sz w:val="24"/>
              </w:rPr>
            </m:ctrlPr>
          </m:sSupPr>
          <m:e>
            <m:r>
              <w:rPr>
                <w:rFonts w:ascii="Cambria Math" w:hAnsi="Cambria Math"/>
                <w:sz w:val="24"/>
              </w:rPr>
              <m:t>χ</m:t>
            </m:r>
          </m:e>
          <m:sup>
            <m:r>
              <w:rPr>
                <w:rFonts w:ascii="Cambria Math" w:hAnsi="Cambria Math"/>
                <w:sz w:val="24"/>
              </w:rPr>
              <m:t>2</m:t>
            </m:r>
          </m:sup>
        </m:sSup>
      </m:oMath>
      <w:r w:rsidRPr="001B618F">
        <w:rPr>
          <w:sz w:val="24"/>
        </w:rPr>
        <w:t xml:space="preserve"> statistics. </w:t>
      </w:r>
      <w:r w:rsidR="007B78BB" w:rsidRPr="001B618F">
        <w:rPr>
          <w:sz w:val="24"/>
        </w:rPr>
        <w:t>Unlike the detailed algorithms of LDSC or MQS that were initially designed for a single binary annotation, however, we</w:t>
      </w:r>
      <w:r w:rsidR="007B78BB" w:rsidRPr="001B618F">
        <w:rPr>
          <w:rFonts w:hint="eastAsia"/>
          <w:sz w:val="24"/>
        </w:rPr>
        <w:t xml:space="preserve"> applied the </w:t>
      </w:r>
      <w:r w:rsidR="007B78BB" w:rsidRPr="001B618F">
        <w:rPr>
          <w:sz w:val="24"/>
        </w:rPr>
        <w:t>generalized</w:t>
      </w:r>
      <w:r w:rsidR="007B78BB" w:rsidRPr="001B618F">
        <w:rPr>
          <w:rFonts w:hint="eastAsia"/>
          <w:sz w:val="24"/>
        </w:rPr>
        <w:t xml:space="preserve"> </w:t>
      </w:r>
      <w:r w:rsidR="007B78BB" w:rsidRPr="001B618F">
        <w:rPr>
          <w:sz w:val="24"/>
        </w:rPr>
        <w:t xml:space="preserve">estimating equation (GEE) </w:t>
      </w:r>
      <w:r w:rsidR="007B78BB" w:rsidRPr="001B618F">
        <w:rPr>
          <w:sz w:val="24"/>
        </w:rPr>
        <w:fldChar w:fldCharType="begin">
          <w:fldData xml:space="preserve">PEVuZE5vdGU+PENpdGU+PEF1dGhvcj5MaWFuZzwvQXV0aG9yPjxZZWFyPjE5ODY8L1llYXI+PFJl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</w:fldData>
        </w:fldChar>
      </w:r>
      <w:r w:rsidR="007B78BB" w:rsidRPr="001B618F">
        <w:rPr>
          <w:sz w:val="24"/>
        </w:rPr>
        <w:instrText xml:space="preserve"> ADDIN EN.CITE </w:instrText>
      </w:r>
      <w:r w:rsidR="007B78BB" w:rsidRPr="001B618F">
        <w:rPr>
          <w:sz w:val="24"/>
        </w:rPr>
        <w:fldChar w:fldCharType="begin">
          <w:fldData xml:space="preserve">PEVuZE5vdGU+PENpdGU+PEF1dGhvcj5MaWFuZzwvQXV0aG9yPjxZZWFyPjE5ODY8L1llYXI+PFJl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</w:fldData>
        </w:fldChar>
      </w:r>
      <w:r w:rsidR="007B78BB" w:rsidRPr="001B618F">
        <w:rPr>
          <w:sz w:val="24"/>
        </w:rPr>
        <w:instrText xml:space="preserve"> ADDIN EN.CITE.DATA </w:instrText>
      </w:r>
      <w:r w:rsidR="007B78BB" w:rsidRPr="001B618F">
        <w:rPr>
          <w:sz w:val="24"/>
        </w:rPr>
      </w:r>
      <w:r w:rsidR="007B78BB" w:rsidRPr="001B618F">
        <w:rPr>
          <w:sz w:val="24"/>
        </w:rPr>
        <w:fldChar w:fldCharType="end"/>
      </w:r>
      <w:r w:rsidR="007B78BB" w:rsidRPr="001B618F">
        <w:rPr>
          <w:sz w:val="24"/>
        </w:rPr>
      </w:r>
      <w:r w:rsidR="007B78BB" w:rsidRPr="001B618F">
        <w:rPr>
          <w:sz w:val="24"/>
        </w:rPr>
        <w:fldChar w:fldCharType="separate"/>
      </w:r>
      <w:r w:rsidR="007B78BB" w:rsidRPr="001B618F">
        <w:rPr>
          <w:noProof/>
          <w:sz w:val="24"/>
        </w:rPr>
        <w:t>[</w:t>
      </w:r>
      <w:hyperlink w:anchor="_ENREF_3" w:tooltip="Liang, 1986 #142" w:history="1">
        <w:r w:rsidR="00F24EF8" w:rsidRPr="001B618F">
          <w:rPr>
            <w:noProof/>
            <w:sz w:val="24"/>
          </w:rPr>
          <w:t>3</w:t>
        </w:r>
      </w:hyperlink>
      <w:r w:rsidR="007B78BB" w:rsidRPr="001B618F">
        <w:rPr>
          <w:noProof/>
          <w:sz w:val="24"/>
        </w:rPr>
        <w:t xml:space="preserve">, </w:t>
      </w:r>
      <w:hyperlink w:anchor="_ENREF_4" w:tooltip="Chen, 2004 #190" w:history="1">
        <w:r w:rsidR="00F24EF8" w:rsidRPr="001B618F">
          <w:rPr>
            <w:noProof/>
            <w:sz w:val="24"/>
          </w:rPr>
          <w:t>4</w:t>
        </w:r>
      </w:hyperlink>
      <w:r w:rsidR="007B78BB" w:rsidRPr="001B618F">
        <w:rPr>
          <w:noProof/>
          <w:sz w:val="24"/>
        </w:rPr>
        <w:t>]</w:t>
      </w:r>
      <w:r w:rsidR="007B78BB" w:rsidRPr="001B618F">
        <w:rPr>
          <w:sz w:val="24"/>
        </w:rPr>
        <w:fldChar w:fldCharType="end"/>
      </w:r>
      <w:r w:rsidR="007B78BB" w:rsidRPr="001B618F">
        <w:rPr>
          <w:rFonts w:hint="eastAsia"/>
          <w:sz w:val="24"/>
        </w:rPr>
        <w:t xml:space="preserve"> </w:t>
      </w:r>
      <w:r w:rsidR="007B78BB" w:rsidRPr="001B618F">
        <w:rPr>
          <w:sz w:val="24"/>
        </w:rPr>
        <w:t>inference method that allows</w:t>
      </w:r>
      <w:r w:rsidR="00940816" w:rsidRPr="001B618F">
        <w:rPr>
          <w:sz w:val="24"/>
        </w:rPr>
        <w:t xml:space="preserve"> for</w:t>
      </w:r>
      <w:r w:rsidR="007B78BB" w:rsidRPr="001B618F">
        <w:rPr>
          <w:sz w:val="24"/>
        </w:rPr>
        <w:t xml:space="preserve"> the joint inference of multiple binary and continuous annotations. </w:t>
      </w:r>
      <w:r w:rsidR="002A2FCC" w:rsidRPr="001B618F">
        <w:rPr>
          <w:sz w:val="24"/>
        </w:rPr>
        <w:t>Specifically</w:t>
      </w:r>
      <w:r w:rsidR="007B78BB" w:rsidRPr="001B618F">
        <w:rPr>
          <w:sz w:val="24"/>
        </w:rPr>
        <w:t>, we first obtain th</w:t>
      </w:r>
      <w:r w:rsidR="00861E01" w:rsidRPr="001B618F">
        <w:rPr>
          <w:sz w:val="24"/>
        </w:rPr>
        <w:t xml:space="preserve">e marginal </w:t>
      </w:r>
      <m:oMath>
        <m:sSup>
          <m:sSupPr>
            <m:ctrlPr>
              <w:rPr>
                <w:rFonts w:ascii="Cambria Math" w:hAnsi="Cambria Math"/>
                <w:i/>
                <w:sz w:val="24"/>
              </w:rPr>
            </m:ctrlPr>
          </m:sSupPr>
          <m:e>
            <m:r>
              <w:rPr>
                <w:rFonts w:ascii="Cambria Math" w:hAnsi="Cambria Math"/>
                <w:sz w:val="24"/>
              </w:rPr>
              <m:t>χ</m:t>
            </m:r>
          </m:e>
          <m:sup>
            <m:r>
              <w:rPr>
                <w:rFonts w:ascii="Cambria Math" w:hAnsi="Cambria Math"/>
                <w:sz w:val="24"/>
              </w:rPr>
              <m:t>2</m:t>
            </m:r>
          </m:sup>
        </m:sSup>
      </m:oMath>
      <w:r w:rsidR="00861E01" w:rsidRPr="001B618F">
        <w:rPr>
          <w:sz w:val="24"/>
        </w:rPr>
        <w:t xml:space="preserve"> statistics</w:t>
      </w:r>
      <w:r w:rsidR="00AC2B2C" w:rsidRPr="001B618F">
        <w:rPr>
          <w:sz w:val="24"/>
        </w:rPr>
        <w:t xml:space="preserve"> for the </w:t>
      </w:r>
      <m:oMath>
        <m:sSup>
          <m:sSupPr>
            <m:ctrlPr>
              <w:rPr>
                <w:rFonts w:ascii="Cambria Math" w:hAnsi="Cambria Math"/>
                <w:sz w:val="24"/>
              </w:rPr>
            </m:ctrlPr>
          </m:sSupPr>
          <m:e>
            <m:r>
              <w:rPr>
                <w:rFonts w:ascii="Cambria Math" w:hAnsi="Cambria Math"/>
                <w:sz w:val="24"/>
              </w:rPr>
              <m:t>j</m:t>
            </m:r>
          </m:e>
          <m:sup>
            <m:r>
              <m:rPr>
                <m:sty m:val="p"/>
              </m:rPr>
              <w:rPr>
                <w:rFonts w:ascii="Cambria Math" w:hAnsi="Cambria Math"/>
                <w:sz w:val="24"/>
              </w:rPr>
              <m:t>th</m:t>
            </m:r>
          </m:sup>
        </m:sSup>
      </m:oMath>
      <w:r w:rsidR="00D44B5F" w:rsidRPr="001B618F">
        <w:rPr>
          <w:sz w:val="24"/>
        </w:rPr>
        <w:t xml:space="preserve"> </w:t>
      </w:r>
      <w:r w:rsidR="00861E01" w:rsidRPr="001B618F">
        <w:rPr>
          <w:sz w:val="24"/>
        </w:rPr>
        <w:t xml:space="preserve">SNP </w:t>
      </w:r>
      <w:r w:rsidR="007B78BB" w:rsidRPr="001B618F">
        <w:rPr>
          <w:sz w:val="24"/>
        </w:rPr>
        <w:t>as</w:t>
      </w:r>
      <w:r w:rsidR="00861E01" w:rsidRPr="001B618F">
        <w:rPr>
          <w:sz w:val="24"/>
        </w:rPr>
        <w:t xml:space="preserve"> </w:t>
      </w:r>
      <m:oMath>
        <m:sSubSup>
          <m:sSubSupPr>
            <m:ctrlPr>
              <w:rPr>
                <w:rFonts w:ascii="Cambria Math" w:hAnsi="Cambria Math"/>
                <w:sz w:val="24"/>
              </w:rPr>
            </m:ctrlPr>
          </m:sSubSupPr>
          <m:e>
            <m:r>
              <w:rPr>
                <w:rFonts w:ascii="Cambria Math" w:hAnsi="Cambria Math"/>
                <w:sz w:val="24"/>
              </w:rPr>
              <m:t>χ</m:t>
            </m:r>
          </m:e>
          <m:sub>
            <m:r>
              <m:rPr>
                <m:sty m:val="p"/>
              </m:rPr>
              <w:rPr>
                <w:rFonts w:ascii="Cambria Math" w:hAnsi="Cambria Math"/>
                <w:sz w:val="24"/>
              </w:rPr>
              <m:t>j</m:t>
            </m:r>
          </m:sub>
          <m:sup>
            <m:r>
              <m:rPr>
                <m:sty m:val="p"/>
              </m:rPr>
              <w:rPr>
                <w:rFonts w:ascii="Cambria Math" w:hAnsi="Cambria Math"/>
                <w:sz w:val="24"/>
              </w:rPr>
              <m:t>2</m:t>
            </m:r>
          </m:sup>
        </m:sSubSup>
        <m:r>
          <w:rPr>
            <w:rFonts w:ascii="Cambria Math" w:hAnsi="Cambria Math"/>
            <w:sz w:val="24"/>
          </w:rPr>
          <m:t>≈</m:t>
        </m:r>
        <m:f>
          <m:fPr>
            <m:ctrlPr>
              <w:rPr>
                <w:rFonts w:ascii="Cambria Math" w:hAnsi="Cambria Math"/>
                <w:i/>
                <w:sz w:val="24"/>
              </w:rPr>
            </m:ctrlPr>
          </m:fPr>
          <m:num>
            <m:sSup>
              <m:sSupPr>
                <m:ctrlPr>
                  <w:rPr>
                    <w:rFonts w:ascii="Cambria Math" w:hAnsi="Cambria Math"/>
                    <w:i/>
                    <w:sz w:val="24"/>
                  </w:rPr>
                </m:ctrlPr>
              </m:sSupPr>
              <m:e>
                <m:r>
                  <m:rPr>
                    <m:sty m:val="b"/>
                  </m:rPr>
                  <w:rPr>
                    <w:rFonts w:ascii="Cambria Math" w:hAnsi="Cambria Math"/>
                    <w:sz w:val="24"/>
                  </w:rPr>
                  <m:t>y</m:t>
                </m:r>
              </m:e>
              <m:sup>
                <m:r>
                  <w:rPr>
                    <w:rFonts w:ascii="Cambria Math" w:hAnsi="Cambria Math"/>
                    <w:sz w:val="24"/>
                  </w:rPr>
                  <m:t>T</m:t>
                </m:r>
              </m:sup>
            </m:sSup>
            <m:sSub>
              <m:sSubPr>
                <m:ctrlPr>
                  <w:rPr>
                    <w:rFonts w:ascii="Cambria Math" w:hAnsi="Cambria Math"/>
                    <w:i/>
                    <w:sz w:val="24"/>
                  </w:rPr>
                </m:ctrlPr>
              </m:sSubPr>
              <m:e>
                <m:r>
                  <w:rPr>
                    <w:rFonts w:ascii="Cambria Math" w:hAnsi="Cambria Math"/>
                    <w:sz w:val="24"/>
                  </w:rPr>
                  <m:t>X</m:t>
                </m:r>
              </m:e>
              <m:sub>
                <m:r>
                  <w:rPr>
                    <w:rFonts w:ascii="Cambria Math" w:hAnsi="Cambria Math"/>
                    <w:sz w:val="24"/>
                  </w:rPr>
                  <m:t>.j</m:t>
                </m:r>
              </m:sub>
            </m:sSub>
            <m:sSubSup>
              <m:sSubSupPr>
                <m:ctrlPr>
                  <w:rPr>
                    <w:rFonts w:ascii="Cambria Math" w:hAnsi="Cambria Math"/>
                    <w:i/>
                    <w:sz w:val="24"/>
                  </w:rPr>
                </m:ctrlPr>
              </m:sSubSupPr>
              <m:e>
                <m:r>
                  <w:rPr>
                    <w:rFonts w:ascii="Cambria Math" w:hAnsi="Cambria Math"/>
                    <w:sz w:val="24"/>
                  </w:rPr>
                  <m:t>X</m:t>
                </m:r>
              </m:e>
              <m:sub>
                <m:r>
                  <w:rPr>
                    <w:rFonts w:ascii="Cambria Math" w:hAnsi="Cambria Math"/>
                    <w:sz w:val="24"/>
                  </w:rPr>
                  <m:t>.j</m:t>
                </m:r>
              </m:sub>
              <m:sup>
                <m:r>
                  <w:rPr>
                    <w:rFonts w:ascii="Cambria Math" w:hAnsi="Cambria Math"/>
                    <w:sz w:val="24"/>
                  </w:rPr>
                  <m:t>T</m:t>
                </m:r>
              </m:sup>
            </m:sSubSup>
            <m:r>
              <m:rPr>
                <m:sty m:val="b"/>
              </m:rPr>
              <w:rPr>
                <w:rFonts w:ascii="Cambria Math" w:hAnsi="Cambria Math"/>
                <w:sz w:val="24"/>
              </w:rPr>
              <m:t>y</m:t>
            </m:r>
          </m:num>
          <m:den>
            <m:r>
              <w:rPr>
                <w:rFonts w:ascii="Cambria Math" w:hAnsi="Cambria Math"/>
                <w:sz w:val="24"/>
              </w:rPr>
              <m:t>n</m:t>
            </m:r>
          </m:den>
        </m:f>
      </m:oMath>
      <w:r w:rsidR="00861E01" w:rsidRPr="001B618F">
        <w:rPr>
          <w:sz w:val="24"/>
        </w:rPr>
        <w:t xml:space="preserve">, where </w:t>
      </w:r>
      <m:oMath>
        <m:sSub>
          <m:sSubPr>
            <m:ctrlPr>
              <w:rPr>
                <w:rFonts w:ascii="Cambria Math" w:hAnsi="Cambria Math"/>
                <w:i/>
                <w:sz w:val="24"/>
              </w:rPr>
            </m:ctrlPr>
          </m:sSubPr>
          <m:e>
            <m:r>
              <w:rPr>
                <w:rFonts w:ascii="Cambria Math" w:hAnsi="Cambria Math"/>
                <w:sz w:val="24"/>
              </w:rPr>
              <m:t>X</m:t>
            </m:r>
          </m:e>
          <m:sub>
            <m:r>
              <w:rPr>
                <w:rFonts w:ascii="Cambria Math" w:hAnsi="Cambria Math"/>
                <w:sz w:val="24"/>
              </w:rPr>
              <m:t>.j</m:t>
            </m:r>
          </m:sub>
        </m:sSub>
      </m:oMath>
      <w:r w:rsidR="00861E01" w:rsidRPr="001B618F">
        <w:rPr>
          <w:rFonts w:hint="eastAsia"/>
          <w:sz w:val="24"/>
        </w:rPr>
        <w:t xml:space="preserve"> </w:t>
      </w:r>
      <w:r w:rsidR="00861E01" w:rsidRPr="001B618F">
        <w:rPr>
          <w:sz w:val="24"/>
        </w:rPr>
        <w:t>is</w:t>
      </w:r>
      <w:r w:rsidR="00861E01" w:rsidRPr="001B618F">
        <w:rPr>
          <w:rFonts w:hint="eastAsia"/>
          <w:sz w:val="24"/>
        </w:rPr>
        <w:t xml:space="preserve"> the </w:t>
      </w:r>
      <m:oMath>
        <m:sSup>
          <m:sSupPr>
            <m:ctrlPr>
              <w:rPr>
                <w:rFonts w:ascii="Cambria Math" w:hAnsi="Cambria Math"/>
                <w:sz w:val="24"/>
              </w:rPr>
            </m:ctrlPr>
          </m:sSupPr>
          <m:e>
            <m:r>
              <w:rPr>
                <w:rFonts w:ascii="Cambria Math" w:hAnsi="Cambria Math"/>
                <w:sz w:val="24"/>
              </w:rPr>
              <m:t>j</m:t>
            </m:r>
          </m:e>
          <m:sup>
            <m:r>
              <m:rPr>
                <m:sty m:val="p"/>
              </m:rPr>
              <w:rPr>
                <w:rFonts w:ascii="Cambria Math" w:hAnsi="Cambria Math"/>
                <w:sz w:val="24"/>
              </w:rPr>
              <m:t>th</m:t>
            </m:r>
          </m:sup>
        </m:sSup>
      </m:oMath>
      <w:r w:rsidR="00D44B5F" w:rsidRPr="001B618F">
        <w:rPr>
          <w:sz w:val="24"/>
        </w:rPr>
        <w:t xml:space="preserve"> </w:t>
      </w:r>
      <w:r w:rsidR="00861E01" w:rsidRPr="001B618F">
        <w:rPr>
          <w:rFonts w:hint="eastAsia"/>
          <w:sz w:val="24"/>
        </w:rPr>
        <w:t xml:space="preserve">column </w:t>
      </w:r>
      <w:r w:rsidR="00861E01" w:rsidRPr="001B618F">
        <w:rPr>
          <w:sz w:val="24"/>
        </w:rPr>
        <w:t xml:space="preserve">of the genotype matrix and the approximation assumes small effect sizes – a property holds well in most GWASs. We can obtain the expectation of the marginal </w:t>
      </w:r>
      <m:oMath>
        <m:sSup>
          <m:sSupPr>
            <m:ctrlPr>
              <w:rPr>
                <w:rFonts w:ascii="Cambria Math" w:hAnsi="Cambria Math"/>
                <w:i/>
                <w:sz w:val="24"/>
              </w:rPr>
            </m:ctrlPr>
          </m:sSupPr>
          <m:e>
            <m:r>
              <w:rPr>
                <w:rFonts w:ascii="Cambria Math" w:hAnsi="Cambria Math"/>
                <w:sz w:val="24"/>
              </w:rPr>
              <m:t>χ</m:t>
            </m:r>
          </m:e>
          <m:sup>
            <m:r>
              <w:rPr>
                <w:rFonts w:ascii="Cambria Math" w:hAnsi="Cambria Math"/>
                <w:sz w:val="24"/>
              </w:rPr>
              <m:t>2</m:t>
            </m:r>
          </m:sup>
        </m:sSup>
      </m:oMath>
      <w:r w:rsidR="00861E01" w:rsidRPr="001B618F">
        <w:rPr>
          <w:sz w:val="24"/>
        </w:rPr>
        <w:t xml:space="preserve"> statistics as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
        <w:gridCol w:w="8640"/>
        <w:gridCol w:w="558"/>
      </w:tblGrid>
      <w:tr w:rsidR="001B618F" w:rsidRPr="001B618F" w14:paraId="50870F66" w14:textId="77777777" w:rsidTr="002B6286">
        <w:tc>
          <w:tcPr>
            <w:tcW w:w="378" w:type="dxa"/>
            <w:vAlign w:val="center"/>
          </w:tcPr>
          <w:p w14:paraId="0629CCDA" w14:textId="77777777" w:rsidR="002B6286" w:rsidRPr="001B618F" w:rsidRDefault="002B6286" w:rsidP="002B6286">
            <w:pPr>
              <w:spacing w:line="360" w:lineRule="auto"/>
              <w:jc w:val="center"/>
              <w:rPr>
                <w:sz w:val="24"/>
              </w:rPr>
            </w:pPr>
          </w:p>
        </w:tc>
        <w:tc>
          <w:tcPr>
            <w:tcW w:w="8640" w:type="dxa"/>
            <w:vAlign w:val="center"/>
          </w:tcPr>
          <w:p w14:paraId="0CA48A1C" w14:textId="26E3C18B" w:rsidR="002B6286" w:rsidRPr="001B618F" w:rsidRDefault="002B6286" w:rsidP="00640C65">
            <w:pPr>
              <w:spacing w:line="360" w:lineRule="auto"/>
              <w:jc w:val="center"/>
              <w:rPr>
                <w:sz w:val="24"/>
              </w:rPr>
            </w:pPr>
            <m:oMath>
              <m:r>
                <m:rPr>
                  <m:sty m:val="p"/>
                </m:rPr>
                <w:rPr>
                  <w:rFonts w:ascii="Cambria Math" w:hAnsi="Cambria Math"/>
                  <w:sz w:val="24"/>
                </w:rPr>
                <m:t>E</m:t>
              </m:r>
              <m:d>
                <m:dPr>
                  <m:ctrlPr>
                    <w:rPr>
                      <w:rFonts w:ascii="Cambria Math" w:hAnsi="Cambria Math"/>
                      <w:sz w:val="24"/>
                    </w:rPr>
                  </m:ctrlPr>
                </m:dPr>
                <m:e>
                  <m:sSubSup>
                    <m:sSubSupPr>
                      <m:ctrlPr>
                        <w:rPr>
                          <w:rFonts w:ascii="Cambria Math" w:hAnsi="Cambria Math"/>
                          <w:sz w:val="24"/>
                        </w:rPr>
                      </m:ctrlPr>
                    </m:sSubSupPr>
                    <m:e>
                      <m:r>
                        <w:rPr>
                          <w:rFonts w:ascii="Cambria Math" w:hAnsi="Cambria Math"/>
                          <w:sz w:val="24"/>
                        </w:rPr>
                        <m:t>χ</m:t>
                      </m:r>
                    </m:e>
                    <m:sub>
                      <m:r>
                        <m:rPr>
                          <m:sty m:val="p"/>
                        </m:rPr>
                        <w:rPr>
                          <w:rFonts w:ascii="Cambria Math" w:hAnsi="Cambria Math"/>
                          <w:sz w:val="24"/>
                        </w:rPr>
                        <m:t>j</m:t>
                      </m:r>
                    </m:sub>
                    <m:sup>
                      <m:r>
                        <m:rPr>
                          <m:sty m:val="p"/>
                        </m:rPr>
                        <w:rPr>
                          <w:rFonts w:ascii="Cambria Math" w:hAnsi="Cambria Math"/>
                          <w:sz w:val="24"/>
                        </w:rPr>
                        <m:t>2</m:t>
                      </m:r>
                    </m:sup>
                  </m:sSubSup>
                </m:e>
              </m:d>
              <m:r>
                <m:rPr>
                  <m:sty m:val="p"/>
                </m:rPr>
                <w:rPr>
                  <w:rFonts w:ascii="Cambria Math" w:hAnsi="Cambria Math"/>
                  <w:sz w:val="24"/>
                </w:rPr>
                <m:t>=E</m:t>
              </m:r>
              <m:d>
                <m:dPr>
                  <m:ctrlPr>
                    <w:rPr>
                      <w:rFonts w:ascii="Cambria Math" w:hAnsi="Cambria Math"/>
                      <w:sz w:val="24"/>
                    </w:rPr>
                  </m:ctrlPr>
                </m:dPr>
                <m:e>
                  <m:f>
                    <m:fPr>
                      <m:ctrlPr>
                        <w:rPr>
                          <w:rFonts w:ascii="Cambria Math" w:hAnsi="Cambria Math"/>
                          <w:i/>
                          <w:sz w:val="24"/>
                        </w:rPr>
                      </m:ctrlPr>
                    </m:fPr>
                    <m:num>
                      <m:sSup>
                        <m:sSupPr>
                          <m:ctrlPr>
                            <w:rPr>
                              <w:rFonts w:ascii="Cambria Math" w:hAnsi="Cambria Math"/>
                              <w:i/>
                              <w:sz w:val="24"/>
                            </w:rPr>
                          </m:ctrlPr>
                        </m:sSupPr>
                        <m:e>
                          <m:r>
                            <m:rPr>
                              <m:sty m:val="b"/>
                            </m:rPr>
                            <w:rPr>
                              <w:rFonts w:ascii="Cambria Math" w:hAnsi="Cambria Math"/>
                              <w:sz w:val="24"/>
                            </w:rPr>
                            <m:t>y</m:t>
                          </m:r>
                        </m:e>
                        <m:sup>
                          <m:r>
                            <w:rPr>
                              <w:rFonts w:ascii="Cambria Math" w:hAnsi="Cambria Math"/>
                              <w:sz w:val="24"/>
                            </w:rPr>
                            <m:t>T</m:t>
                          </m:r>
                        </m:sup>
                      </m:sSup>
                      <m:sSub>
                        <m:sSubPr>
                          <m:ctrlPr>
                            <w:rPr>
                              <w:rFonts w:ascii="Cambria Math" w:hAnsi="Cambria Math"/>
                              <w:i/>
                              <w:sz w:val="24"/>
                            </w:rPr>
                          </m:ctrlPr>
                        </m:sSubPr>
                        <m:e>
                          <m:r>
                            <w:rPr>
                              <w:rFonts w:ascii="Cambria Math" w:hAnsi="Cambria Math"/>
                              <w:sz w:val="24"/>
                            </w:rPr>
                            <m:t>X</m:t>
                          </m:r>
                        </m:e>
                        <m:sub>
                          <m:r>
                            <w:rPr>
                              <w:rFonts w:ascii="Cambria Math" w:hAnsi="Cambria Math"/>
                              <w:sz w:val="24"/>
                            </w:rPr>
                            <m:t>.j</m:t>
                          </m:r>
                        </m:sub>
                      </m:sSub>
                      <m:sSubSup>
                        <m:sSubSupPr>
                          <m:ctrlPr>
                            <w:rPr>
                              <w:rFonts w:ascii="Cambria Math" w:hAnsi="Cambria Math"/>
                              <w:i/>
                              <w:sz w:val="24"/>
                            </w:rPr>
                          </m:ctrlPr>
                        </m:sSubSupPr>
                        <m:e>
                          <m:r>
                            <w:rPr>
                              <w:rFonts w:ascii="Cambria Math" w:hAnsi="Cambria Math"/>
                              <w:sz w:val="24"/>
                            </w:rPr>
                            <m:t>X</m:t>
                          </m:r>
                        </m:e>
                        <m:sub>
                          <m:r>
                            <w:rPr>
                              <w:rFonts w:ascii="Cambria Math" w:hAnsi="Cambria Math"/>
                              <w:sz w:val="24"/>
                            </w:rPr>
                            <m:t>.j</m:t>
                          </m:r>
                        </m:sub>
                        <m:sup>
                          <m:r>
                            <w:rPr>
                              <w:rFonts w:ascii="Cambria Math" w:hAnsi="Cambria Math"/>
                              <w:sz w:val="24"/>
                            </w:rPr>
                            <m:t>T</m:t>
                          </m:r>
                        </m:sup>
                      </m:sSubSup>
                      <m:r>
                        <m:rPr>
                          <m:sty m:val="b"/>
                        </m:rPr>
                        <w:rPr>
                          <w:rFonts w:ascii="Cambria Math" w:hAnsi="Cambria Math"/>
                          <w:sz w:val="24"/>
                        </w:rPr>
                        <m:t>y</m:t>
                      </m:r>
                    </m:num>
                    <m:den>
                      <m:r>
                        <w:rPr>
                          <w:rFonts w:ascii="Cambria Math" w:hAnsi="Cambria Math"/>
                          <w:sz w:val="24"/>
                        </w:rPr>
                        <m:t>n</m:t>
                      </m:r>
                    </m:den>
                  </m:f>
                  <m:ctrlPr>
                    <w:rPr>
                      <w:rFonts w:ascii="Cambria Math" w:hAnsi="Cambria Math"/>
                      <w:i/>
                      <w:sz w:val="24"/>
                    </w:rPr>
                  </m:ctrlPr>
                </m:e>
              </m:d>
              <m:r>
                <w:rPr>
                  <w:rFonts w:ascii="Cambria Math" w:hAnsi="Cambria Math"/>
                  <w:sz w:val="24"/>
                </w:rPr>
                <m:t>=</m:t>
              </m:r>
              <m:f>
                <m:fPr>
                  <m:ctrlPr>
                    <w:rPr>
                      <w:rFonts w:ascii="Cambria Math" w:hAnsi="Cambria Math"/>
                      <w:sz w:val="24"/>
                    </w:rPr>
                  </m:ctrlPr>
                </m:fPr>
                <m:num>
                  <m:r>
                    <m:rPr>
                      <m:sty m:val="p"/>
                    </m:rPr>
                    <w:rPr>
                      <w:rFonts w:ascii="Cambria Math" w:hAnsi="Cambria Math"/>
                      <w:sz w:val="24"/>
                    </w:rPr>
                    <m:t>1</m:t>
                  </m:r>
                </m:num>
                <m:den>
                  <m:r>
                    <w:rPr>
                      <w:rFonts w:ascii="Cambria Math" w:hAnsi="Cambria Math"/>
                      <w:sz w:val="24"/>
                    </w:rPr>
                    <m:t>n</m:t>
                  </m:r>
                </m:den>
              </m:f>
              <m:r>
                <w:rPr>
                  <w:rFonts w:ascii="Cambria Math" w:hAnsi="Cambria Math"/>
                  <w:sz w:val="24"/>
                </w:rPr>
                <m:t>tr</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X</m:t>
                      </m:r>
                    </m:e>
                    <m:sub>
                      <m:r>
                        <w:rPr>
                          <w:rFonts w:ascii="Cambria Math" w:hAnsi="Cambria Math"/>
                          <w:sz w:val="24"/>
                        </w:rPr>
                        <m:t>.j</m:t>
                      </m:r>
                    </m:sub>
                  </m:sSub>
                  <m:sSubSup>
                    <m:sSubSupPr>
                      <m:ctrlPr>
                        <w:rPr>
                          <w:rFonts w:ascii="Cambria Math" w:hAnsi="Cambria Math"/>
                          <w:i/>
                          <w:sz w:val="24"/>
                        </w:rPr>
                      </m:ctrlPr>
                    </m:sSubSupPr>
                    <m:e>
                      <m:r>
                        <w:rPr>
                          <w:rFonts w:ascii="Cambria Math" w:hAnsi="Cambria Math"/>
                          <w:sz w:val="24"/>
                        </w:rPr>
                        <m:t>X</m:t>
                      </m:r>
                    </m:e>
                    <m:sub>
                      <m:r>
                        <w:rPr>
                          <w:rFonts w:ascii="Cambria Math" w:hAnsi="Cambria Math"/>
                          <w:sz w:val="24"/>
                        </w:rPr>
                        <m:t>.j</m:t>
                      </m:r>
                    </m:sub>
                    <m:sup>
                      <m:r>
                        <w:rPr>
                          <w:rFonts w:ascii="Cambria Math" w:hAnsi="Cambria Math"/>
                          <w:sz w:val="24"/>
                        </w:rPr>
                        <m:t>T</m:t>
                      </m:r>
                    </m:sup>
                  </m:sSubSup>
                  <m:r>
                    <w:rPr>
                      <w:rFonts w:ascii="Cambria Math" w:hAnsi="Cambria Math"/>
                      <w:sz w:val="24"/>
                    </w:rPr>
                    <m:t>E</m:t>
                  </m:r>
                  <m:d>
                    <m:dPr>
                      <m:ctrlPr>
                        <w:rPr>
                          <w:rFonts w:ascii="Cambria Math" w:hAnsi="Cambria Math"/>
                          <w:i/>
                          <w:sz w:val="24"/>
                        </w:rPr>
                      </m:ctrlPr>
                    </m:dPr>
                    <m:e>
                      <m:r>
                        <m:rPr>
                          <m:sty m:val="bi"/>
                        </m:rPr>
                        <w:rPr>
                          <w:rFonts w:ascii="Cambria Math" w:hAnsi="Cambria Math"/>
                          <w:sz w:val="24"/>
                        </w:rPr>
                        <m:t>y</m:t>
                      </m:r>
                      <m:sSup>
                        <m:sSupPr>
                          <m:ctrlPr>
                            <w:rPr>
                              <w:rFonts w:ascii="Cambria Math" w:hAnsi="Cambria Math"/>
                              <w:i/>
                              <w:sz w:val="24"/>
                            </w:rPr>
                          </m:ctrlPr>
                        </m:sSupPr>
                        <m:e>
                          <m:r>
                            <m:rPr>
                              <m:sty m:val="bi"/>
                            </m:rPr>
                            <w:rPr>
                              <w:rFonts w:ascii="Cambria Math" w:hAnsi="Cambria Math"/>
                              <w:sz w:val="24"/>
                            </w:rPr>
                            <m:t>y</m:t>
                          </m:r>
                        </m:e>
                        <m:sup>
                          <m:r>
                            <w:rPr>
                              <w:rFonts w:ascii="Cambria Math" w:hAnsi="Cambria Math"/>
                              <w:sz w:val="24"/>
                            </w:rPr>
                            <m:t>T</m:t>
                          </m:r>
                        </m:sup>
                      </m:sSup>
                    </m:e>
                  </m:d>
                  <m:ctrlPr>
                    <w:rPr>
                      <w:rFonts w:ascii="Cambria Math" w:hAnsi="Cambria Math"/>
                      <w:sz w:val="24"/>
                    </w:rPr>
                  </m:ctrlPr>
                </m:e>
              </m:d>
              <m:r>
                <m:rPr>
                  <m:sty m:val="p"/>
                </m:rPr>
                <w:rPr>
                  <w:rFonts w:ascii="Cambria Math"/>
                  <w:sz w:val="24"/>
                </w:rPr>
                <m:t>=</m:t>
              </m:r>
              <m:f>
                <m:fPr>
                  <m:ctrlPr>
                    <w:rPr>
                      <w:rFonts w:ascii="Cambria Math" w:hAnsi="Cambria Math"/>
                      <w:sz w:val="24"/>
                    </w:rPr>
                  </m:ctrlPr>
                </m:fPr>
                <m:num>
                  <m:r>
                    <m:rPr>
                      <m:sty m:val="p"/>
                    </m:rPr>
                    <w:rPr>
                      <w:rFonts w:ascii="Cambria Math" w:hAnsi="Cambria Math"/>
                      <w:sz w:val="24"/>
                    </w:rPr>
                    <m:t>1</m:t>
                  </m:r>
                </m:num>
                <m:den>
                  <m:r>
                    <w:rPr>
                      <w:rFonts w:ascii="Cambria Math" w:hAnsi="Cambria Math"/>
                      <w:sz w:val="24"/>
                    </w:rPr>
                    <m:t>n</m:t>
                  </m:r>
                </m:den>
              </m:f>
              <m:nary>
                <m:naryPr>
                  <m:chr m:val="∑"/>
                  <m:limLoc m:val="undOvr"/>
                  <m:ctrlPr>
                    <w:rPr>
                      <w:rFonts w:ascii="Cambria Math" w:hAnsi="Cambria Math"/>
                      <w:i/>
                      <w:sz w:val="24"/>
                    </w:rPr>
                  </m:ctrlPr>
                </m:naryPr>
                <m:sub>
                  <m:r>
                    <w:rPr>
                      <w:rFonts w:ascii="Cambria Math" w:hAnsi="Cambria Math"/>
                      <w:sz w:val="24"/>
                    </w:rPr>
                    <m:t>i=1</m:t>
                  </m:r>
                </m:sub>
                <m:sup>
                  <m:r>
                    <w:rPr>
                      <w:rFonts w:ascii="Cambria Math" w:hAnsi="Cambria Math"/>
                      <w:sz w:val="24"/>
                    </w:rPr>
                    <m:t>m</m:t>
                  </m:r>
                </m:sup>
                <m:e>
                  <m:f>
                    <m:fPr>
                      <m:ctrlPr>
                        <w:rPr>
                          <w:rFonts w:ascii="Cambria Math" w:hAnsi="Cambria Math"/>
                          <w:i/>
                          <w:sz w:val="24"/>
                        </w:rPr>
                      </m:ctrlPr>
                    </m:fPr>
                    <m:num>
                      <m:sSubSup>
                        <m:sSubSupPr>
                          <m:ctrlPr>
                            <w:rPr>
                              <w:rFonts w:ascii="Cambria Math" w:hAnsi="Cambria Math"/>
                              <w:i/>
                              <w:sz w:val="24"/>
                            </w:rPr>
                          </m:ctrlPr>
                        </m:sSubSupPr>
                        <m:e>
                          <m:r>
                            <w:rPr>
                              <w:rFonts w:ascii="Cambria Math" w:hAnsi="Cambria Math"/>
                              <w:sz w:val="24"/>
                            </w:rPr>
                            <m:t>X</m:t>
                          </m:r>
                        </m:e>
                        <m:sub>
                          <m:r>
                            <w:rPr>
                              <w:rFonts w:ascii="Cambria Math" w:hAnsi="Cambria Math"/>
                              <w:sz w:val="24"/>
                            </w:rPr>
                            <m:t>.i</m:t>
                          </m:r>
                        </m:sub>
                        <m:sup>
                          <m:r>
                            <w:rPr>
                              <w:rFonts w:ascii="Cambria Math" w:hAnsi="Cambria Math"/>
                              <w:sz w:val="24"/>
                            </w:rPr>
                            <m:t>T</m:t>
                          </m:r>
                        </m:sup>
                      </m:sSubSup>
                      <m:sSub>
                        <m:sSubPr>
                          <m:ctrlPr>
                            <w:rPr>
                              <w:rFonts w:ascii="Cambria Math" w:hAnsi="Cambria Math"/>
                              <w:i/>
                              <w:sz w:val="24"/>
                            </w:rPr>
                          </m:ctrlPr>
                        </m:sSubPr>
                        <m:e>
                          <m:r>
                            <w:rPr>
                              <w:rFonts w:ascii="Cambria Math" w:hAnsi="Cambria Math"/>
                              <w:sz w:val="24"/>
                            </w:rPr>
                            <m:t>X</m:t>
                          </m:r>
                        </m:e>
                        <m:sub>
                          <m:r>
                            <w:rPr>
                              <w:rFonts w:ascii="Cambria Math" w:hAnsi="Cambria Math"/>
                              <w:sz w:val="24"/>
                            </w:rPr>
                            <m:t>.j</m:t>
                          </m:r>
                        </m:sub>
                      </m:sSub>
                      <m:sSubSup>
                        <m:sSubSupPr>
                          <m:ctrlPr>
                            <w:rPr>
                              <w:rFonts w:ascii="Cambria Math" w:hAnsi="Cambria Math"/>
                              <w:i/>
                              <w:sz w:val="24"/>
                            </w:rPr>
                          </m:ctrlPr>
                        </m:sSubSupPr>
                        <m:e>
                          <m:r>
                            <w:rPr>
                              <w:rFonts w:ascii="Cambria Math" w:hAnsi="Cambria Math"/>
                              <w:sz w:val="24"/>
                            </w:rPr>
                            <m:t>X</m:t>
                          </m:r>
                        </m:e>
                        <m:sub>
                          <m:r>
                            <w:rPr>
                              <w:rFonts w:ascii="Cambria Math" w:hAnsi="Cambria Math"/>
                              <w:sz w:val="24"/>
                            </w:rPr>
                            <m:t>.j</m:t>
                          </m:r>
                        </m:sub>
                        <m:sup>
                          <m:r>
                            <w:rPr>
                              <w:rFonts w:ascii="Cambria Math" w:hAnsi="Cambria Math"/>
                              <w:sz w:val="24"/>
                            </w:rPr>
                            <m:t>T</m:t>
                          </m:r>
                        </m:sup>
                      </m:sSubSup>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i</m:t>
                          </m:r>
                        </m:sub>
                        <m:sup>
                          <m:r>
                            <w:rPr>
                              <w:rFonts w:ascii="Cambria Math" w:hAnsi="Cambria Math"/>
                              <w:sz w:val="24"/>
                            </w:rPr>
                            <m:t>2</m:t>
                          </m:r>
                        </m:sup>
                      </m:sSubSup>
                    </m:num>
                    <m:den>
                      <m:r>
                        <w:rPr>
                          <w:rFonts w:ascii="Cambria Math" w:hAnsi="Cambria Math"/>
                          <w:sz w:val="24"/>
                        </w:rPr>
                        <m:t>m</m:t>
                      </m:r>
                    </m:den>
                  </m:f>
                </m:e>
              </m:nary>
              <m:r>
                <w:rPr>
                  <w:rFonts w:ascii="Cambria Math" w:hAnsi="Cambria Math"/>
                  <w:sz w:val="24"/>
                </w:rPr>
                <m:t xml:space="preserve">+ </m:t>
              </m:r>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e</m:t>
                  </m:r>
                </m:sub>
                <m:sup>
                  <m:r>
                    <w:rPr>
                      <w:rFonts w:ascii="Cambria Math" w:hAnsi="Cambria Math"/>
                      <w:sz w:val="24"/>
                    </w:rPr>
                    <m:t>2</m:t>
                  </m:r>
                </m:sup>
              </m:sSubSup>
            </m:oMath>
            <w:r w:rsidRPr="001B618F">
              <w:rPr>
                <w:rFonts w:hint="eastAsia"/>
                <w:sz w:val="24"/>
              </w:rPr>
              <w:t>.</w:t>
            </w:r>
          </w:p>
        </w:tc>
        <w:tc>
          <w:tcPr>
            <w:tcW w:w="558" w:type="dxa"/>
            <w:vAlign w:val="center"/>
          </w:tcPr>
          <w:p w14:paraId="1F530F84" w14:textId="12016B6D" w:rsidR="002B6286" w:rsidRPr="001B618F" w:rsidRDefault="002B6286" w:rsidP="002B6286">
            <w:pPr>
              <w:spacing w:line="360" w:lineRule="auto"/>
              <w:jc w:val="center"/>
              <w:rPr>
                <w:sz w:val="24"/>
              </w:rPr>
            </w:pPr>
            <w:r w:rsidRPr="001B618F">
              <w:rPr>
                <w:rFonts w:hint="eastAsia"/>
                <w:sz w:val="24"/>
              </w:rPr>
              <w:t>(5)</w:t>
            </w:r>
          </w:p>
        </w:tc>
      </w:tr>
    </w:tbl>
    <w:p w14:paraId="696ACE39" w14:textId="0F6E0CF8" w:rsidR="007B78BB" w:rsidRPr="001B618F" w:rsidRDefault="007B78BB" w:rsidP="009416B8">
      <w:pPr>
        <w:spacing w:line="360" w:lineRule="auto"/>
        <w:rPr>
          <w:sz w:val="24"/>
        </w:rPr>
      </w:pPr>
      <w:r w:rsidRPr="001B618F">
        <w:rPr>
          <w:sz w:val="24"/>
        </w:rPr>
        <w:t>To simply notation, w</w:t>
      </w:r>
      <w:r w:rsidRPr="001B618F">
        <w:rPr>
          <w:rFonts w:hint="eastAsia"/>
          <w:sz w:val="24"/>
        </w:rPr>
        <w:t xml:space="preserve">e denote </w:t>
      </w:r>
      <w:r w:rsidRPr="001B618F">
        <w:rPr>
          <w:b/>
          <w:i/>
          <w:sz w:val="24"/>
        </w:rPr>
        <w:t>R</w:t>
      </w:r>
      <w:r w:rsidRPr="001B618F">
        <w:rPr>
          <w:sz w:val="24"/>
        </w:rPr>
        <w:t xml:space="preserve"> as </w:t>
      </w:r>
      <w:r w:rsidRPr="001B618F">
        <w:rPr>
          <w:rFonts w:hint="eastAsia"/>
          <w:sz w:val="24"/>
        </w:rPr>
        <w:t xml:space="preserve">an </w:t>
      </w:r>
      <w:r w:rsidRPr="001B618F">
        <w:rPr>
          <w:i/>
          <w:sz w:val="24"/>
        </w:rPr>
        <w:t>m</w:t>
      </w:r>
      <w:r w:rsidRPr="001B618F">
        <w:rPr>
          <w:rFonts w:hint="eastAsia"/>
          <w:sz w:val="24"/>
        </w:rPr>
        <w:t xml:space="preserve"> by </w:t>
      </w:r>
      <w:r w:rsidRPr="001B618F">
        <w:rPr>
          <w:i/>
          <w:sz w:val="24"/>
        </w:rPr>
        <w:t>m</w:t>
      </w:r>
      <w:r w:rsidRPr="001B618F">
        <w:rPr>
          <w:rFonts w:hint="eastAsia"/>
          <w:sz w:val="24"/>
        </w:rPr>
        <w:t xml:space="preserve"> correlation matrix </w:t>
      </w:r>
      <m:oMath>
        <m:r>
          <m:rPr>
            <m:sty m:val="p"/>
          </m:rPr>
          <w:rPr>
            <w:rFonts w:ascii="Cambria Math" w:hAnsi="Cambria Math"/>
            <w:sz w:val="24"/>
          </w:rPr>
          <w:br/>
        </m:r>
        <m:r>
          <m:rPr>
            <m:sty m:val="bi"/>
          </m:rPr>
          <w:rPr>
            <w:rFonts w:ascii="Cambria Math" w:hAnsi="Cambria Math"/>
            <w:sz w:val="24"/>
          </w:rPr>
          <m:t>R</m:t>
        </m:r>
        <m:r>
          <m:rPr>
            <m:sty m:val="p"/>
          </m:rPr>
          <w:rPr>
            <w:rFonts w:ascii="Cambria Math" w:hAnsi="Cambria Math"/>
            <w:sz w:val="24"/>
          </w:rPr>
          <m:t>=</m:t>
        </m:r>
        <m:f>
          <m:fPr>
            <m:ctrlPr>
              <w:rPr>
                <w:rFonts w:ascii="Cambria Math" w:hAnsi="Cambria Math"/>
                <w:i/>
                <w:sz w:val="24"/>
              </w:rPr>
            </m:ctrlPr>
          </m:fPr>
          <m:num>
            <m:sSup>
              <m:sSupPr>
                <m:ctrlPr>
                  <w:rPr>
                    <w:rFonts w:ascii="Cambria Math" w:hAnsi="Cambria Math"/>
                    <w:sz w:val="24"/>
                  </w:rPr>
                </m:ctrlPr>
              </m:sSupPr>
              <m:e>
                <m:r>
                  <m:rPr>
                    <m:sty m:val="bi"/>
                  </m:rPr>
                  <w:rPr>
                    <w:rFonts w:ascii="Cambria Math" w:hAnsi="Cambria Math"/>
                    <w:sz w:val="24"/>
                  </w:rPr>
                  <m:t>X</m:t>
                </m:r>
              </m:e>
              <m:sup>
                <m:r>
                  <m:rPr>
                    <m:sty m:val="p"/>
                  </m:rPr>
                  <w:rPr>
                    <w:rFonts w:ascii="Cambria Math" w:hAnsi="Cambria Math"/>
                    <w:sz w:val="24"/>
                  </w:rPr>
                  <m:t>T</m:t>
                </m:r>
              </m:sup>
            </m:sSup>
            <m:r>
              <m:rPr>
                <m:sty m:val="bi"/>
              </m:rPr>
              <w:rPr>
                <w:rFonts w:ascii="Cambria Math" w:hAnsi="Cambria Math"/>
                <w:sz w:val="24"/>
              </w:rPr>
              <m:t>X</m:t>
            </m:r>
          </m:num>
          <m:den>
            <m:r>
              <w:rPr>
                <w:rFonts w:ascii="Cambria Math" w:hAnsi="Cambria Math"/>
                <w:sz w:val="24"/>
              </w:rPr>
              <m:t>n</m:t>
            </m:r>
          </m:den>
        </m:f>
      </m:oMath>
      <w:r w:rsidRPr="001B618F">
        <w:rPr>
          <w:sz w:val="24"/>
        </w:rPr>
        <w:t xml:space="preserve">, </w:t>
      </w:r>
      <m:oMath>
        <m:r>
          <m:rPr>
            <m:sty m:val="b"/>
          </m:rPr>
          <w:rPr>
            <w:rFonts w:ascii="Cambria Math" w:hAnsi="Cambria Math"/>
            <w:sz w:val="24"/>
          </w:rPr>
          <m:t>Ω</m:t>
        </m:r>
        <m:r>
          <m:rPr>
            <m:sty m:val="p"/>
          </m:rPr>
          <w:rPr>
            <w:rFonts w:ascii="Cambria Math" w:hAnsi="Cambria Math"/>
            <w:sz w:val="24"/>
          </w:rPr>
          <m:t>=</m:t>
        </m:r>
        <m:r>
          <m:rPr>
            <m:sty m:val="bi"/>
          </m:rPr>
          <w:rPr>
            <w:rFonts w:ascii="Cambria Math" w:hAnsi="Cambria Math"/>
            <w:sz w:val="24"/>
          </w:rPr>
          <m:t>R</m:t>
        </m:r>
        <m:r>
          <m:rPr>
            <m:sty m:val="p"/>
          </m:rPr>
          <w:rPr>
            <w:rFonts w:ascii="Cambria Math" w:hAnsi="Cambria Math"/>
            <w:sz w:val="24"/>
          </w:rPr>
          <m:t xml:space="preserve"> ο </m:t>
        </m:r>
        <m:r>
          <m:rPr>
            <m:sty m:val="bi"/>
          </m:rPr>
          <w:rPr>
            <w:rFonts w:ascii="Cambria Math" w:hAnsi="Cambria Math"/>
            <w:sz w:val="24"/>
          </w:rPr>
          <m:t>R</m:t>
        </m:r>
        <m:r>
          <m:rPr>
            <m:sty m:val="p"/>
          </m:rPr>
          <w:rPr>
            <w:rFonts w:ascii="Cambria Math" w:hAnsi="Cambria Math"/>
            <w:sz w:val="24"/>
          </w:rPr>
          <m:t xml:space="preserve"> </m:t>
        </m:r>
      </m:oMath>
      <w:r w:rsidRPr="001B618F">
        <w:rPr>
          <w:sz w:val="24"/>
        </w:rPr>
        <w:t xml:space="preserve">as an </w:t>
      </w:r>
      <w:r w:rsidRPr="001B618F">
        <w:rPr>
          <w:i/>
          <w:sz w:val="24"/>
        </w:rPr>
        <w:t>m</w:t>
      </w:r>
      <w:r w:rsidRPr="001B618F">
        <w:rPr>
          <w:rFonts w:hint="eastAsia"/>
          <w:sz w:val="24"/>
        </w:rPr>
        <w:t xml:space="preserve"> by </w:t>
      </w:r>
      <w:r w:rsidRPr="001B618F">
        <w:rPr>
          <w:i/>
          <w:sz w:val="24"/>
        </w:rPr>
        <w:t>m</w:t>
      </w:r>
      <w:r w:rsidRPr="001B618F">
        <w:rPr>
          <w:rFonts w:hint="eastAsia"/>
          <w:sz w:val="24"/>
        </w:rPr>
        <w:t xml:space="preserve"> LD matrix </w:t>
      </w:r>
      <w:r w:rsidRPr="001B618F">
        <w:rPr>
          <w:sz w:val="24"/>
        </w:rPr>
        <w:t xml:space="preserve">in the form of </w:t>
      </w:r>
      <w:r w:rsidR="002A2FCC" w:rsidRPr="001B618F">
        <w:rPr>
          <w:sz w:val="24"/>
        </w:rPr>
        <w:t>a</w:t>
      </w:r>
      <w:r w:rsidRPr="001B618F">
        <w:rPr>
          <w:sz w:val="24"/>
        </w:rPr>
        <w:t xml:space="preserve"> Hadamard product between two</w:t>
      </w:r>
      <w:r w:rsidRPr="001B618F">
        <w:rPr>
          <w:b/>
          <w:sz w:val="24"/>
        </w:rPr>
        <w:t xml:space="preserve"> </w:t>
      </w:r>
      <m:oMath>
        <m:r>
          <m:rPr>
            <m:sty m:val="bi"/>
          </m:rPr>
          <w:rPr>
            <w:rFonts w:ascii="Cambria Math" w:hAnsi="Cambria Math"/>
            <w:sz w:val="24"/>
          </w:rPr>
          <m:t>R</m:t>
        </m:r>
      </m:oMath>
      <w:r w:rsidRPr="001B618F">
        <w:rPr>
          <w:sz w:val="24"/>
        </w:rPr>
        <w:t xml:space="preserve"> matrices (i.e. </w:t>
      </w:r>
      <m:oMath>
        <m:sSub>
          <m:sSubPr>
            <m:ctrlPr>
              <w:rPr>
                <w:rFonts w:ascii="Cambria Math" w:hAnsi="Cambria Math"/>
                <w:sz w:val="24"/>
              </w:rPr>
            </m:ctrlPr>
          </m:sSubPr>
          <m:e>
            <m:r>
              <m:rPr>
                <m:sty m:val="p"/>
              </m:rPr>
              <w:rPr>
                <w:rFonts w:ascii="Cambria Math" w:hAnsi="Cambria Math"/>
                <w:sz w:val="24"/>
              </w:rPr>
              <m:t>Ω</m:t>
            </m:r>
          </m:e>
          <m:sub>
            <m:r>
              <w:rPr>
                <w:rFonts w:ascii="Cambria Math" w:hAnsi="Cambria Math"/>
                <w:sz w:val="24"/>
              </w:rPr>
              <m:t>ij</m:t>
            </m:r>
          </m:sub>
        </m:sSub>
        <m:r>
          <w:rPr>
            <w:rFonts w:ascii="Cambria Math" w:hAnsi="Cambria Math"/>
            <w:sz w:val="24"/>
          </w:rPr>
          <m:t>=</m:t>
        </m:r>
        <m:sSubSup>
          <m:sSubSupPr>
            <m:ctrlPr>
              <w:rPr>
                <w:rFonts w:ascii="Cambria Math" w:hAnsi="Cambria Math"/>
                <w:i/>
                <w:sz w:val="24"/>
              </w:rPr>
            </m:ctrlPr>
          </m:sSubSupPr>
          <m:e>
            <m:r>
              <w:rPr>
                <w:rFonts w:ascii="Cambria Math" w:hAnsi="Cambria Math"/>
                <w:sz w:val="24"/>
              </w:rPr>
              <m:t>R</m:t>
            </m:r>
          </m:e>
          <m:sub>
            <m:r>
              <w:rPr>
                <w:rFonts w:ascii="Cambria Math" w:hAnsi="Cambria Math"/>
                <w:sz w:val="24"/>
              </w:rPr>
              <m:t>ij</m:t>
            </m:r>
          </m:sub>
          <m:sup>
            <m:r>
              <w:rPr>
                <w:rFonts w:ascii="Cambria Math" w:hAnsi="Cambria Math"/>
                <w:sz w:val="24"/>
              </w:rPr>
              <m:t>2</m:t>
            </m:r>
          </m:sup>
        </m:sSubSup>
      </m:oMath>
      <w:r w:rsidRPr="001B618F">
        <w:rPr>
          <w:sz w:val="24"/>
        </w:rPr>
        <w:t xml:space="preserve"> for </w:t>
      </w:r>
      <m:oMath>
        <m:sSup>
          <m:sSupPr>
            <m:ctrlPr>
              <w:rPr>
                <w:rFonts w:ascii="Cambria Math" w:hAnsi="Cambria Math"/>
                <w:sz w:val="24"/>
              </w:rPr>
            </m:ctrlPr>
          </m:sSupPr>
          <m:e>
            <m:r>
              <w:rPr>
                <w:rFonts w:ascii="Cambria Math" w:hAnsi="Cambria Math"/>
                <w:sz w:val="24"/>
              </w:rPr>
              <m:t>ij</m:t>
            </m:r>
          </m:e>
          <m:sup>
            <m:r>
              <m:rPr>
                <m:sty m:val="p"/>
              </m:rPr>
              <w:rPr>
                <w:rFonts w:ascii="Cambria Math" w:hAnsi="Cambria Math"/>
                <w:sz w:val="24"/>
              </w:rPr>
              <m:t>th</m:t>
            </m:r>
          </m:sup>
        </m:sSup>
      </m:oMath>
      <w:r w:rsidR="00D44B5F" w:rsidRPr="001B618F">
        <w:rPr>
          <w:rFonts w:hint="eastAsia"/>
          <w:sz w:val="24"/>
        </w:rPr>
        <w:t xml:space="preserve"> </w:t>
      </w:r>
      <w:r w:rsidRPr="001B618F">
        <w:rPr>
          <w:sz w:val="24"/>
        </w:rPr>
        <w:t xml:space="preserve">element), </w:t>
      </w:r>
      <m:oMath>
        <m:sSub>
          <m:sSubPr>
            <m:ctrlPr>
              <w:rPr>
                <w:rFonts w:ascii="Cambria Math" w:hAnsi="Cambria Math"/>
                <w:i/>
                <w:sz w:val="24"/>
              </w:rPr>
            </m:ctrlPr>
          </m:sSubPr>
          <m:e>
            <m:r>
              <w:rPr>
                <w:rFonts w:ascii="Cambria Math" w:hAnsi="Cambria Math"/>
                <w:sz w:val="24"/>
              </w:rPr>
              <m:t>1</m:t>
            </m:r>
          </m:e>
          <m:sub>
            <m:r>
              <w:rPr>
                <w:rFonts w:ascii="Cambria Math" w:hAnsi="Cambria Math"/>
                <w:sz w:val="24"/>
              </w:rPr>
              <m:t>m</m:t>
            </m:r>
          </m:sub>
        </m:sSub>
      </m:oMath>
      <w:r w:rsidRPr="001B618F">
        <w:rPr>
          <w:sz w:val="24"/>
        </w:rPr>
        <w:t xml:space="preserve"> as an </w:t>
      </w:r>
      <w:r w:rsidRPr="001B618F">
        <w:rPr>
          <w:i/>
          <w:sz w:val="24"/>
        </w:rPr>
        <w:t>m</w:t>
      </w:r>
      <w:r w:rsidRPr="001B618F">
        <w:rPr>
          <w:sz w:val="24"/>
        </w:rPr>
        <w:t xml:space="preserve"> vector of 1s, and </w:t>
      </w:r>
      <m:oMath>
        <m:sSub>
          <m:sSubPr>
            <m:ctrlPr>
              <w:rPr>
                <w:rFonts w:ascii="Cambria Math" w:hAnsi="Cambria Math"/>
                <w:i/>
                <w:sz w:val="24"/>
              </w:rPr>
            </m:ctrlPr>
          </m:sSubPr>
          <m:e>
            <m:r>
              <w:rPr>
                <w:rFonts w:ascii="Cambria Math" w:hAnsi="Cambria Math"/>
                <w:sz w:val="24"/>
              </w:rPr>
              <m:t>d</m:t>
            </m:r>
          </m:e>
          <m:sub>
            <m:d>
              <m:dPr>
                <m:ctrlPr>
                  <w:rPr>
                    <w:rFonts w:ascii="Cambria Math" w:hAnsi="Cambria Math"/>
                    <w:i/>
                    <w:sz w:val="24"/>
                  </w:rPr>
                </m:ctrlPr>
              </m:dPr>
              <m:e>
                <m:sSup>
                  <m:sSupPr>
                    <m:ctrlPr>
                      <w:rPr>
                        <w:rFonts w:ascii="Cambria Math" w:hAnsi="Cambria Math"/>
                        <w:i/>
                        <w:sz w:val="24"/>
                      </w:rPr>
                    </m:ctrlPr>
                  </m:sSupPr>
                  <m:e>
                    <m:r>
                      <w:rPr>
                        <w:rFonts w:ascii="Cambria Math" w:hAnsi="Cambria Math"/>
                        <w:sz w:val="24"/>
                      </w:rPr>
                      <m:t>α</m:t>
                    </m:r>
                  </m:e>
                  <m:sup>
                    <m:r>
                      <w:rPr>
                        <w:rFonts w:ascii="Cambria Math" w:hAnsi="Cambria Math"/>
                        <w:sz w:val="24"/>
                      </w:rPr>
                      <m:t>*</m:t>
                    </m:r>
                  </m:sup>
                </m:sSup>
              </m:e>
            </m:d>
          </m:sub>
        </m:sSub>
        <m:r>
          <w:rPr>
            <w:rFonts w:ascii="Cambria Math" w:hAnsi="Cambria Math"/>
            <w:sz w:val="24"/>
          </w:rPr>
          <m:t>=</m:t>
        </m:r>
        <m:f>
          <m:fPr>
            <m:ctrlPr>
              <w:rPr>
                <w:rFonts w:ascii="Cambria Math" w:hAnsi="Cambria Math"/>
                <w:i/>
                <w:sz w:val="24"/>
              </w:rPr>
            </m:ctrlPr>
          </m:fPr>
          <m:num>
            <m:r>
              <m:rPr>
                <m:sty m:val="bi"/>
              </m:rPr>
              <w:rPr>
                <w:rFonts w:ascii="Cambria Math" w:hAnsi="Cambria Math"/>
                <w:sz w:val="24"/>
              </w:rPr>
              <m:t>A</m:t>
            </m:r>
            <m:sSup>
              <m:sSupPr>
                <m:ctrlPr>
                  <w:rPr>
                    <w:rFonts w:ascii="Cambria Math" w:hAnsi="Cambria Math"/>
                    <w:i/>
                    <w:sz w:val="24"/>
                  </w:rPr>
                </m:ctrlPr>
              </m:sSupPr>
              <m:e>
                <m:r>
                  <w:rPr>
                    <w:rFonts w:ascii="Cambria Math" w:hAnsi="Cambria Math"/>
                    <w:sz w:val="24"/>
                  </w:rPr>
                  <m:t>α</m:t>
                </m:r>
              </m:e>
              <m:sup>
                <m:r>
                  <w:rPr>
                    <w:rFonts w:ascii="Cambria Math" w:hAnsi="Cambria Math"/>
                    <w:sz w:val="24"/>
                  </w:rPr>
                  <m:t>*</m:t>
                </m:r>
              </m:sup>
            </m:sSup>
          </m:num>
          <m:den>
            <m:r>
              <w:rPr>
                <w:rFonts w:ascii="Cambria Math" w:hAnsi="Cambria Math"/>
                <w:sz w:val="24"/>
              </w:rPr>
              <m:t>m</m:t>
            </m:r>
          </m:den>
        </m:f>
      </m:oMath>
      <w:r w:rsidRPr="001B618F">
        <w:rPr>
          <w:rFonts w:hint="eastAsia"/>
          <w:sz w:val="24"/>
        </w:rPr>
        <w:t xml:space="preserve"> </w:t>
      </w:r>
      <w:r w:rsidRPr="001B618F">
        <w:rPr>
          <w:sz w:val="24"/>
        </w:rPr>
        <w:t>as</w:t>
      </w:r>
      <w:r w:rsidRPr="001B618F">
        <w:rPr>
          <w:rFonts w:hint="eastAsia"/>
          <w:sz w:val="24"/>
        </w:rPr>
        <w:t xml:space="preserve"> a</w:t>
      </w:r>
      <w:r w:rsidRPr="001B618F">
        <w:rPr>
          <w:sz w:val="24"/>
        </w:rPr>
        <w:t>n</w:t>
      </w:r>
      <w:r w:rsidRPr="001B618F">
        <w:rPr>
          <w:rFonts w:hint="eastAsia"/>
          <w:sz w:val="24"/>
        </w:rPr>
        <w:t xml:space="preserve"> </w:t>
      </w:r>
      <w:r w:rsidRPr="001B618F">
        <w:rPr>
          <w:i/>
          <w:sz w:val="24"/>
        </w:rPr>
        <w:t>m</w:t>
      </w:r>
      <w:r w:rsidRPr="001B618F">
        <w:rPr>
          <w:rFonts w:hint="eastAsia"/>
          <w:sz w:val="24"/>
        </w:rPr>
        <w:t xml:space="preserve"> vector</w:t>
      </w:r>
      <w:r w:rsidR="008B2DCA" w:rsidRPr="001B618F">
        <w:rPr>
          <w:sz w:val="24"/>
        </w:rPr>
        <w:t xml:space="preserve"> of the diagonal elements of </w:t>
      </w:r>
      <m:oMath>
        <m:sSub>
          <m:sSubPr>
            <m:ctrlPr>
              <w:rPr>
                <w:rFonts w:ascii="Cambria Math" w:hAnsi="Cambria Math"/>
                <w:b/>
                <w:i/>
                <w:sz w:val="24"/>
              </w:rPr>
            </m:ctrlPr>
          </m:sSubPr>
          <m:e>
            <m:r>
              <m:rPr>
                <m:sty m:val="bi"/>
              </m:rPr>
              <w:rPr>
                <w:rFonts w:ascii="Cambria Math" w:hAnsi="Cambria Math"/>
                <w:sz w:val="24"/>
              </w:rPr>
              <m:t>D</m:t>
            </m:r>
          </m:e>
          <m:sub>
            <m:d>
              <m:dPr>
                <m:ctrlPr>
                  <w:rPr>
                    <w:rFonts w:ascii="Cambria Math" w:hAnsi="Cambria Math"/>
                    <w:b/>
                    <w:i/>
                    <w:sz w:val="24"/>
                  </w:rPr>
                </m:ctrlPr>
              </m:dPr>
              <m:e>
                <m:sSup>
                  <m:sSupPr>
                    <m:ctrlPr>
                      <w:rPr>
                        <w:rFonts w:ascii="Cambria Math" w:hAnsi="Cambria Math"/>
                        <w:b/>
                        <w:i/>
                        <w:sz w:val="24"/>
                      </w:rPr>
                    </m:ctrlPr>
                  </m:sSupPr>
                  <m:e>
                    <m:r>
                      <m:rPr>
                        <m:sty m:val="bi"/>
                      </m:rPr>
                      <w:rPr>
                        <w:rFonts w:ascii="Cambria Math" w:hAnsi="Cambria Math"/>
                        <w:sz w:val="24"/>
                      </w:rPr>
                      <m:t>α</m:t>
                    </m:r>
                  </m:e>
                  <m:sup>
                    <m:r>
                      <m:rPr>
                        <m:sty m:val="bi"/>
                      </m:rPr>
                      <w:rPr>
                        <w:rFonts w:ascii="Cambria Math" w:hAnsi="Cambria Math"/>
                        <w:sz w:val="24"/>
                      </w:rPr>
                      <m:t>*</m:t>
                    </m:r>
                  </m:sup>
                </m:sSup>
              </m:e>
            </m:d>
          </m:sub>
        </m:sSub>
      </m:oMath>
      <w:r w:rsidRPr="001B618F">
        <w:rPr>
          <w:sz w:val="24"/>
        </w:rPr>
        <w:t xml:space="preserve">. We can express </w:t>
      </w:r>
      <w:r w:rsidR="0040360B" w:rsidRPr="001B618F">
        <w:rPr>
          <w:sz w:val="24"/>
        </w:rPr>
        <w:t xml:space="preserve">the </w:t>
      </w:r>
      <w:r w:rsidR="0040360B" w:rsidRPr="001B618F">
        <w:rPr>
          <w:i/>
          <w:sz w:val="24"/>
        </w:rPr>
        <w:t>m</w:t>
      </w:r>
      <w:r w:rsidR="0040360B" w:rsidRPr="001B618F">
        <w:rPr>
          <w:sz w:val="24"/>
        </w:rPr>
        <w:t xml:space="preserve">-vector </w:t>
      </w:r>
      <m:oMath>
        <m:r>
          <m:rPr>
            <m:sty m:val="p"/>
          </m:rPr>
          <w:rPr>
            <w:rFonts w:ascii="Cambria Math" w:hAnsi="Cambria Math"/>
            <w:sz w:val="24"/>
          </w:rPr>
          <m:t>E</m:t>
        </m:r>
        <m:d>
          <m:dPr>
            <m:ctrlPr>
              <w:rPr>
                <w:rFonts w:ascii="Cambria Math" w:hAnsi="Cambria Math"/>
                <w:sz w:val="24"/>
              </w:rPr>
            </m:ctrlPr>
          </m:dPr>
          <m:e>
            <m:sSup>
              <m:sSupPr>
                <m:ctrlPr>
                  <w:rPr>
                    <w:rFonts w:ascii="Cambria Math" w:hAnsi="Cambria Math"/>
                    <w:i/>
                    <w:sz w:val="24"/>
                  </w:rPr>
                </m:ctrlPr>
              </m:sSupPr>
              <m:e>
                <m:r>
                  <w:rPr>
                    <w:rFonts w:ascii="Cambria Math" w:hAnsi="Cambria Math"/>
                    <w:sz w:val="24"/>
                  </w:rPr>
                  <m:t>χ</m:t>
                </m:r>
              </m:e>
              <m:sup>
                <m:r>
                  <w:rPr>
                    <w:rFonts w:ascii="Cambria Math" w:hAnsi="Cambria Math"/>
                    <w:sz w:val="24"/>
                  </w:rPr>
                  <m:t>2</m:t>
                </m:r>
              </m:sup>
            </m:sSup>
          </m:e>
        </m:d>
        <m:r>
          <w:rPr>
            <w:rFonts w:ascii="Cambria Math" w:hAnsi="Cambria Math"/>
            <w:sz w:val="24"/>
          </w:rPr>
          <m:t xml:space="preserve"> </m:t>
        </m:r>
      </m:oMath>
      <w:r w:rsidR="00577305" w:rsidRPr="001B618F">
        <w:rPr>
          <w:sz w:val="24"/>
        </w:rPr>
        <w:t>as</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
        <w:gridCol w:w="8640"/>
        <w:gridCol w:w="558"/>
      </w:tblGrid>
      <w:tr w:rsidR="001B618F" w:rsidRPr="001B618F" w14:paraId="22325081" w14:textId="77777777" w:rsidTr="002B6286">
        <w:tc>
          <w:tcPr>
            <w:tcW w:w="378" w:type="dxa"/>
            <w:vAlign w:val="center"/>
          </w:tcPr>
          <w:p w14:paraId="5005EDE1" w14:textId="77777777" w:rsidR="002B6286" w:rsidRPr="001B618F" w:rsidRDefault="002B6286" w:rsidP="002B6286">
            <w:pPr>
              <w:spacing w:line="360" w:lineRule="auto"/>
              <w:jc w:val="center"/>
              <w:rPr>
                <w:sz w:val="24"/>
              </w:rPr>
            </w:pPr>
          </w:p>
        </w:tc>
        <w:tc>
          <w:tcPr>
            <w:tcW w:w="8640" w:type="dxa"/>
            <w:vAlign w:val="center"/>
          </w:tcPr>
          <w:p w14:paraId="0E83B333" w14:textId="1724F3B3" w:rsidR="002B6286" w:rsidRPr="001B618F" w:rsidRDefault="002B6286" w:rsidP="002B6286">
            <w:pPr>
              <w:spacing w:line="360" w:lineRule="auto"/>
              <w:jc w:val="center"/>
              <w:rPr>
                <w:sz w:val="24"/>
              </w:rPr>
            </w:pPr>
            <m:oMathPara>
              <m:oMath>
                <m:r>
                  <m:rPr>
                    <m:sty m:val="p"/>
                  </m:rPr>
                  <w:rPr>
                    <w:rFonts w:ascii="Cambria Math" w:hAnsi="Cambria Math"/>
                    <w:sz w:val="24"/>
                  </w:rPr>
                  <m:t>E</m:t>
                </m:r>
                <m:d>
                  <m:dPr>
                    <m:ctrlPr>
                      <w:rPr>
                        <w:rFonts w:ascii="Cambria Math" w:hAnsi="Cambria Math"/>
                        <w:sz w:val="24"/>
                      </w:rPr>
                    </m:ctrlPr>
                  </m:dPr>
                  <m:e>
                    <m:sSup>
                      <m:sSupPr>
                        <m:ctrlPr>
                          <w:rPr>
                            <w:rFonts w:ascii="Cambria Math" w:hAnsi="Cambria Math"/>
                            <w:i/>
                            <w:sz w:val="24"/>
                          </w:rPr>
                        </m:ctrlPr>
                      </m:sSupPr>
                      <m:e>
                        <m:r>
                          <w:rPr>
                            <w:rFonts w:ascii="Cambria Math" w:hAnsi="Cambria Math"/>
                            <w:sz w:val="24"/>
                          </w:rPr>
                          <m:t>χ</m:t>
                        </m:r>
                      </m:e>
                      <m:sup>
                        <m:r>
                          <w:rPr>
                            <w:rFonts w:ascii="Cambria Math" w:hAnsi="Cambria Math"/>
                            <w:sz w:val="24"/>
                          </w:rPr>
                          <m:t>2</m:t>
                        </m:r>
                      </m:sup>
                    </m:sSup>
                  </m:e>
                </m:d>
                <m:r>
                  <w:rPr>
                    <w:rFonts w:ascii="Cambria Math" w:hAnsi="Cambria Math"/>
                    <w:sz w:val="24"/>
                  </w:rPr>
                  <m:t xml:space="preserve"> </m:t>
                </m:r>
                <m:r>
                  <m:rPr>
                    <m:sty m:val="p"/>
                  </m:rPr>
                  <w:rPr>
                    <w:rFonts w:ascii="Cambria Math" w:hAnsi="Cambria Math"/>
                    <w:sz w:val="24"/>
                  </w:rPr>
                  <m:t>=</m:t>
                </m:r>
                <m:d>
                  <m:dPr>
                    <m:ctrlPr>
                      <w:rPr>
                        <w:rFonts w:ascii="Cambria Math" w:hAnsi="Cambria Math"/>
                        <w:sz w:val="24"/>
                      </w:rPr>
                    </m:ctrlPr>
                  </m:dPr>
                  <m:e>
                    <m:f>
                      <m:fPr>
                        <m:ctrlPr>
                          <w:rPr>
                            <w:rFonts w:ascii="Cambria Math" w:hAnsi="Cambria Math"/>
                            <w:i/>
                            <w:sz w:val="24"/>
                          </w:rPr>
                        </m:ctrlPr>
                      </m:fPr>
                      <m:num>
                        <m:r>
                          <w:rPr>
                            <w:rFonts w:ascii="Cambria Math" w:hAnsi="Cambria Math"/>
                            <w:sz w:val="24"/>
                          </w:rPr>
                          <m:t>n</m:t>
                        </m:r>
                        <m:r>
                          <m:rPr>
                            <m:sty m:val="b"/>
                          </m:rPr>
                          <w:rPr>
                            <w:rFonts w:ascii="Cambria Math" w:hAnsi="Cambria Math"/>
                            <w:sz w:val="24"/>
                          </w:rPr>
                          <m:t>Ω</m:t>
                        </m:r>
                        <m:r>
                          <m:rPr>
                            <m:sty m:val="bi"/>
                          </m:rPr>
                          <w:rPr>
                            <w:rFonts w:ascii="Cambria Math" w:hAnsi="Cambria Math"/>
                            <w:sz w:val="24"/>
                          </w:rPr>
                          <m:t>A</m:t>
                        </m:r>
                      </m:num>
                      <m:den>
                        <m:r>
                          <w:rPr>
                            <w:rFonts w:ascii="Cambria Math" w:hAnsi="Cambria Math"/>
                            <w:sz w:val="24"/>
                          </w:rPr>
                          <m:t>m</m:t>
                        </m:r>
                      </m:den>
                    </m:f>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1</m:t>
                        </m:r>
                      </m:e>
                      <m:sub>
                        <m:r>
                          <w:rPr>
                            <w:rFonts w:ascii="Cambria Math" w:hAnsi="Cambria Math"/>
                            <w:sz w:val="24"/>
                          </w:rPr>
                          <m:t>m</m:t>
                        </m:r>
                      </m:sub>
                    </m:sSub>
                    <m:ctrlPr>
                      <w:rPr>
                        <w:rFonts w:ascii="Cambria Math" w:hAnsi="Cambria Math"/>
                        <w:i/>
                        <w:sz w:val="24"/>
                      </w:rPr>
                    </m:ctrlPr>
                  </m:e>
                </m:d>
                <m:d>
                  <m:dPr>
                    <m:ctrlPr>
                      <w:rPr>
                        <w:rFonts w:ascii="Cambria Math" w:hAnsi="Cambria Math"/>
                        <w:i/>
                        <w:sz w:val="24"/>
                      </w:rPr>
                    </m:ctrlPr>
                  </m:dPr>
                  <m:e>
                    <m:m>
                      <m:mPr>
                        <m:mcs>
                          <m:mc>
                            <m:mcPr>
                              <m:count m:val="1"/>
                              <m:mcJc m:val="center"/>
                            </m:mcPr>
                          </m:mc>
                        </m:mcs>
                        <m:ctrlPr>
                          <w:rPr>
                            <w:rFonts w:ascii="Cambria Math" w:hAnsi="Cambria Math"/>
                            <w:i/>
                            <w:sz w:val="24"/>
                          </w:rPr>
                        </m:ctrlPr>
                      </m:mPr>
                      <m:mr>
                        <m:e>
                          <m:sSup>
                            <m:sSupPr>
                              <m:ctrlPr>
                                <w:rPr>
                                  <w:rFonts w:ascii="Cambria Math" w:hAnsi="Cambria Math"/>
                                  <w:i/>
                                  <w:sz w:val="24"/>
                                </w:rPr>
                              </m:ctrlPr>
                            </m:sSupPr>
                            <m:e>
                              <m:r>
                                <w:rPr>
                                  <w:rFonts w:ascii="Cambria Math" w:hAnsi="Cambria Math"/>
                                  <w:sz w:val="24"/>
                                </w:rPr>
                                <m:t>α</m:t>
                              </m:r>
                            </m:e>
                            <m:sup>
                              <m:r>
                                <w:rPr>
                                  <w:rFonts w:ascii="Cambria Math" w:hAnsi="Cambria Math"/>
                                  <w:sz w:val="24"/>
                                </w:rPr>
                                <m:t>*</m:t>
                              </m:r>
                            </m:sup>
                          </m:sSup>
                        </m:e>
                      </m:mr>
                      <m:mr>
                        <m:e>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e</m:t>
                              </m:r>
                            </m:sub>
                            <m:sup>
                              <m:r>
                                <w:rPr>
                                  <w:rFonts w:ascii="Cambria Math" w:hAnsi="Cambria Math"/>
                                  <w:sz w:val="24"/>
                                </w:rPr>
                                <m:t>2</m:t>
                              </m:r>
                            </m:sup>
                          </m:sSubSup>
                        </m:e>
                      </m:mr>
                    </m:m>
                  </m:e>
                </m:d>
                <m:r>
                  <w:rPr>
                    <w:rFonts w:ascii="Cambria Math" w:hAnsi="Cambria Math"/>
                    <w:sz w:val="24"/>
                  </w:rPr>
                  <m:t>=</m:t>
                </m:r>
                <m:r>
                  <m:rPr>
                    <m:sty m:val="b"/>
                  </m:rPr>
                  <w:rPr>
                    <w:rFonts w:ascii="Cambria Math" w:hAnsi="Cambria Math"/>
                    <w:sz w:val="24"/>
                  </w:rPr>
                  <m:t>ΨΘ</m:t>
                </m:r>
                <m:r>
                  <m:rPr>
                    <m:sty m:val="p"/>
                  </m:rPr>
                  <w:rPr>
                    <w:rFonts w:ascii="Cambria Math" w:hAnsi="Cambria Math"/>
                    <w:sz w:val="24"/>
                  </w:rPr>
                  <m:t>,</m:t>
                </m:r>
              </m:oMath>
            </m:oMathPara>
          </w:p>
        </w:tc>
        <w:tc>
          <w:tcPr>
            <w:tcW w:w="558" w:type="dxa"/>
            <w:vAlign w:val="center"/>
          </w:tcPr>
          <w:p w14:paraId="6D7E5290" w14:textId="24C66938" w:rsidR="002B6286" w:rsidRPr="001B618F" w:rsidRDefault="002B6286" w:rsidP="00F16920">
            <w:pPr>
              <w:spacing w:line="360" w:lineRule="auto"/>
              <w:jc w:val="center"/>
              <w:rPr>
                <w:sz w:val="24"/>
              </w:rPr>
            </w:pPr>
            <w:r w:rsidRPr="001B618F">
              <w:rPr>
                <w:rFonts w:hint="eastAsia"/>
                <w:sz w:val="24"/>
              </w:rPr>
              <w:t>(</w:t>
            </w:r>
            <w:r w:rsidR="00F16920" w:rsidRPr="001B618F">
              <w:rPr>
                <w:rFonts w:hint="eastAsia"/>
                <w:sz w:val="24"/>
              </w:rPr>
              <w:t>6</w:t>
            </w:r>
            <w:r w:rsidRPr="001B618F">
              <w:rPr>
                <w:rFonts w:hint="eastAsia"/>
                <w:sz w:val="24"/>
              </w:rPr>
              <w:t>)</w:t>
            </w:r>
          </w:p>
        </w:tc>
      </w:tr>
    </w:tbl>
    <w:p w14:paraId="7B6EF9E1" w14:textId="3385ECE7" w:rsidR="0040360B" w:rsidRPr="001B618F" w:rsidRDefault="0040360B" w:rsidP="009416B8">
      <w:pPr>
        <w:spacing w:line="360" w:lineRule="auto"/>
        <w:rPr>
          <w:sz w:val="24"/>
        </w:rPr>
      </w:pPr>
      <w:r w:rsidRPr="001B618F">
        <w:rPr>
          <w:sz w:val="24"/>
        </w:rPr>
        <w:t>w</w:t>
      </w:r>
      <w:r w:rsidR="007B78BB" w:rsidRPr="001B618F">
        <w:rPr>
          <w:rFonts w:hint="eastAsia"/>
          <w:sz w:val="24"/>
        </w:rPr>
        <w:t>here w</w:t>
      </w:r>
      <w:r w:rsidR="007B78BB" w:rsidRPr="001B618F">
        <w:rPr>
          <w:sz w:val="24"/>
        </w:rPr>
        <w:t xml:space="preserve">e further denote </w:t>
      </w:r>
      <m:oMath>
        <m:r>
          <m:rPr>
            <m:sty m:val="b"/>
          </m:rPr>
          <w:rPr>
            <w:rFonts w:ascii="Cambria Math" w:hAnsi="Cambria Math"/>
            <w:sz w:val="24"/>
          </w:rPr>
          <m:t>Ψ</m:t>
        </m:r>
        <m:r>
          <m:rPr>
            <m:sty m:val="p"/>
          </m:rPr>
          <w:rPr>
            <w:rFonts w:ascii="Cambria Math" w:hAnsi="Cambria Math"/>
            <w:sz w:val="24"/>
          </w:rPr>
          <m:t>=(</m:t>
        </m:r>
        <m:f>
          <m:fPr>
            <m:ctrlPr>
              <w:rPr>
                <w:rFonts w:ascii="Cambria Math" w:hAnsi="Cambria Math"/>
                <w:i/>
                <w:sz w:val="24"/>
              </w:rPr>
            </m:ctrlPr>
          </m:fPr>
          <m:num>
            <m:r>
              <w:rPr>
                <w:rFonts w:ascii="Cambria Math" w:hAnsi="Cambria Math"/>
                <w:sz w:val="24"/>
              </w:rPr>
              <m:t>n</m:t>
            </m:r>
            <m:r>
              <m:rPr>
                <m:sty m:val="b"/>
              </m:rPr>
              <w:rPr>
                <w:rFonts w:ascii="Cambria Math" w:hAnsi="Cambria Math"/>
                <w:sz w:val="24"/>
              </w:rPr>
              <m:t>Ω</m:t>
            </m:r>
            <m:r>
              <m:rPr>
                <m:sty m:val="bi"/>
              </m:rPr>
              <w:rPr>
                <w:rFonts w:ascii="Cambria Math" w:hAnsi="Cambria Math"/>
                <w:sz w:val="24"/>
              </w:rPr>
              <m:t>A</m:t>
            </m:r>
          </m:num>
          <m:den>
            <m:r>
              <w:rPr>
                <w:rFonts w:ascii="Cambria Math" w:hAnsi="Cambria Math"/>
                <w:sz w:val="24"/>
              </w:rPr>
              <m:t>m</m:t>
            </m:r>
          </m:den>
        </m:f>
        <m:r>
          <m:rPr>
            <m:sty m:val="p"/>
          </m:rPr>
          <w:rPr>
            <w:rFonts w:ascii="Cambria Math" w:hAnsi="Cambria Math"/>
            <w:sz w:val="24"/>
          </w:rPr>
          <m:t xml:space="preserve">, </m:t>
        </m:r>
        <m:sSub>
          <m:sSubPr>
            <m:ctrlPr>
              <w:rPr>
                <w:rFonts w:ascii="Cambria Math" w:hAnsi="Cambria Math"/>
                <w:sz w:val="24"/>
              </w:rPr>
            </m:ctrlPr>
          </m:sSubPr>
          <m:e>
            <m:r>
              <m:rPr>
                <m:sty m:val="p"/>
              </m:rPr>
              <w:rPr>
                <w:rFonts w:ascii="Cambria Math" w:hAnsi="Cambria Math"/>
                <w:sz w:val="24"/>
              </w:rPr>
              <m:t>1</m:t>
            </m:r>
          </m:e>
          <m:sub>
            <m:r>
              <w:rPr>
                <w:rFonts w:ascii="Cambria Math" w:hAnsi="Cambria Math"/>
                <w:sz w:val="24"/>
              </w:rPr>
              <m:t>m</m:t>
            </m:r>
          </m:sub>
        </m:sSub>
        <m:r>
          <m:rPr>
            <m:sty m:val="p"/>
          </m:rPr>
          <w:rPr>
            <w:rFonts w:ascii="Cambria Math" w:hAnsi="Cambria Math"/>
            <w:sz w:val="24"/>
          </w:rPr>
          <m:t>)</m:t>
        </m:r>
      </m:oMath>
      <w:r w:rsidR="007B78BB" w:rsidRPr="001B618F">
        <w:rPr>
          <w:sz w:val="24"/>
        </w:rPr>
        <w:t xml:space="preserve"> as the </w:t>
      </w:r>
      <w:r w:rsidR="007B78BB" w:rsidRPr="001B618F">
        <w:rPr>
          <w:i/>
          <w:sz w:val="24"/>
        </w:rPr>
        <w:t>m</w:t>
      </w:r>
      <w:r w:rsidR="007B78BB" w:rsidRPr="001B618F">
        <w:rPr>
          <w:sz w:val="24"/>
        </w:rPr>
        <w:t xml:space="preserve"> by (</w:t>
      </w:r>
      <w:r w:rsidR="007B78BB" w:rsidRPr="001B618F">
        <w:rPr>
          <w:i/>
          <w:sz w:val="24"/>
        </w:rPr>
        <w:t>c+</w:t>
      </w:r>
      <w:r w:rsidR="007B78BB" w:rsidRPr="001B618F">
        <w:rPr>
          <w:sz w:val="24"/>
        </w:rPr>
        <w:t xml:space="preserve">2) design matrix and </w:t>
      </w:r>
      <m:oMath>
        <m:r>
          <m:rPr>
            <m:sty m:val="b"/>
          </m:rPr>
          <w:rPr>
            <w:rFonts w:ascii="Cambria Math" w:hAnsi="Cambria Math"/>
            <w:sz w:val="24"/>
          </w:rPr>
          <m:t>Θ</m:t>
        </m:r>
        <m:r>
          <m:rPr>
            <m:sty m:val="p"/>
          </m:rPr>
          <w:rPr>
            <w:rFonts w:ascii="Cambria Math" w:hAnsi="Cambria Math"/>
            <w:sz w:val="24"/>
          </w:rPr>
          <m:t>=</m:t>
        </m:r>
        <m:d>
          <m:dPr>
            <m:ctrlPr>
              <w:rPr>
                <w:rFonts w:ascii="Cambria Math" w:hAnsi="Cambria Math"/>
                <w:i/>
                <w:sz w:val="24"/>
              </w:rPr>
            </m:ctrlPr>
          </m:dPr>
          <m:e>
            <m:m>
              <m:mPr>
                <m:mcs>
                  <m:mc>
                    <m:mcPr>
                      <m:count m:val="1"/>
                      <m:mcJc m:val="center"/>
                    </m:mcPr>
                  </m:mc>
                </m:mcs>
                <m:ctrlPr>
                  <w:rPr>
                    <w:rFonts w:ascii="Cambria Math" w:hAnsi="Cambria Math"/>
                    <w:i/>
                    <w:sz w:val="24"/>
                  </w:rPr>
                </m:ctrlPr>
              </m:mPr>
              <m:mr>
                <m:e>
                  <m:sSup>
                    <m:sSupPr>
                      <m:ctrlPr>
                        <w:rPr>
                          <w:rFonts w:ascii="Cambria Math" w:hAnsi="Cambria Math"/>
                          <w:i/>
                          <w:sz w:val="24"/>
                        </w:rPr>
                      </m:ctrlPr>
                    </m:sSupPr>
                    <m:e>
                      <m:r>
                        <w:rPr>
                          <w:rFonts w:ascii="Cambria Math" w:hAnsi="Cambria Math"/>
                          <w:sz w:val="24"/>
                        </w:rPr>
                        <m:t>α</m:t>
                      </m:r>
                    </m:e>
                    <m:sup>
                      <m:r>
                        <w:rPr>
                          <w:rFonts w:ascii="Cambria Math" w:hAnsi="Cambria Math"/>
                          <w:sz w:val="24"/>
                        </w:rPr>
                        <m:t>*</m:t>
                      </m:r>
                    </m:sup>
                  </m:sSup>
                </m:e>
              </m:mr>
              <m:mr>
                <m:e>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e</m:t>
                      </m:r>
                    </m:sub>
                    <m:sup>
                      <m:r>
                        <w:rPr>
                          <w:rFonts w:ascii="Cambria Math" w:hAnsi="Cambria Math"/>
                          <w:sz w:val="24"/>
                        </w:rPr>
                        <m:t>2</m:t>
                      </m:r>
                    </m:sup>
                  </m:sSubSup>
                </m:e>
              </m:mr>
            </m:m>
          </m:e>
        </m:d>
      </m:oMath>
      <w:r w:rsidR="007B78BB" w:rsidRPr="001B618F">
        <w:rPr>
          <w:sz w:val="24"/>
        </w:rPr>
        <w:t xml:space="preserve"> as the (</w:t>
      </w:r>
      <w:r w:rsidR="007B78BB" w:rsidRPr="001B618F">
        <w:rPr>
          <w:i/>
          <w:sz w:val="24"/>
        </w:rPr>
        <w:t>c+</w:t>
      </w:r>
      <w:r w:rsidR="007B78BB" w:rsidRPr="001B618F">
        <w:rPr>
          <w:sz w:val="24"/>
        </w:rPr>
        <w:t>2)-vector of parameters</w:t>
      </w:r>
      <w:r w:rsidR="007B78BB" w:rsidRPr="001B618F">
        <w:rPr>
          <w:rFonts w:hint="eastAsia"/>
          <w:sz w:val="24"/>
        </w:rPr>
        <w:t xml:space="preserve">. </w:t>
      </w:r>
    </w:p>
    <w:p w14:paraId="577C0122" w14:textId="4B446991" w:rsidR="0040360B" w:rsidRPr="001B618F" w:rsidRDefault="0040360B" w:rsidP="009416B8">
      <w:pPr>
        <w:spacing w:line="360" w:lineRule="auto"/>
        <w:rPr>
          <w:sz w:val="24"/>
        </w:rPr>
      </w:pPr>
    </w:p>
    <w:p w14:paraId="1A92AEF4" w14:textId="7D4B485F" w:rsidR="0040360B" w:rsidRPr="001B618F" w:rsidRDefault="0040360B" w:rsidP="009416B8">
      <w:pPr>
        <w:spacing w:line="360" w:lineRule="auto"/>
        <w:rPr>
          <w:sz w:val="24"/>
        </w:rPr>
      </w:pPr>
      <w:r w:rsidRPr="001B618F">
        <w:rPr>
          <w:sz w:val="24"/>
        </w:rPr>
        <w:lastRenderedPageBreak/>
        <w:t>With a heterogeneous error variance assumption, we set up the generalized estimating equation as</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
        <w:gridCol w:w="8640"/>
        <w:gridCol w:w="558"/>
      </w:tblGrid>
      <w:tr w:rsidR="001B618F" w:rsidRPr="001B618F" w14:paraId="362F7F47" w14:textId="77777777" w:rsidTr="0047780C">
        <w:tc>
          <w:tcPr>
            <w:tcW w:w="378" w:type="dxa"/>
            <w:vAlign w:val="center"/>
          </w:tcPr>
          <w:p w14:paraId="7F1D2C14" w14:textId="77777777" w:rsidR="00F16920" w:rsidRPr="001B618F" w:rsidRDefault="00F16920" w:rsidP="0047780C">
            <w:pPr>
              <w:spacing w:line="360" w:lineRule="auto"/>
              <w:jc w:val="center"/>
              <w:rPr>
                <w:sz w:val="24"/>
              </w:rPr>
            </w:pPr>
          </w:p>
        </w:tc>
        <w:tc>
          <w:tcPr>
            <w:tcW w:w="8640" w:type="dxa"/>
            <w:vAlign w:val="center"/>
          </w:tcPr>
          <w:p w14:paraId="1D30FA92" w14:textId="22D183F3" w:rsidR="00F16920" w:rsidRPr="001B618F" w:rsidRDefault="00726F59" w:rsidP="0047780C">
            <w:pPr>
              <w:spacing w:line="360" w:lineRule="auto"/>
              <w:jc w:val="center"/>
              <w:rPr>
                <w:sz w:val="24"/>
              </w:rPr>
            </w:pPr>
            <m:oMathPara>
              <m:oMath>
                <m:sSup>
                  <m:sSupPr>
                    <m:ctrlPr>
                      <w:rPr>
                        <w:rFonts w:ascii="Cambria Math" w:hAnsi="Cambria Math"/>
                        <w:sz w:val="24"/>
                      </w:rPr>
                    </m:ctrlPr>
                  </m:sSupPr>
                  <m:e>
                    <m:r>
                      <m:rPr>
                        <m:sty m:val="b"/>
                      </m:rPr>
                      <w:rPr>
                        <w:rFonts w:ascii="Cambria Math" w:hAnsi="Cambria Math"/>
                        <w:sz w:val="24"/>
                      </w:rPr>
                      <m:t>Ψ</m:t>
                    </m:r>
                  </m:e>
                  <m:sup>
                    <m:r>
                      <m:rPr>
                        <m:sty m:val="p"/>
                      </m:rPr>
                      <w:rPr>
                        <w:rFonts w:ascii="Cambria Math" w:hAnsi="Cambria Math"/>
                        <w:sz w:val="24"/>
                      </w:rPr>
                      <m:t>T</m:t>
                    </m:r>
                  </m:sup>
                </m:sSup>
                <m:r>
                  <m:rPr>
                    <m:sty m:val="b"/>
                  </m:rPr>
                  <w:rPr>
                    <w:rFonts w:ascii="Cambria Math" w:hAnsi="Cambria Math"/>
                    <w:sz w:val="24"/>
                  </w:rPr>
                  <m:t>W</m:t>
                </m:r>
                <m:d>
                  <m:dPr>
                    <m:ctrlPr>
                      <w:rPr>
                        <w:rFonts w:ascii="Cambria Math" w:hAnsi="Cambria Math"/>
                        <w:i/>
                        <w:sz w:val="24"/>
                      </w:rPr>
                    </m:ctrlPr>
                  </m:dPr>
                  <m:e>
                    <m:sSup>
                      <m:sSupPr>
                        <m:ctrlPr>
                          <w:rPr>
                            <w:rFonts w:ascii="Cambria Math" w:hAnsi="Cambria Math"/>
                            <w:sz w:val="24"/>
                          </w:rPr>
                        </m:ctrlPr>
                      </m:sSupPr>
                      <m:e>
                        <m:r>
                          <w:rPr>
                            <w:rFonts w:ascii="Cambria Math" w:hAnsi="Cambria Math"/>
                            <w:sz w:val="24"/>
                          </w:rPr>
                          <m:t>χ</m:t>
                        </m:r>
                      </m:e>
                      <m:sup>
                        <m:r>
                          <m:rPr>
                            <m:sty m:val="p"/>
                          </m:rPr>
                          <w:rPr>
                            <w:rFonts w:ascii="Cambria Math" w:hAnsi="Cambria Math"/>
                            <w:sz w:val="24"/>
                          </w:rPr>
                          <m:t>2</m:t>
                        </m:r>
                      </m:sup>
                    </m:sSup>
                    <m:r>
                      <m:rPr>
                        <m:sty m:val="p"/>
                      </m:rPr>
                      <w:rPr>
                        <w:rFonts w:ascii="Cambria Math" w:hAnsi="Cambria Math"/>
                        <w:sz w:val="24"/>
                      </w:rPr>
                      <m:t>-</m:t>
                    </m:r>
                    <m:r>
                      <m:rPr>
                        <m:sty m:val="b"/>
                      </m:rPr>
                      <w:rPr>
                        <w:rFonts w:ascii="Cambria Math" w:hAnsi="Cambria Math"/>
                        <w:sz w:val="24"/>
                      </w:rPr>
                      <m:t>ΨΘ</m:t>
                    </m:r>
                    <m:ctrlPr>
                      <w:rPr>
                        <w:rFonts w:ascii="Cambria Math" w:hAnsi="Cambria Math"/>
                        <w:sz w:val="24"/>
                      </w:rPr>
                    </m:ctrlPr>
                  </m:e>
                </m:d>
                <m:r>
                  <w:rPr>
                    <w:rFonts w:ascii="Cambria Math" w:hAnsi="Cambria Math"/>
                    <w:sz w:val="24"/>
                  </w:rPr>
                  <m:t>=0</m:t>
                </m:r>
                <m:r>
                  <m:rPr>
                    <m:sty m:val="p"/>
                  </m:rPr>
                  <w:rPr>
                    <w:rFonts w:ascii="Cambria Math" w:hAnsi="Cambria Math"/>
                    <w:sz w:val="24"/>
                  </w:rPr>
                  <m:t>,</m:t>
                </m:r>
              </m:oMath>
            </m:oMathPara>
          </w:p>
        </w:tc>
        <w:tc>
          <w:tcPr>
            <w:tcW w:w="558" w:type="dxa"/>
            <w:vAlign w:val="center"/>
          </w:tcPr>
          <w:p w14:paraId="7B097DE4" w14:textId="7749E2F0" w:rsidR="00F16920" w:rsidRPr="001B618F" w:rsidRDefault="00F16920" w:rsidP="00F16920">
            <w:pPr>
              <w:spacing w:line="360" w:lineRule="auto"/>
              <w:jc w:val="center"/>
              <w:rPr>
                <w:sz w:val="24"/>
              </w:rPr>
            </w:pPr>
            <w:r w:rsidRPr="001B618F">
              <w:rPr>
                <w:rFonts w:hint="eastAsia"/>
                <w:sz w:val="24"/>
              </w:rPr>
              <w:t>(7)</w:t>
            </w:r>
          </w:p>
        </w:tc>
      </w:tr>
    </w:tbl>
    <w:p w14:paraId="72869A41" w14:textId="1E8C6FB6" w:rsidR="0040360B" w:rsidRPr="001B618F" w:rsidRDefault="00493ADC" w:rsidP="009416B8">
      <w:pPr>
        <w:spacing w:line="360" w:lineRule="auto"/>
        <w:rPr>
          <w:sz w:val="24"/>
        </w:rPr>
      </w:pPr>
      <w:r w:rsidRPr="001B618F">
        <w:rPr>
          <w:sz w:val="24"/>
        </w:rPr>
        <w:t xml:space="preserve">where </w:t>
      </w:r>
      <w:r w:rsidRPr="001B618F">
        <w:rPr>
          <w:b/>
          <w:sz w:val="24"/>
        </w:rPr>
        <w:t>W</w:t>
      </w:r>
      <w:r w:rsidRPr="001B618F">
        <w:rPr>
          <w:sz w:val="24"/>
        </w:rPr>
        <w:t xml:space="preserve"> is an </w:t>
      </w:r>
      <w:r w:rsidRPr="001B618F">
        <w:rPr>
          <w:i/>
          <w:sz w:val="24"/>
        </w:rPr>
        <w:t>m</w:t>
      </w:r>
      <w:r w:rsidRPr="001B618F">
        <w:rPr>
          <w:sz w:val="24"/>
        </w:rPr>
        <w:t xml:space="preserve"> by </w:t>
      </w:r>
      <w:r w:rsidRPr="001B618F">
        <w:rPr>
          <w:i/>
          <w:sz w:val="24"/>
        </w:rPr>
        <w:t>m</w:t>
      </w:r>
      <w:r w:rsidRPr="001B618F">
        <w:rPr>
          <w:sz w:val="24"/>
        </w:rPr>
        <w:t xml:space="preserve"> diagonal working covariance matrix with </w:t>
      </w:r>
      <w:r w:rsidR="00D44B5F" w:rsidRPr="001B618F">
        <w:rPr>
          <w:rFonts w:hint="eastAsia"/>
          <w:sz w:val="24"/>
        </w:rPr>
        <w:t xml:space="preserve"> </w:t>
      </w:r>
      <m:oMath>
        <m:sSup>
          <m:sSupPr>
            <m:ctrlPr>
              <w:rPr>
                <w:rFonts w:ascii="Cambria Math" w:hAnsi="Cambria Math"/>
                <w:sz w:val="24"/>
              </w:rPr>
            </m:ctrlPr>
          </m:sSupPr>
          <m:e>
            <m:r>
              <w:rPr>
                <w:rFonts w:ascii="Cambria Math" w:hAnsi="Cambria Math"/>
                <w:sz w:val="24"/>
              </w:rPr>
              <m:t>j</m:t>
            </m:r>
          </m:e>
          <m:sup>
            <m:r>
              <m:rPr>
                <m:sty m:val="p"/>
              </m:rPr>
              <w:rPr>
                <w:rFonts w:ascii="Cambria Math" w:hAnsi="Cambria Math"/>
                <w:sz w:val="24"/>
              </w:rPr>
              <m:t>th</m:t>
            </m:r>
          </m:sup>
        </m:sSup>
      </m:oMath>
      <w:r w:rsidRPr="001B618F">
        <w:rPr>
          <w:sz w:val="24"/>
        </w:rPr>
        <w:t xml:space="preserve"> element </w:t>
      </w:r>
      <m:oMath>
        <m:sSub>
          <m:sSubPr>
            <m:ctrlPr>
              <w:rPr>
                <w:rFonts w:ascii="Cambria Math" w:hAnsi="Cambria Math"/>
                <w:i/>
                <w:sz w:val="24"/>
              </w:rPr>
            </m:ctrlPr>
          </m:sSubPr>
          <m:e>
            <m:r>
              <w:rPr>
                <w:rFonts w:ascii="Cambria Math" w:hAnsi="Cambria Math"/>
                <w:sz w:val="24"/>
              </w:rPr>
              <m:t>w</m:t>
            </m:r>
          </m:e>
          <m:sub>
            <m:r>
              <w:rPr>
                <w:rFonts w:ascii="Cambria Math" w:hAnsi="Cambria Math"/>
                <w:sz w:val="24"/>
              </w:rPr>
              <m:t>j</m:t>
            </m:r>
          </m:sub>
        </m:sSub>
      </m:oMath>
      <w:r w:rsidRPr="001B618F">
        <w:rPr>
          <w:sz w:val="24"/>
        </w:rPr>
        <w:t xml:space="preserve"> that is directly taken from </w:t>
      </w:r>
      <w:r w:rsidR="0040360B" w:rsidRPr="001B618F">
        <w:rPr>
          <w:sz w:val="24"/>
        </w:rPr>
        <w:t>LDSC</w:t>
      </w:r>
      <w:r w:rsidR="00F97C50" w:rsidRPr="001B618F">
        <w:rPr>
          <w:sz w:val="24"/>
        </w:rPr>
        <w:t xml:space="preserve"> </w:t>
      </w:r>
      <w:r w:rsidR="0040360B" w:rsidRPr="001B618F">
        <w:rPr>
          <w:sz w:val="24"/>
        </w:rPr>
        <w:fldChar w:fldCharType="begin"/>
      </w:r>
      <w:r w:rsidR="0040360B" w:rsidRPr="001B618F">
        <w:rPr>
          <w:sz w:val="24"/>
        </w:rPr>
        <w:instrText xml:space="preserve"> ADDIN EN.CITE &lt;EndNote&gt;&lt;Cite&gt;&lt;Author&gt;Finucane&lt;/Author&gt;&lt;Year&gt;2015&lt;/Year&gt;&lt;RecNum&gt;65&lt;/RecNum&gt;&lt;DisplayText&gt;[1]&lt;/DisplayText&gt;&lt;record&gt;&lt;rec-number&gt;65&lt;/rec-number&gt;&lt;foreign-keys&gt;&lt;key app="EN" db-id="r90s5wz2u2zxs2esxd65vwf9arzpad9sdxas"&gt;65&lt;/key&gt;&lt;/foreign-keys&gt;&lt;ref-type name="Journal Article"&gt;17&lt;/ref-type&gt;&lt;contributors&gt;&lt;authors&gt;&lt;author&gt;Finucane, Hilary K&lt;/author&gt;&lt;author&gt;Bulik-Sullivan, Brendan&lt;/author&gt;&lt;author&gt;Gusev, Alexander&lt;/author&gt;&lt;author&gt;Trynka, Gosia&lt;/author&gt;&lt;author&gt;Reshef, Yakir&lt;/author&gt;&lt;author&gt;Loh, Po-Ru&lt;/author&gt;&lt;author&gt;Anttila, Verneri&lt;/author&gt;&lt;author&gt;Xu, Han&lt;/author&gt;&lt;author&gt;Zang, Chongzhi&lt;/author&gt;&lt;author&gt;Farh, Kyle&lt;/author&gt;&lt;/authors&gt;&lt;/contributors&gt;&lt;titles&gt;&lt;title&gt;Partitioning heritability by functional annotation using genome-wide association summary statistics&lt;/title&gt;&lt;secondary-title&gt;Nature genetics&lt;/secondary-title&gt;&lt;/titles&gt;&lt;periodical&gt;&lt;full-title&gt;Nat Genet&lt;/full-title&gt;&lt;abbr-1&gt;Nature genetics&lt;/abbr-1&gt;&lt;/periodical&gt;&lt;pages&gt;1228-1235&lt;/pages&gt;&lt;volume&gt;47&lt;/volume&gt;&lt;number&gt;11&lt;/number&gt;&lt;dates&gt;&lt;year&gt;2015&lt;/year&gt;&lt;/dates&gt;&lt;isbn&gt;1061-4036&lt;/isbn&gt;&lt;urls&gt;&lt;/urls&gt;&lt;/record&gt;&lt;/Cite&gt;&lt;/EndNote&gt;</w:instrText>
      </w:r>
      <w:r w:rsidR="0040360B" w:rsidRPr="001B618F">
        <w:rPr>
          <w:sz w:val="24"/>
        </w:rPr>
        <w:fldChar w:fldCharType="separate"/>
      </w:r>
      <w:r w:rsidR="0040360B" w:rsidRPr="001B618F">
        <w:rPr>
          <w:noProof/>
          <w:sz w:val="24"/>
        </w:rPr>
        <w:t>[</w:t>
      </w:r>
      <w:hyperlink w:anchor="_ENREF_1" w:tooltip="Finucane, 2015 #65" w:history="1">
        <w:r w:rsidR="00F24EF8" w:rsidRPr="001B618F">
          <w:rPr>
            <w:noProof/>
            <w:sz w:val="24"/>
          </w:rPr>
          <w:t>1</w:t>
        </w:r>
      </w:hyperlink>
      <w:r w:rsidR="0040360B" w:rsidRPr="001B618F">
        <w:rPr>
          <w:noProof/>
          <w:sz w:val="24"/>
        </w:rPr>
        <w:t>]</w:t>
      </w:r>
      <w:r w:rsidR="0040360B" w:rsidRPr="001B618F">
        <w:rPr>
          <w:sz w:val="24"/>
        </w:rPr>
        <w:fldChar w:fldCharType="end"/>
      </w:r>
      <w:r w:rsidR="0040360B" w:rsidRPr="001B618F">
        <w:rPr>
          <w:sz w:val="24"/>
        </w:rPr>
        <w:t>.</w:t>
      </w:r>
      <w:r w:rsidR="00F97C50" w:rsidRPr="001B618F">
        <w:rPr>
          <w:sz w:val="24"/>
        </w:rPr>
        <w:t xml:space="preserve"> In particular, </w:t>
      </w:r>
      <m:oMath>
        <m:sSub>
          <m:sSubPr>
            <m:ctrlPr>
              <w:rPr>
                <w:rFonts w:ascii="Cambria Math" w:hAnsi="Cambria Math"/>
                <w:i/>
                <w:sz w:val="24"/>
              </w:rPr>
            </m:ctrlPr>
          </m:sSubPr>
          <m:e>
            <m:r>
              <w:rPr>
                <w:rFonts w:ascii="Cambria Math" w:hAnsi="Cambria Math"/>
                <w:sz w:val="24"/>
              </w:rPr>
              <m:t>w</m:t>
            </m:r>
          </m:e>
          <m:sub>
            <m:r>
              <w:rPr>
                <w:rFonts w:ascii="Cambria Math" w:hAnsi="Cambria Math"/>
                <w:sz w:val="24"/>
              </w:rPr>
              <m:t>j</m:t>
            </m:r>
          </m:sub>
        </m:sSub>
        <m:r>
          <w:rPr>
            <w:rFonts w:ascii="Cambria Math" w:hAnsi="Cambria Math"/>
            <w:sz w:val="24"/>
          </w:rPr>
          <m:t>=</m:t>
        </m:r>
        <m:f>
          <m:fPr>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2l</m:t>
                </m:r>
              </m:e>
              <m:sub>
                <m:r>
                  <w:rPr>
                    <w:rFonts w:ascii="Cambria Math" w:hAnsi="Cambria Math"/>
                    <w:sz w:val="24"/>
                  </w:rPr>
                  <m:t>j</m:t>
                </m:r>
              </m:sub>
            </m:sSub>
            <m:sSup>
              <m:sSupPr>
                <m:ctrlPr>
                  <w:rPr>
                    <w:rFonts w:ascii="Cambria Math" w:hAnsi="Cambria Math"/>
                    <w:i/>
                    <w:sz w:val="24"/>
                  </w:rPr>
                </m:ctrlPr>
              </m:sSupPr>
              <m:e>
                <m:d>
                  <m:dPr>
                    <m:ctrlPr>
                      <w:rPr>
                        <w:rFonts w:ascii="Cambria Math" w:hAnsi="Cambria Math"/>
                        <w:i/>
                        <w:sz w:val="24"/>
                      </w:rPr>
                    </m:ctrlPr>
                  </m:dPr>
                  <m:e>
                    <m:r>
                      <w:rPr>
                        <w:rFonts w:ascii="Cambria Math" w:hAnsi="Cambria Math"/>
                        <w:sz w:val="24"/>
                      </w:rPr>
                      <m:t>1+</m:t>
                    </m:r>
                    <m:f>
                      <m:fPr>
                        <m:ctrlPr>
                          <w:rPr>
                            <w:rFonts w:ascii="Cambria Math" w:hAnsi="Cambria Math"/>
                            <w:i/>
                            <w:sz w:val="24"/>
                          </w:rPr>
                        </m:ctrlPr>
                      </m:fPr>
                      <m:num>
                        <m:r>
                          <w:rPr>
                            <w:rFonts w:ascii="Cambria Math" w:hAnsi="Cambria Math"/>
                            <w:sz w:val="24"/>
                          </w:rPr>
                          <m:t>n</m:t>
                        </m:r>
                        <m:sSup>
                          <m:sSupPr>
                            <m:ctrlPr>
                              <w:rPr>
                                <w:rFonts w:ascii="Cambria Math" w:hAnsi="Cambria Math"/>
                                <w:i/>
                                <w:sz w:val="24"/>
                              </w:rPr>
                            </m:ctrlPr>
                          </m:sSupPr>
                          <m:e>
                            <m:r>
                              <w:rPr>
                                <w:rFonts w:ascii="Cambria Math" w:hAnsi="Cambria Math"/>
                                <w:sz w:val="24"/>
                              </w:rPr>
                              <m:t>h</m:t>
                            </m:r>
                          </m:e>
                          <m:sup>
                            <m:r>
                              <w:rPr>
                                <w:rFonts w:ascii="Cambria Math" w:hAnsi="Cambria Math"/>
                                <w:sz w:val="24"/>
                              </w:rPr>
                              <m:t>2</m:t>
                            </m:r>
                          </m:sup>
                        </m:sSup>
                        <m:r>
                          <m:rPr>
                            <m:sty m:val="p"/>
                          </m:rPr>
                          <w:rPr>
                            <w:rFonts w:ascii="Cambria Math" w:hAnsi="Cambria Math"/>
                            <w:sz w:val="24"/>
                          </w:rPr>
                          <m:t>Σ</m:t>
                        </m:r>
                        <m:sSub>
                          <m:sSubPr>
                            <m:ctrlPr>
                              <w:rPr>
                                <w:rFonts w:ascii="Cambria Math" w:hAnsi="Cambria Math"/>
                                <w:i/>
                                <w:sz w:val="24"/>
                              </w:rPr>
                            </m:ctrlPr>
                          </m:sSubPr>
                          <m:e>
                            <m:r>
                              <w:rPr>
                                <w:rFonts w:ascii="Cambria Math" w:hAnsi="Cambria Math"/>
                                <w:sz w:val="24"/>
                              </w:rPr>
                              <m:t>l</m:t>
                            </m:r>
                          </m:e>
                          <m:sub>
                            <m:r>
                              <w:rPr>
                                <w:rFonts w:ascii="Cambria Math" w:hAnsi="Cambria Math"/>
                                <w:sz w:val="24"/>
                              </w:rPr>
                              <m:t>jc</m:t>
                            </m:r>
                          </m:sub>
                        </m:sSub>
                      </m:num>
                      <m:den>
                        <m:r>
                          <w:rPr>
                            <w:rFonts w:ascii="Cambria Math" w:hAnsi="Cambria Math"/>
                            <w:sz w:val="24"/>
                          </w:rPr>
                          <m:t>m</m:t>
                        </m:r>
                      </m:den>
                    </m:f>
                  </m:e>
                </m:d>
              </m:e>
              <m:sup>
                <m:r>
                  <w:rPr>
                    <w:rFonts w:ascii="Cambria Math" w:hAnsi="Cambria Math"/>
                    <w:sz w:val="24"/>
                  </w:rPr>
                  <m:t>2</m:t>
                </m:r>
              </m:sup>
            </m:sSup>
          </m:den>
        </m:f>
      </m:oMath>
      <w:r w:rsidR="00F97C50" w:rsidRPr="001B618F">
        <w:rPr>
          <w:sz w:val="24"/>
        </w:rPr>
        <w:t xml:space="preserve">, where </w:t>
      </w:r>
      <m:oMath>
        <m:sSub>
          <m:sSubPr>
            <m:ctrlPr>
              <w:rPr>
                <w:rFonts w:ascii="Cambria Math" w:hAnsi="Cambria Math"/>
                <w:i/>
                <w:sz w:val="24"/>
              </w:rPr>
            </m:ctrlPr>
          </m:sSubPr>
          <m:e>
            <m:r>
              <w:rPr>
                <w:rFonts w:ascii="Cambria Math" w:hAnsi="Cambria Math"/>
                <w:sz w:val="24"/>
              </w:rPr>
              <m:t>l</m:t>
            </m:r>
          </m:e>
          <m:sub>
            <m:r>
              <w:rPr>
                <w:rFonts w:ascii="Cambria Math" w:hAnsi="Cambria Math"/>
                <w:sz w:val="24"/>
              </w:rPr>
              <m:t>j</m:t>
            </m:r>
          </m:sub>
        </m:sSub>
        <m:r>
          <w:rPr>
            <w:rFonts w:ascii="Cambria Math" w:hAnsi="Cambria Math"/>
            <w:sz w:val="24"/>
          </w:rPr>
          <m:t>=∑</m:t>
        </m:r>
        <m:sSub>
          <m:sSubPr>
            <m:ctrlPr>
              <w:rPr>
                <w:rFonts w:ascii="Cambria Math" w:hAnsi="Cambria Math"/>
                <w:i/>
                <w:sz w:val="24"/>
              </w:rPr>
            </m:ctrlPr>
          </m:sSubPr>
          <m:e>
            <m:r>
              <m:rPr>
                <m:sty m:val="p"/>
              </m:rPr>
              <w:rPr>
                <w:rFonts w:ascii="Cambria Math" w:hAnsi="Cambria Math"/>
                <w:sz w:val="24"/>
              </w:rPr>
              <m:t>Ω</m:t>
            </m:r>
          </m:e>
          <m:sub>
            <m:r>
              <w:rPr>
                <w:rFonts w:ascii="Cambria Math" w:hAnsi="Cambria Math"/>
                <w:sz w:val="24"/>
              </w:rPr>
              <m:t>j.</m:t>
            </m:r>
          </m:sub>
        </m:sSub>
      </m:oMath>
      <w:r w:rsidR="00F97C50" w:rsidRPr="001B618F">
        <w:rPr>
          <w:sz w:val="24"/>
        </w:rPr>
        <w:t xml:space="preserve"> is the usual LD score </w:t>
      </w:r>
      <w:bookmarkStart w:id="0" w:name="_GoBack"/>
      <w:bookmarkEnd w:id="0"/>
      <w:r w:rsidR="00A2424E" w:rsidRPr="001B618F">
        <w:rPr>
          <w:sz w:val="24"/>
        </w:rPr>
        <w:t>for</w:t>
      </w:r>
      <w:r w:rsidR="00A2424E" w:rsidRPr="001B618F">
        <w:rPr>
          <w:rFonts w:hint="eastAsia"/>
          <w:sz w:val="24"/>
        </w:rPr>
        <w:t xml:space="preserve"> </w:t>
      </w:r>
      <m:oMath>
        <m:sSup>
          <m:sSupPr>
            <m:ctrlPr>
              <w:rPr>
                <w:rFonts w:ascii="Cambria Math" w:hAnsi="Cambria Math"/>
                <w:sz w:val="24"/>
              </w:rPr>
            </m:ctrlPr>
          </m:sSupPr>
          <m:e>
            <m:r>
              <w:rPr>
                <w:rFonts w:ascii="Cambria Math" w:hAnsi="Cambria Math"/>
                <w:sz w:val="24"/>
              </w:rPr>
              <m:t>j</m:t>
            </m:r>
          </m:e>
          <m:sup>
            <m:r>
              <m:rPr>
                <m:sty m:val="p"/>
              </m:rPr>
              <w:rPr>
                <w:rFonts w:ascii="Cambria Math" w:hAnsi="Cambria Math"/>
                <w:sz w:val="24"/>
              </w:rPr>
              <m:t>th</m:t>
            </m:r>
          </m:sup>
        </m:sSup>
      </m:oMath>
      <w:r w:rsidR="00A2424E" w:rsidRPr="001B618F">
        <w:rPr>
          <w:rFonts w:hint="eastAsia"/>
          <w:sz w:val="24"/>
        </w:rPr>
        <w:t xml:space="preserve"> SNP </w:t>
      </w:r>
      <w:r w:rsidR="00F97C50" w:rsidRPr="001B618F">
        <w:rPr>
          <w:sz w:val="24"/>
        </w:rPr>
        <w:t>and</w:t>
      </w:r>
      <w:r w:rsidR="00F97C50" w:rsidRPr="001B618F">
        <w:rPr>
          <w:rFonts w:hint="eastAsia"/>
          <w:sz w:val="24"/>
        </w:rPr>
        <w:t xml:space="preserve"> </w:t>
      </w:r>
      <m:oMath>
        <m:sSub>
          <m:sSubPr>
            <m:ctrlPr>
              <w:rPr>
                <w:rFonts w:ascii="Cambria Math" w:hAnsi="Cambria Math"/>
                <w:i/>
                <w:sz w:val="24"/>
              </w:rPr>
            </m:ctrlPr>
          </m:sSubPr>
          <m:e>
            <m:r>
              <w:rPr>
                <w:rFonts w:ascii="Cambria Math" w:hAnsi="Cambria Math"/>
                <w:sz w:val="24"/>
              </w:rPr>
              <m:t>l</m:t>
            </m:r>
          </m:e>
          <m:sub>
            <m:r>
              <w:rPr>
                <w:rFonts w:ascii="Cambria Math" w:hAnsi="Cambria Math"/>
                <w:sz w:val="24"/>
              </w:rPr>
              <m:t>jc</m:t>
            </m:r>
          </m:sub>
        </m:sSub>
        <m:r>
          <w:rPr>
            <w:rFonts w:ascii="Cambria Math" w:hAnsi="Cambria Math"/>
            <w:sz w:val="24"/>
          </w:rPr>
          <m:t>=</m:t>
        </m:r>
        <m:sSub>
          <m:sSubPr>
            <m:ctrlPr>
              <w:rPr>
                <w:rFonts w:ascii="Cambria Math" w:hAnsi="Cambria Math"/>
                <w:sz w:val="24"/>
              </w:rPr>
            </m:ctrlPr>
          </m:sSubPr>
          <m:e>
            <m:r>
              <m:rPr>
                <m:sty m:val="p"/>
              </m:rPr>
              <w:rPr>
                <w:rFonts w:ascii="Cambria Math" w:hAnsi="Cambria Math"/>
                <w:sz w:val="24"/>
              </w:rPr>
              <m:t>Ω</m:t>
            </m:r>
          </m:e>
          <m:sub>
            <m:r>
              <m:rPr>
                <m:sty m:val="p"/>
              </m:rPr>
              <w:rPr>
                <w:rFonts w:ascii="Cambria Math" w:hAnsi="Cambria Math"/>
                <w:sz w:val="24"/>
              </w:rPr>
              <m:t>j</m:t>
            </m:r>
          </m:sub>
        </m:sSub>
        <m:r>
          <w:rPr>
            <w:rFonts w:ascii="Cambria Math" w:hAnsi="Cambria Math"/>
            <w:sz w:val="24"/>
          </w:rPr>
          <m:t>.</m:t>
        </m:r>
        <m:sSub>
          <m:sSubPr>
            <m:ctrlPr>
              <w:rPr>
                <w:rFonts w:ascii="Cambria Math" w:hAnsi="Cambria Math"/>
                <w:i/>
                <w:sz w:val="24"/>
              </w:rPr>
            </m:ctrlPr>
          </m:sSubPr>
          <m:e>
            <m:r>
              <w:rPr>
                <w:rFonts w:ascii="Cambria Math" w:hAnsi="Cambria Math"/>
                <w:sz w:val="24"/>
              </w:rPr>
              <m:t xml:space="preserve"> A</m:t>
            </m:r>
          </m:e>
          <m:sub>
            <m:r>
              <w:rPr>
                <w:rFonts w:ascii="Cambria Math" w:hAnsi="Cambria Math"/>
                <w:sz w:val="24"/>
              </w:rPr>
              <m:t>.c</m:t>
            </m:r>
          </m:sub>
        </m:sSub>
      </m:oMath>
      <w:r w:rsidR="00F97C50" w:rsidRPr="001B618F">
        <w:rPr>
          <w:rFonts w:hint="eastAsia"/>
          <w:sz w:val="24"/>
        </w:rPr>
        <w:t xml:space="preserve"> is the LD score </w:t>
      </w:r>
      <w:r w:rsidR="00F97C50" w:rsidRPr="001B618F">
        <w:rPr>
          <w:sz w:val="24"/>
        </w:rPr>
        <w:t>for</w:t>
      </w:r>
      <w:r w:rsidR="00F97C50" w:rsidRPr="001B618F">
        <w:rPr>
          <w:rFonts w:hint="eastAsia"/>
          <w:sz w:val="24"/>
        </w:rPr>
        <w:t xml:space="preserve"> </w:t>
      </w:r>
      <w:r w:rsidR="00A2424E" w:rsidRPr="001B618F">
        <w:rPr>
          <w:i/>
          <w:sz w:val="24"/>
        </w:rPr>
        <w:t>j</w:t>
      </w:r>
      <w:r w:rsidR="00A2424E" w:rsidRPr="001B618F">
        <w:rPr>
          <w:rFonts w:hint="eastAsia"/>
          <w:sz w:val="24"/>
          <w:vertAlign w:val="superscript"/>
        </w:rPr>
        <w:t>th</w:t>
      </w:r>
      <w:r w:rsidR="00A2424E" w:rsidRPr="001B618F">
        <w:rPr>
          <w:rFonts w:hint="eastAsia"/>
          <w:sz w:val="24"/>
        </w:rPr>
        <w:t xml:space="preserve"> SNP in </w:t>
      </w:r>
      <w:r w:rsidR="00F97C50" w:rsidRPr="001B618F">
        <w:rPr>
          <w:sz w:val="24"/>
        </w:rPr>
        <w:t>the</w:t>
      </w:r>
      <w:r w:rsidR="00F97C50" w:rsidRPr="001B618F">
        <w:rPr>
          <w:rFonts w:hint="eastAsia"/>
          <w:sz w:val="24"/>
        </w:rPr>
        <w:t xml:space="preserve"> </w:t>
      </w:r>
      <w:r w:rsidR="00F97C50" w:rsidRPr="001B618F">
        <w:rPr>
          <w:i/>
          <w:sz w:val="24"/>
        </w:rPr>
        <w:t>c</w:t>
      </w:r>
      <w:r w:rsidR="00F97C50" w:rsidRPr="001B618F">
        <w:rPr>
          <w:rFonts w:hint="eastAsia"/>
          <w:sz w:val="24"/>
          <w:vertAlign w:val="superscript"/>
        </w:rPr>
        <w:t>th</w:t>
      </w:r>
      <w:r w:rsidR="00F97C50" w:rsidRPr="001B618F">
        <w:rPr>
          <w:rFonts w:hint="eastAsia"/>
          <w:sz w:val="24"/>
        </w:rPr>
        <w:t xml:space="preserve"> annotation </w:t>
      </w:r>
      <w:r w:rsidR="00F97C50" w:rsidRPr="001B618F">
        <w:rPr>
          <w:sz w:val="24"/>
        </w:rPr>
        <w:t>category</w:t>
      </w:r>
      <w:r w:rsidR="00013630" w:rsidRPr="001B618F">
        <w:rPr>
          <w:rFonts w:hint="eastAsia"/>
          <w:sz w:val="24"/>
        </w:rPr>
        <w:t xml:space="preserve">, </w:t>
      </w:r>
      <m:oMath>
        <m:sSup>
          <m:sSupPr>
            <m:ctrlPr>
              <w:rPr>
                <w:rFonts w:ascii="Cambria Math" w:hAnsi="Cambria Math"/>
                <w:sz w:val="24"/>
              </w:rPr>
            </m:ctrlPr>
          </m:sSupPr>
          <m:e>
            <m:r>
              <w:rPr>
                <w:rFonts w:ascii="Cambria Math" w:hAnsi="Cambria Math"/>
                <w:sz w:val="24"/>
              </w:rPr>
              <m:t>h</m:t>
            </m:r>
          </m:e>
          <m:sup>
            <m:r>
              <m:rPr>
                <m:sty m:val="p"/>
              </m:rPr>
              <w:rPr>
                <w:rFonts w:ascii="Cambria Math" w:hAnsi="Cambria Math"/>
                <w:sz w:val="24"/>
              </w:rPr>
              <m:t>2</m:t>
            </m:r>
          </m:sup>
        </m:sSup>
      </m:oMath>
      <w:r w:rsidR="00ED6713" w:rsidRPr="001B618F">
        <w:rPr>
          <w:sz w:val="24"/>
        </w:rPr>
        <w:t xml:space="preserve"> is the heritability equaling </w:t>
      </w:r>
      <m:oMath>
        <m:sSub>
          <m:sSubPr>
            <m:ctrlPr>
              <w:rPr>
                <w:rFonts w:ascii="Cambria Math" w:hAnsi="Cambria Math"/>
                <w:sz w:val="24"/>
              </w:rPr>
            </m:ctrlPr>
          </m:sSubPr>
          <m:e>
            <m:r>
              <m:rPr>
                <m:sty m:val="p"/>
              </m:rPr>
              <w:rPr>
                <w:rFonts w:ascii="Cambria Math" w:hAnsi="Cambria Math"/>
                <w:sz w:val="24"/>
              </w:rPr>
              <m:t>α</m:t>
            </m:r>
          </m:e>
          <m:sub>
            <m:r>
              <m:rPr>
                <m:sty m:val="p"/>
              </m:rPr>
              <w:rPr>
                <w:rFonts w:ascii="Cambria Math" w:hAnsi="Cambria Math"/>
                <w:sz w:val="24"/>
              </w:rPr>
              <m:t>0</m:t>
            </m:r>
          </m:sub>
        </m:sSub>
      </m:oMath>
      <w:r w:rsidR="00F97C50" w:rsidRPr="001B618F">
        <w:rPr>
          <w:sz w:val="24"/>
        </w:rPr>
        <w:t>.</w:t>
      </w:r>
    </w:p>
    <w:p w14:paraId="1C292BEB" w14:textId="77777777" w:rsidR="0040360B" w:rsidRPr="001B618F" w:rsidRDefault="0040360B" w:rsidP="009416B8">
      <w:pPr>
        <w:spacing w:line="360" w:lineRule="auto"/>
        <w:rPr>
          <w:sz w:val="24"/>
        </w:rPr>
      </w:pPr>
    </w:p>
    <w:p w14:paraId="23CE959A" w14:textId="0D666EC7" w:rsidR="0040360B" w:rsidRPr="001B618F" w:rsidRDefault="0040360B" w:rsidP="000C1C6E">
      <w:pPr>
        <w:spacing w:line="360" w:lineRule="auto"/>
        <w:rPr>
          <w:sz w:val="22"/>
        </w:rPr>
      </w:pPr>
      <w:r w:rsidRPr="001B618F">
        <w:rPr>
          <w:sz w:val="24"/>
        </w:rPr>
        <w:t>The above</w:t>
      </w:r>
      <w:r w:rsidR="00F97C50" w:rsidRPr="001B618F">
        <w:rPr>
          <w:sz w:val="24"/>
        </w:rPr>
        <w:t xml:space="preserve"> GEE</w:t>
      </w:r>
      <w:r w:rsidRPr="001B618F">
        <w:rPr>
          <w:sz w:val="24"/>
        </w:rPr>
        <w:t xml:space="preserve"> equation leads to </w:t>
      </w:r>
      <w:r w:rsidR="000C1C6E" w:rsidRPr="001B618F">
        <w:rPr>
          <w:rFonts w:hint="eastAsia"/>
          <w:sz w:val="24"/>
        </w:rPr>
        <w:t>an iterative reweighted least square</w:t>
      </w:r>
      <w:r w:rsidR="000C1C6E" w:rsidRPr="001B618F">
        <w:rPr>
          <w:sz w:val="24"/>
        </w:rPr>
        <w:t>s</w:t>
      </w:r>
      <w:r w:rsidR="000C1C6E" w:rsidRPr="001B618F">
        <w:rPr>
          <w:rFonts w:hint="eastAsia"/>
          <w:sz w:val="24"/>
        </w:rPr>
        <w:t xml:space="preserve"> method for estimating the </w:t>
      </w:r>
      <w:r w:rsidR="000C1C6E" w:rsidRPr="001B618F">
        <w:rPr>
          <w:sz w:val="24"/>
        </w:rPr>
        <w:t>parameter</w:t>
      </w:r>
      <w:r w:rsidR="000C1C6E" w:rsidRPr="001B618F">
        <w:rPr>
          <w:rFonts w:hint="eastAsia"/>
          <w:sz w:val="24"/>
        </w:rPr>
        <w:t xml:space="preserve">s. </w:t>
      </w:r>
      <w:r w:rsidR="000C1C6E" w:rsidRPr="001B618F">
        <w:rPr>
          <w:sz w:val="24"/>
        </w:rPr>
        <w:t>A</w:t>
      </w:r>
      <w:r w:rsidR="000C1C6E" w:rsidRPr="001B618F">
        <w:rPr>
          <w:rFonts w:hint="eastAsia"/>
          <w:sz w:val="24"/>
        </w:rPr>
        <w:t xml:space="preserve">fter convergence, we obtain the estimates of </w:t>
      </w:r>
      <m:oMath>
        <m:r>
          <m:rPr>
            <m:sty m:val="b"/>
          </m:rPr>
          <w:rPr>
            <w:rFonts w:ascii="Cambria Math" w:hAnsi="Cambria Math"/>
            <w:sz w:val="24"/>
          </w:rPr>
          <m:t>Θ</m:t>
        </m:r>
      </m:oMath>
      <w:r w:rsidR="00ED6713" w:rsidRPr="001B618F">
        <w:rPr>
          <w:rFonts w:hint="eastAsia"/>
          <w:sz w:val="22"/>
        </w:rPr>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
        <w:gridCol w:w="8640"/>
        <w:gridCol w:w="558"/>
      </w:tblGrid>
      <w:tr w:rsidR="001B618F" w:rsidRPr="001B618F" w14:paraId="41F525E0" w14:textId="77777777" w:rsidTr="0047780C">
        <w:tc>
          <w:tcPr>
            <w:tcW w:w="378" w:type="dxa"/>
            <w:vAlign w:val="center"/>
          </w:tcPr>
          <w:p w14:paraId="23AC2D13" w14:textId="77777777" w:rsidR="00F16920" w:rsidRPr="001B618F" w:rsidRDefault="00F16920" w:rsidP="0047780C">
            <w:pPr>
              <w:spacing w:line="360" w:lineRule="auto"/>
              <w:jc w:val="center"/>
              <w:rPr>
                <w:sz w:val="24"/>
              </w:rPr>
            </w:pPr>
          </w:p>
        </w:tc>
        <w:tc>
          <w:tcPr>
            <w:tcW w:w="8640" w:type="dxa"/>
            <w:vAlign w:val="center"/>
          </w:tcPr>
          <w:p w14:paraId="1F49FABC" w14:textId="6BB82180" w:rsidR="00F16920" w:rsidRPr="001B618F" w:rsidRDefault="00726F59" w:rsidP="0047780C">
            <w:pPr>
              <w:spacing w:line="360" w:lineRule="auto"/>
              <w:jc w:val="center"/>
              <w:rPr>
                <w:sz w:val="24"/>
              </w:rPr>
            </w:pPr>
            <m:oMathPara>
              <m:oMath>
                <m:sSup>
                  <m:sSupPr>
                    <m:ctrlPr>
                      <w:rPr>
                        <w:rFonts w:ascii="Cambria Math" w:hAnsi="Cambria Math"/>
                        <w:i/>
                        <w:sz w:val="24"/>
                      </w:rPr>
                    </m:ctrlPr>
                  </m:sSupPr>
                  <m:e>
                    <m:acc>
                      <m:accPr>
                        <m:ctrlPr>
                          <w:rPr>
                            <w:rFonts w:ascii="Cambria Math" w:hAnsi="Cambria Math"/>
                            <w:i/>
                            <w:sz w:val="24"/>
                          </w:rPr>
                        </m:ctrlPr>
                      </m:accPr>
                      <m:e>
                        <m:r>
                          <m:rPr>
                            <m:sty m:val="b"/>
                          </m:rPr>
                          <w:rPr>
                            <w:rFonts w:ascii="Cambria Math" w:hAnsi="Cambria Math"/>
                            <w:sz w:val="24"/>
                          </w:rPr>
                          <m:t>Θ</m:t>
                        </m:r>
                      </m:e>
                    </m:acc>
                  </m:e>
                  <m:sup>
                    <m:r>
                      <w:rPr>
                        <w:rFonts w:ascii="Cambria Math" w:hAnsi="Cambria Math"/>
                        <w:sz w:val="24"/>
                      </w:rPr>
                      <m:t>(k+1)</m:t>
                    </m:r>
                  </m:sup>
                </m:sSup>
                <m:r>
                  <w:rPr>
                    <w:rFonts w:ascii="Cambria Math" w:hAnsi="Cambria Math"/>
                    <w:sz w:val="24"/>
                  </w:rPr>
                  <m:t>=</m:t>
                </m:r>
                <m:sSup>
                  <m:sSupPr>
                    <m:ctrlPr>
                      <w:rPr>
                        <w:rFonts w:ascii="Cambria Math" w:hAnsi="Cambria Math"/>
                        <w:sz w:val="24"/>
                      </w:rPr>
                    </m:ctrlPr>
                  </m:sSupPr>
                  <m:e>
                    <m:d>
                      <m:dPr>
                        <m:ctrlPr>
                          <w:rPr>
                            <w:rFonts w:ascii="Cambria Math" w:hAnsi="Cambria Math"/>
                            <w:i/>
                            <w:sz w:val="24"/>
                          </w:rPr>
                        </m:ctrlPr>
                      </m:dPr>
                      <m:e>
                        <m:sSup>
                          <m:sSupPr>
                            <m:ctrlPr>
                              <w:rPr>
                                <w:rFonts w:ascii="Cambria Math" w:hAnsi="Cambria Math"/>
                                <w:sz w:val="24"/>
                              </w:rPr>
                            </m:ctrlPr>
                          </m:sSupPr>
                          <m:e>
                            <m:r>
                              <m:rPr>
                                <m:sty m:val="b"/>
                              </m:rPr>
                              <w:rPr>
                                <w:rFonts w:ascii="Cambria Math" w:hAnsi="Cambria Math"/>
                                <w:sz w:val="24"/>
                              </w:rPr>
                              <m:t>Ψ</m:t>
                            </m:r>
                            <m:ctrlPr>
                              <w:rPr>
                                <w:rFonts w:ascii="Cambria Math" w:hAnsi="Cambria Math"/>
                                <w:i/>
                                <w:sz w:val="24"/>
                              </w:rPr>
                            </m:ctrlPr>
                          </m:e>
                          <m:sup>
                            <m:r>
                              <m:rPr>
                                <m:sty m:val="p"/>
                              </m:rPr>
                              <w:rPr>
                                <w:rFonts w:ascii="Cambria Math" w:hAnsi="Cambria Math"/>
                                <w:sz w:val="24"/>
                              </w:rPr>
                              <m:t>T</m:t>
                            </m:r>
                          </m:sup>
                        </m:sSup>
                        <m:sSup>
                          <m:sSupPr>
                            <m:ctrlPr>
                              <w:rPr>
                                <w:rFonts w:ascii="Cambria Math" w:hAnsi="Cambria Math"/>
                                <w:sz w:val="24"/>
                              </w:rPr>
                            </m:ctrlPr>
                          </m:sSupPr>
                          <m:e>
                            <m:r>
                              <m:rPr>
                                <m:sty m:val="b"/>
                              </m:rPr>
                              <w:rPr>
                                <w:rFonts w:ascii="Cambria Math" w:hAnsi="Cambria Math"/>
                                <w:sz w:val="24"/>
                              </w:rPr>
                              <m:t>W</m:t>
                            </m:r>
                          </m:e>
                          <m:sup>
                            <m:r>
                              <m:rPr>
                                <m:sty m:val="p"/>
                              </m:rPr>
                              <w:rPr>
                                <w:rFonts w:ascii="Cambria Math" w:hAnsi="Cambria Math"/>
                                <w:sz w:val="24"/>
                              </w:rPr>
                              <m:t>(</m:t>
                            </m:r>
                            <m:r>
                              <w:rPr>
                                <w:rFonts w:ascii="Cambria Math" w:hAnsi="Cambria Math"/>
                                <w:sz w:val="24"/>
                              </w:rPr>
                              <m:t>k+1</m:t>
                            </m:r>
                            <m:r>
                              <m:rPr>
                                <m:sty m:val="p"/>
                              </m:rPr>
                              <w:rPr>
                                <w:rFonts w:ascii="Cambria Math" w:hAnsi="Cambria Math"/>
                                <w:sz w:val="24"/>
                              </w:rPr>
                              <m:t>)</m:t>
                            </m:r>
                          </m:sup>
                        </m:sSup>
                        <m:r>
                          <m:rPr>
                            <m:sty m:val="b"/>
                          </m:rPr>
                          <w:rPr>
                            <w:rFonts w:ascii="Cambria Math" w:hAnsi="Cambria Math"/>
                            <w:sz w:val="24"/>
                          </w:rPr>
                          <m:t>Ψ</m:t>
                        </m:r>
                        <m:ctrlPr>
                          <w:rPr>
                            <w:rFonts w:ascii="Cambria Math" w:hAnsi="Cambria Math"/>
                            <w:sz w:val="24"/>
                          </w:rPr>
                        </m:ctrlPr>
                      </m:e>
                    </m:d>
                  </m:e>
                  <m:sup>
                    <m:r>
                      <m:rPr>
                        <m:sty m:val="p"/>
                      </m:rPr>
                      <w:rPr>
                        <w:rFonts w:ascii="Cambria Math" w:hAnsi="Cambria Math"/>
                        <w:sz w:val="24"/>
                      </w:rPr>
                      <m:t>-</m:t>
                    </m:r>
                  </m:sup>
                </m:sSup>
                <m:sSup>
                  <m:sSupPr>
                    <m:ctrlPr>
                      <w:rPr>
                        <w:rFonts w:ascii="Cambria Math" w:hAnsi="Cambria Math"/>
                        <w:sz w:val="24"/>
                      </w:rPr>
                    </m:ctrlPr>
                  </m:sSupPr>
                  <m:e>
                    <m:r>
                      <m:rPr>
                        <m:sty m:val="b"/>
                      </m:rPr>
                      <w:rPr>
                        <w:rFonts w:ascii="Cambria Math" w:hAnsi="Cambria Math"/>
                        <w:sz w:val="24"/>
                      </w:rPr>
                      <m:t>Ψ</m:t>
                    </m:r>
                    <m:ctrlPr>
                      <w:rPr>
                        <w:rFonts w:ascii="Cambria Math" w:hAnsi="Cambria Math"/>
                        <w:i/>
                        <w:sz w:val="24"/>
                      </w:rPr>
                    </m:ctrlPr>
                  </m:e>
                  <m:sup>
                    <m:r>
                      <m:rPr>
                        <m:sty m:val="p"/>
                      </m:rPr>
                      <w:rPr>
                        <w:rFonts w:ascii="Cambria Math" w:hAnsi="Cambria Math"/>
                        <w:sz w:val="24"/>
                      </w:rPr>
                      <m:t>T</m:t>
                    </m:r>
                  </m:sup>
                </m:sSup>
                <m:sSup>
                  <m:sSupPr>
                    <m:ctrlPr>
                      <w:rPr>
                        <w:rFonts w:ascii="Cambria Math" w:hAnsi="Cambria Math"/>
                        <w:i/>
                        <w:sz w:val="24"/>
                      </w:rPr>
                    </m:ctrlPr>
                  </m:sSupPr>
                  <m:e>
                    <m:sSup>
                      <m:sSupPr>
                        <m:ctrlPr>
                          <w:rPr>
                            <w:rFonts w:ascii="Cambria Math" w:hAnsi="Cambria Math"/>
                            <w:sz w:val="24"/>
                          </w:rPr>
                        </m:ctrlPr>
                      </m:sSupPr>
                      <m:e>
                        <m:r>
                          <m:rPr>
                            <m:sty m:val="b"/>
                          </m:rPr>
                          <w:rPr>
                            <w:rFonts w:ascii="Cambria Math" w:hAnsi="Cambria Math"/>
                            <w:sz w:val="24"/>
                          </w:rPr>
                          <m:t>W</m:t>
                        </m:r>
                      </m:e>
                      <m:sup>
                        <m:r>
                          <m:rPr>
                            <m:sty m:val="p"/>
                          </m:rPr>
                          <w:rPr>
                            <w:rFonts w:ascii="Cambria Math" w:hAnsi="Cambria Math"/>
                            <w:sz w:val="24"/>
                          </w:rPr>
                          <m:t>(</m:t>
                        </m:r>
                        <m:r>
                          <w:rPr>
                            <w:rFonts w:ascii="Cambria Math" w:hAnsi="Cambria Math"/>
                            <w:sz w:val="24"/>
                          </w:rPr>
                          <m:t>k+1</m:t>
                        </m:r>
                        <m:r>
                          <m:rPr>
                            <m:sty m:val="p"/>
                          </m:rPr>
                          <w:rPr>
                            <w:rFonts w:ascii="Cambria Math" w:hAnsi="Cambria Math"/>
                            <w:sz w:val="24"/>
                          </w:rPr>
                          <m:t>)</m:t>
                        </m:r>
                      </m:sup>
                    </m:sSup>
                    <m:r>
                      <w:rPr>
                        <w:rFonts w:ascii="Cambria Math" w:hAnsi="Cambria Math"/>
                        <w:sz w:val="24"/>
                      </w:rPr>
                      <m:t>χ</m:t>
                    </m:r>
                  </m:e>
                  <m:sup>
                    <m:r>
                      <w:rPr>
                        <w:rFonts w:ascii="Cambria Math" w:hAnsi="Cambria Math"/>
                        <w:sz w:val="24"/>
                      </w:rPr>
                      <m:t>2</m:t>
                    </m:r>
                  </m:sup>
                </m:sSup>
                <m:r>
                  <m:rPr>
                    <m:sty m:val="p"/>
                  </m:rPr>
                  <w:rPr>
                    <w:rFonts w:ascii="Cambria Math" w:hAnsi="Cambria Math"/>
                    <w:sz w:val="24"/>
                  </w:rPr>
                  <m:t>.</m:t>
                </m:r>
              </m:oMath>
            </m:oMathPara>
          </w:p>
        </w:tc>
        <w:tc>
          <w:tcPr>
            <w:tcW w:w="558" w:type="dxa"/>
            <w:vAlign w:val="center"/>
          </w:tcPr>
          <w:p w14:paraId="7424C70D" w14:textId="17B50F16" w:rsidR="00F16920" w:rsidRPr="001B618F" w:rsidRDefault="00F16920" w:rsidP="00F16920">
            <w:pPr>
              <w:spacing w:line="360" w:lineRule="auto"/>
              <w:jc w:val="center"/>
              <w:rPr>
                <w:sz w:val="24"/>
              </w:rPr>
            </w:pPr>
            <w:r w:rsidRPr="001B618F">
              <w:rPr>
                <w:rFonts w:hint="eastAsia"/>
                <w:sz w:val="24"/>
              </w:rPr>
              <w:t>(8)</w:t>
            </w:r>
          </w:p>
        </w:tc>
      </w:tr>
    </w:tbl>
    <w:p w14:paraId="0D882C55" w14:textId="073C5BA4" w:rsidR="00F97C50" w:rsidRPr="001B618F" w:rsidRDefault="005F7DA8" w:rsidP="009416B8">
      <w:pPr>
        <w:spacing w:line="360" w:lineRule="auto"/>
        <w:rPr>
          <w:sz w:val="24"/>
        </w:rPr>
      </w:pPr>
      <w:r w:rsidRPr="001B618F">
        <w:rPr>
          <w:sz w:val="24"/>
        </w:rPr>
        <w:t>We</w:t>
      </w:r>
      <w:r w:rsidR="00F97C50" w:rsidRPr="001B618F">
        <w:rPr>
          <w:rFonts w:hint="eastAsia"/>
          <w:sz w:val="24"/>
        </w:rPr>
        <w:t xml:space="preserve"> use </w:t>
      </w:r>
      <w:r w:rsidRPr="001B618F">
        <w:rPr>
          <w:sz w:val="24"/>
        </w:rPr>
        <w:t xml:space="preserve">the </w:t>
      </w:r>
      <w:r w:rsidR="00E916BF" w:rsidRPr="001B618F">
        <w:rPr>
          <w:sz w:val="24"/>
        </w:rPr>
        <w:t xml:space="preserve">robust </w:t>
      </w:r>
      <w:r w:rsidR="00F97C50" w:rsidRPr="001B618F">
        <w:rPr>
          <w:rFonts w:hint="eastAsia"/>
          <w:sz w:val="24"/>
        </w:rPr>
        <w:t xml:space="preserve">sandwich estimator </w:t>
      </w:r>
      <w:r w:rsidRPr="001B618F">
        <w:rPr>
          <w:sz w:val="24"/>
        </w:rPr>
        <w:t>to obtain</w:t>
      </w:r>
      <w:r w:rsidR="00F97C50" w:rsidRPr="001B618F">
        <w:rPr>
          <w:rFonts w:hint="eastAsia"/>
          <w:sz w:val="24"/>
        </w:rPr>
        <w:t xml:space="preserve"> the </w:t>
      </w:r>
      <w:r w:rsidRPr="001B618F">
        <w:rPr>
          <w:sz w:val="24"/>
        </w:rPr>
        <w:t xml:space="preserve">covariance matrix </w:t>
      </w:r>
      <m:oMath>
        <m:r>
          <m:rPr>
            <m:sty m:val="p"/>
          </m:rPr>
          <w:rPr>
            <w:rFonts w:ascii="Cambria Math" w:hAnsi="Cambria Math"/>
            <w:sz w:val="24"/>
          </w:rPr>
          <m:t>Cov</m:t>
        </m:r>
        <m:d>
          <m:dPr>
            <m:ctrlPr>
              <w:rPr>
                <w:rFonts w:ascii="Cambria Math" w:hAnsi="Cambria Math"/>
                <w:sz w:val="24"/>
              </w:rPr>
            </m:ctrlPr>
          </m:dPr>
          <m:e>
            <m:acc>
              <m:accPr>
                <m:ctrlPr>
                  <w:rPr>
                    <w:rFonts w:ascii="Cambria Math" w:hAnsi="Cambria Math"/>
                    <w:sz w:val="24"/>
                  </w:rPr>
                </m:ctrlPr>
              </m:accPr>
              <m:e>
                <m:r>
                  <m:rPr>
                    <m:sty m:val="b"/>
                  </m:rPr>
                  <w:rPr>
                    <w:rFonts w:ascii="Cambria Math" w:hAnsi="Cambria Math"/>
                    <w:sz w:val="24"/>
                  </w:rPr>
                  <m:t>Θ</m:t>
                </m:r>
              </m:e>
            </m:acc>
            <m:ctrlPr>
              <w:rPr>
                <w:rFonts w:ascii="Cambria Math" w:hAnsi="Cambria Math"/>
                <w:i/>
                <w:sz w:val="24"/>
              </w:rPr>
            </m:ctrlPr>
          </m:e>
        </m:d>
      </m:oMath>
      <w:r w:rsidR="00E916BF" w:rsidRPr="001B618F">
        <w:rPr>
          <w:sz w:val="24"/>
        </w:rPr>
        <w:t xml:space="preserve"> </w:t>
      </w:r>
      <w:r w:rsidR="00AE6BCD" w:rsidRPr="001B618F">
        <w:rPr>
          <w:rFonts w:hint="eastAsia"/>
          <w:sz w:val="24"/>
        </w:rPr>
        <w:t xml:space="preserve">of  </w:t>
      </w:r>
      <m:oMath>
        <m:acc>
          <m:accPr>
            <m:ctrlPr>
              <w:rPr>
                <w:rFonts w:ascii="Cambria Math" w:hAnsi="Cambria Math"/>
                <w:sz w:val="24"/>
              </w:rPr>
            </m:ctrlPr>
          </m:accPr>
          <m:e>
            <m:r>
              <m:rPr>
                <m:sty m:val="b"/>
              </m:rPr>
              <w:rPr>
                <w:rFonts w:ascii="Cambria Math" w:hAnsi="Cambria Math"/>
                <w:sz w:val="24"/>
              </w:rPr>
              <m:t>Θ</m:t>
            </m:r>
          </m:e>
        </m:acc>
      </m:oMath>
      <w:r w:rsidR="00F97C50" w:rsidRPr="001B618F">
        <w:rPr>
          <w:rFonts w:hint="eastAsia"/>
          <w:sz w:val="24"/>
        </w:rPr>
        <w:t xml:space="preserve">. </w:t>
      </w:r>
      <w:r w:rsidRPr="001B618F">
        <w:rPr>
          <w:sz w:val="24"/>
        </w:rPr>
        <w:t xml:space="preserve">To do so, we recognize the covariance between two marginal </w:t>
      </w:r>
      <m:oMath>
        <m:sSup>
          <m:sSupPr>
            <m:ctrlPr>
              <w:rPr>
                <w:rFonts w:ascii="Cambria Math" w:hAnsi="Cambria Math"/>
                <w:sz w:val="24"/>
              </w:rPr>
            </m:ctrlPr>
          </m:sSupPr>
          <m:e>
            <m:r>
              <w:rPr>
                <w:rFonts w:ascii="Cambria Math" w:hAnsi="Cambria Math"/>
                <w:sz w:val="24"/>
              </w:rPr>
              <m:t>χ</m:t>
            </m:r>
          </m:e>
          <m:sup>
            <m:r>
              <m:rPr>
                <m:sty m:val="p"/>
              </m:rPr>
              <w:rPr>
                <w:rFonts w:ascii="Cambria Math" w:hAnsi="Cambria Math"/>
                <w:sz w:val="24"/>
              </w:rPr>
              <m:t>2</m:t>
            </m:r>
          </m:sup>
        </m:sSup>
      </m:oMath>
      <w:r w:rsidRPr="001B618F">
        <w:rPr>
          <w:sz w:val="24"/>
        </w:rPr>
        <w:t xml:space="preserve"> statistics </w:t>
      </w:r>
      <w:r w:rsidR="00960DF7" w:rsidRPr="001B618F">
        <w:rPr>
          <w:sz w:val="24"/>
        </w:rPr>
        <w:t>a</w:t>
      </w:r>
      <w:r w:rsidRPr="001B618F">
        <w:rPr>
          <w:sz w:val="24"/>
        </w:rPr>
        <w:t xml:space="preserve">s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
        <w:gridCol w:w="8640"/>
        <w:gridCol w:w="558"/>
      </w:tblGrid>
      <w:tr w:rsidR="001B618F" w:rsidRPr="001B618F" w14:paraId="130456F8" w14:textId="77777777" w:rsidTr="00F16920">
        <w:tc>
          <w:tcPr>
            <w:tcW w:w="378" w:type="dxa"/>
            <w:vAlign w:val="center"/>
          </w:tcPr>
          <w:p w14:paraId="3C7BA663" w14:textId="77777777" w:rsidR="00F16920" w:rsidRPr="001B618F" w:rsidRDefault="00F16920" w:rsidP="0047780C">
            <w:pPr>
              <w:spacing w:line="360" w:lineRule="auto"/>
              <w:jc w:val="center"/>
              <w:rPr>
                <w:sz w:val="24"/>
              </w:rPr>
            </w:pPr>
          </w:p>
        </w:tc>
        <w:tc>
          <w:tcPr>
            <w:tcW w:w="8640" w:type="dxa"/>
            <w:vAlign w:val="center"/>
          </w:tcPr>
          <w:p w14:paraId="6EAB07D7" w14:textId="4A73D422" w:rsidR="00F16920" w:rsidRPr="001B618F" w:rsidRDefault="00F16920" w:rsidP="00F16920">
            <w:pPr>
              <w:spacing w:line="360" w:lineRule="auto"/>
              <w:rPr>
                <w:sz w:val="24"/>
              </w:rPr>
            </w:pPr>
            <m:oMathPara>
              <m:oMath>
                <m:r>
                  <m:rPr>
                    <m:sty m:val="p"/>
                  </m:rPr>
                  <w:rPr>
                    <w:rFonts w:ascii="Cambria Math" w:hAnsi="Cambria Math"/>
                    <w:sz w:val="24"/>
                  </w:rPr>
                  <m:t>Cov</m:t>
                </m:r>
                <m:d>
                  <m:dPr>
                    <m:ctrlPr>
                      <w:rPr>
                        <w:rFonts w:ascii="Cambria Math" w:hAnsi="Cambria Math"/>
                        <w:sz w:val="24"/>
                      </w:rPr>
                    </m:ctrlPr>
                  </m:dPr>
                  <m:e>
                    <m:sSubSup>
                      <m:sSubSupPr>
                        <m:ctrlPr>
                          <w:rPr>
                            <w:rFonts w:ascii="Cambria Math" w:hAnsi="Cambria Math"/>
                            <w:sz w:val="24"/>
                          </w:rPr>
                        </m:ctrlPr>
                      </m:sSubSupPr>
                      <m:e>
                        <m:r>
                          <w:rPr>
                            <w:rFonts w:ascii="Cambria Math" w:hAnsi="Cambria Math"/>
                            <w:sz w:val="24"/>
                          </w:rPr>
                          <m:t>χ</m:t>
                        </m:r>
                      </m:e>
                      <m:sub>
                        <m:r>
                          <m:rPr>
                            <m:sty m:val="p"/>
                          </m:rPr>
                          <w:rPr>
                            <w:rFonts w:ascii="Cambria Math" w:hAnsi="Cambria Math"/>
                            <w:sz w:val="24"/>
                          </w:rPr>
                          <m:t>i</m:t>
                        </m:r>
                      </m:sub>
                      <m:sup>
                        <m:r>
                          <m:rPr>
                            <m:sty m:val="p"/>
                          </m:rPr>
                          <w:rPr>
                            <w:rFonts w:ascii="Cambria Math" w:hAnsi="Cambria Math"/>
                            <w:sz w:val="24"/>
                          </w:rPr>
                          <m:t>2</m:t>
                        </m:r>
                      </m:sup>
                    </m:sSubSup>
                    <m:r>
                      <w:rPr>
                        <w:rFonts w:ascii="Cambria Math" w:hAnsi="Cambria Math"/>
                        <w:sz w:val="24"/>
                      </w:rPr>
                      <m:t xml:space="preserve">, </m:t>
                    </m:r>
                    <m:sSubSup>
                      <m:sSubSupPr>
                        <m:ctrlPr>
                          <w:rPr>
                            <w:rFonts w:ascii="Cambria Math" w:hAnsi="Cambria Math"/>
                            <w:i/>
                            <w:sz w:val="24"/>
                          </w:rPr>
                        </m:ctrlPr>
                      </m:sSubSupPr>
                      <m:e>
                        <m:r>
                          <w:rPr>
                            <w:rFonts w:ascii="Cambria Math" w:hAnsi="Cambria Math"/>
                            <w:sz w:val="24"/>
                          </w:rPr>
                          <m:t>χ</m:t>
                        </m:r>
                      </m:e>
                      <m:sub>
                        <m:r>
                          <w:rPr>
                            <w:rFonts w:ascii="Cambria Math" w:hAnsi="Cambria Math"/>
                            <w:sz w:val="24"/>
                          </w:rPr>
                          <m:t>j</m:t>
                        </m:r>
                      </m:sub>
                      <m:sup>
                        <m:r>
                          <w:rPr>
                            <w:rFonts w:ascii="Cambria Math" w:hAnsi="Cambria Math"/>
                            <w:sz w:val="24"/>
                          </w:rPr>
                          <m:t>2</m:t>
                        </m:r>
                      </m:sup>
                    </m:sSubSup>
                    <m:ctrlPr>
                      <w:rPr>
                        <w:rFonts w:ascii="Cambria Math" w:hAnsi="Cambria Math"/>
                        <w:i/>
                        <w:sz w:val="24"/>
                      </w:rPr>
                    </m:ctrlPr>
                  </m:e>
                </m:d>
                <m:r>
                  <w:rPr>
                    <w:rFonts w:ascii="Cambria Math" w:hAnsi="Cambria Math"/>
                    <w:sz w:val="24"/>
                  </w:rPr>
                  <m:t>=</m:t>
                </m:r>
                <m:f>
                  <m:fPr>
                    <m:ctrlPr>
                      <w:rPr>
                        <w:rFonts w:ascii="Cambria Math" w:hAnsi="Cambria Math"/>
                        <w:i/>
                        <w:sz w:val="24"/>
                      </w:rPr>
                    </m:ctrlPr>
                  </m:fPr>
                  <m:num>
                    <m:r>
                      <w:rPr>
                        <w:rFonts w:ascii="Cambria Math" w:hAnsi="Cambria Math"/>
                        <w:sz w:val="24"/>
                      </w:rPr>
                      <m:t>2</m:t>
                    </m:r>
                  </m:num>
                  <m:den>
                    <m:sSup>
                      <m:sSupPr>
                        <m:ctrlPr>
                          <w:rPr>
                            <w:rFonts w:ascii="Cambria Math" w:hAnsi="Cambria Math"/>
                            <w:i/>
                            <w:sz w:val="24"/>
                          </w:rPr>
                        </m:ctrlPr>
                      </m:sSupPr>
                      <m:e>
                        <m:r>
                          <w:rPr>
                            <w:rFonts w:ascii="Cambria Math" w:hAnsi="Cambria Math"/>
                            <w:sz w:val="24"/>
                          </w:rPr>
                          <m:t>n</m:t>
                        </m:r>
                      </m:e>
                      <m:sup>
                        <m:r>
                          <w:rPr>
                            <w:rFonts w:ascii="Cambria Math" w:hAnsi="Cambria Math"/>
                            <w:sz w:val="24"/>
                          </w:rPr>
                          <m:t>2</m:t>
                        </m:r>
                      </m:sup>
                    </m:sSup>
                  </m:den>
                </m:f>
                <m:r>
                  <w:rPr>
                    <w:rFonts w:ascii="Cambria Math" w:hAnsi="Cambria Math"/>
                    <w:sz w:val="24"/>
                  </w:rPr>
                  <m:t>tr</m:t>
                </m:r>
                <m:d>
                  <m:dPr>
                    <m:begChr m:val="["/>
                    <m:endChr m:val="]"/>
                    <m:ctrlPr>
                      <w:rPr>
                        <w:rFonts w:ascii="Cambria Math" w:hAnsi="Cambria Math"/>
                        <w:i/>
                        <w:sz w:val="24"/>
                      </w:rPr>
                    </m:ctrlPr>
                  </m:dPr>
                  <m:e>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sSubSup>
                      <m:sSubSupPr>
                        <m:ctrlPr>
                          <w:rPr>
                            <w:rFonts w:ascii="Cambria Math" w:hAnsi="Cambria Math"/>
                            <w:i/>
                            <w:sz w:val="24"/>
                          </w:rPr>
                        </m:ctrlPr>
                      </m:sSubSupPr>
                      <m:e>
                        <m:r>
                          <w:rPr>
                            <w:rFonts w:ascii="Cambria Math" w:hAnsi="Cambria Math"/>
                            <w:sz w:val="24"/>
                          </w:rPr>
                          <m:t>X</m:t>
                        </m:r>
                      </m:e>
                      <m:sub>
                        <m:r>
                          <w:rPr>
                            <w:rFonts w:ascii="Cambria Math" w:hAnsi="Cambria Math"/>
                            <w:sz w:val="24"/>
                          </w:rPr>
                          <m:t>.i</m:t>
                        </m:r>
                      </m:sub>
                      <m:sup>
                        <m:r>
                          <w:rPr>
                            <w:rFonts w:ascii="Cambria Math" w:hAnsi="Cambria Math"/>
                            <w:sz w:val="24"/>
                          </w:rPr>
                          <m:t>T</m:t>
                        </m:r>
                      </m:sup>
                    </m:sSubSup>
                    <m:r>
                      <w:rPr>
                        <w:rFonts w:ascii="Cambria Math" w:hAnsi="Cambria Math"/>
                        <w:sz w:val="24"/>
                      </w:rPr>
                      <m:t>H</m:t>
                    </m:r>
                    <m:sSub>
                      <m:sSubPr>
                        <m:ctrlPr>
                          <w:rPr>
                            <w:rFonts w:ascii="Cambria Math" w:hAnsi="Cambria Math"/>
                            <w:i/>
                            <w:sz w:val="24"/>
                          </w:rPr>
                        </m:ctrlPr>
                      </m:sSubPr>
                      <m:e>
                        <m:r>
                          <w:rPr>
                            <w:rFonts w:ascii="Cambria Math" w:hAnsi="Cambria Math"/>
                            <w:sz w:val="24"/>
                          </w:rPr>
                          <m:t>X</m:t>
                        </m:r>
                      </m:e>
                      <m:sub>
                        <m:r>
                          <w:rPr>
                            <w:rFonts w:ascii="Cambria Math" w:hAnsi="Cambria Math"/>
                            <w:sz w:val="24"/>
                          </w:rPr>
                          <m:t>.j</m:t>
                        </m:r>
                      </m:sub>
                    </m:sSub>
                    <m:sSubSup>
                      <m:sSubSupPr>
                        <m:ctrlPr>
                          <w:rPr>
                            <w:rFonts w:ascii="Cambria Math" w:hAnsi="Cambria Math"/>
                            <w:i/>
                            <w:sz w:val="24"/>
                          </w:rPr>
                        </m:ctrlPr>
                      </m:sSubSupPr>
                      <m:e>
                        <m:r>
                          <w:rPr>
                            <w:rFonts w:ascii="Cambria Math" w:hAnsi="Cambria Math"/>
                            <w:sz w:val="24"/>
                          </w:rPr>
                          <m:t>X</m:t>
                        </m:r>
                      </m:e>
                      <m:sub>
                        <m:r>
                          <w:rPr>
                            <w:rFonts w:ascii="Cambria Math" w:hAnsi="Cambria Math"/>
                            <w:sz w:val="24"/>
                          </w:rPr>
                          <m:t>.j</m:t>
                        </m:r>
                      </m:sub>
                      <m:sup>
                        <m:r>
                          <w:rPr>
                            <w:rFonts w:ascii="Cambria Math" w:hAnsi="Cambria Math"/>
                            <w:sz w:val="24"/>
                          </w:rPr>
                          <m:t>T</m:t>
                        </m:r>
                      </m:sup>
                    </m:sSubSup>
                    <m:r>
                      <w:rPr>
                        <w:rFonts w:ascii="Cambria Math" w:hAnsi="Cambria Math"/>
                        <w:sz w:val="24"/>
                      </w:rPr>
                      <m:t>H</m:t>
                    </m:r>
                  </m:e>
                </m:d>
                <m:r>
                  <w:rPr>
                    <w:rFonts w:ascii="Cambria Math" w:hAnsi="Cambria Math"/>
                    <w:sz w:val="24"/>
                  </w:rPr>
                  <m:t>≈</m:t>
                </m:r>
                <m:f>
                  <m:fPr>
                    <m:ctrlPr>
                      <w:rPr>
                        <w:rFonts w:ascii="Cambria Math" w:hAnsi="Cambria Math"/>
                        <w:i/>
                        <w:sz w:val="24"/>
                      </w:rPr>
                    </m:ctrlPr>
                  </m:fPr>
                  <m:num>
                    <m:r>
                      <w:rPr>
                        <w:rFonts w:ascii="Cambria Math" w:hAnsi="Cambria Math"/>
                        <w:sz w:val="24"/>
                      </w:rPr>
                      <m:t>2</m:t>
                    </m:r>
                  </m:num>
                  <m:den>
                    <m:sSup>
                      <m:sSupPr>
                        <m:ctrlPr>
                          <w:rPr>
                            <w:rFonts w:ascii="Cambria Math" w:hAnsi="Cambria Math"/>
                            <w:i/>
                            <w:sz w:val="24"/>
                          </w:rPr>
                        </m:ctrlPr>
                      </m:sSupPr>
                      <m:e>
                        <m:r>
                          <w:rPr>
                            <w:rFonts w:ascii="Cambria Math" w:hAnsi="Cambria Math"/>
                            <w:sz w:val="24"/>
                          </w:rPr>
                          <m:t>n</m:t>
                        </m:r>
                      </m:e>
                      <m:sup>
                        <m:r>
                          <w:rPr>
                            <w:rFonts w:ascii="Cambria Math" w:hAnsi="Cambria Math"/>
                            <w:sz w:val="24"/>
                          </w:rPr>
                          <m:t>2</m:t>
                        </m:r>
                      </m:sup>
                    </m:sSup>
                  </m:den>
                </m:f>
                <m:r>
                  <w:rPr>
                    <w:rFonts w:ascii="Cambria Math" w:hAnsi="Cambria Math"/>
                    <w:sz w:val="24"/>
                  </w:rPr>
                  <m:t>tr</m:t>
                </m:r>
                <m:d>
                  <m:dPr>
                    <m:begChr m:val="["/>
                    <m:endChr m:val="]"/>
                    <m:ctrlPr>
                      <w:rPr>
                        <w:rFonts w:ascii="Cambria Math" w:hAnsi="Cambria Math"/>
                        <w:i/>
                        <w:sz w:val="24"/>
                      </w:rPr>
                    </m:ctrlPr>
                  </m:dPr>
                  <m:e>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sSubSup>
                      <m:sSubSupPr>
                        <m:ctrlPr>
                          <w:rPr>
                            <w:rFonts w:ascii="Cambria Math" w:hAnsi="Cambria Math"/>
                            <w:i/>
                            <w:sz w:val="24"/>
                          </w:rPr>
                        </m:ctrlPr>
                      </m:sSubSupPr>
                      <m:e>
                        <m:r>
                          <w:rPr>
                            <w:rFonts w:ascii="Cambria Math" w:hAnsi="Cambria Math"/>
                            <w:sz w:val="24"/>
                          </w:rPr>
                          <m:t>X</m:t>
                        </m:r>
                      </m:e>
                      <m:sub>
                        <m:r>
                          <w:rPr>
                            <w:rFonts w:ascii="Cambria Math" w:hAnsi="Cambria Math"/>
                            <w:sz w:val="24"/>
                          </w:rPr>
                          <m:t>.i</m:t>
                        </m:r>
                      </m:sub>
                      <m:sup>
                        <m:r>
                          <w:rPr>
                            <w:rFonts w:ascii="Cambria Math" w:hAnsi="Cambria Math"/>
                            <w:sz w:val="24"/>
                          </w:rPr>
                          <m:t>T</m:t>
                        </m:r>
                      </m:sup>
                    </m:sSubSup>
                    <m:r>
                      <m:rPr>
                        <m:sty m:val="bi"/>
                      </m:rPr>
                      <w:rPr>
                        <w:rFonts w:ascii="Cambria Math" w:hAnsi="Cambria Math"/>
                        <w:sz w:val="24"/>
                      </w:rPr>
                      <m:t>H</m:t>
                    </m:r>
                    <m:sSub>
                      <m:sSubPr>
                        <m:ctrlPr>
                          <w:rPr>
                            <w:rFonts w:ascii="Cambria Math" w:hAnsi="Cambria Math"/>
                            <w:i/>
                            <w:sz w:val="24"/>
                          </w:rPr>
                        </m:ctrlPr>
                      </m:sSubPr>
                      <m:e>
                        <m:r>
                          <w:rPr>
                            <w:rFonts w:ascii="Cambria Math" w:hAnsi="Cambria Math"/>
                            <w:sz w:val="24"/>
                          </w:rPr>
                          <m:t>X</m:t>
                        </m:r>
                      </m:e>
                      <m:sub>
                        <m:r>
                          <w:rPr>
                            <w:rFonts w:ascii="Cambria Math" w:hAnsi="Cambria Math"/>
                            <w:sz w:val="24"/>
                          </w:rPr>
                          <m:t>.j</m:t>
                        </m:r>
                      </m:sub>
                    </m:sSub>
                    <m:sSubSup>
                      <m:sSubSupPr>
                        <m:ctrlPr>
                          <w:rPr>
                            <w:rFonts w:ascii="Cambria Math" w:hAnsi="Cambria Math"/>
                            <w:i/>
                            <w:sz w:val="24"/>
                          </w:rPr>
                        </m:ctrlPr>
                      </m:sSubSupPr>
                      <m:e>
                        <m:r>
                          <w:rPr>
                            <w:rFonts w:ascii="Cambria Math" w:hAnsi="Cambria Math"/>
                            <w:sz w:val="24"/>
                          </w:rPr>
                          <m:t>X</m:t>
                        </m:r>
                      </m:e>
                      <m:sub>
                        <m:r>
                          <w:rPr>
                            <w:rFonts w:ascii="Cambria Math" w:hAnsi="Cambria Math"/>
                            <w:sz w:val="24"/>
                          </w:rPr>
                          <m:t>.j</m:t>
                        </m:r>
                      </m:sub>
                      <m:sup>
                        <m:r>
                          <w:rPr>
                            <w:rFonts w:ascii="Cambria Math" w:hAnsi="Cambria Math"/>
                            <w:sz w:val="24"/>
                          </w:rPr>
                          <m:t>T</m:t>
                        </m:r>
                      </m:sup>
                    </m:sSubSup>
                    <m:r>
                      <m:rPr>
                        <m:sty m:val="bi"/>
                      </m:rPr>
                      <w:rPr>
                        <w:rFonts w:ascii="Cambria Math" w:hAnsi="Cambria Math"/>
                        <w:sz w:val="24"/>
                      </w:rPr>
                      <m:t>y</m:t>
                    </m:r>
                    <m:sSup>
                      <m:sSupPr>
                        <m:ctrlPr>
                          <w:rPr>
                            <w:rFonts w:ascii="Cambria Math" w:hAnsi="Cambria Math"/>
                            <w:i/>
                            <w:sz w:val="24"/>
                          </w:rPr>
                        </m:ctrlPr>
                      </m:sSupPr>
                      <m:e>
                        <m:r>
                          <m:rPr>
                            <m:sty m:val="bi"/>
                          </m:rPr>
                          <w:rPr>
                            <w:rFonts w:ascii="Cambria Math" w:hAnsi="Cambria Math"/>
                            <w:sz w:val="24"/>
                          </w:rPr>
                          <m:t>y</m:t>
                        </m:r>
                      </m:e>
                      <m:sup>
                        <m:r>
                          <w:rPr>
                            <w:rFonts w:ascii="Cambria Math" w:hAnsi="Cambria Math"/>
                            <w:sz w:val="24"/>
                          </w:rPr>
                          <m:t>T</m:t>
                        </m:r>
                      </m:sup>
                    </m:sSup>
                  </m:e>
                </m:d>
                <m:r>
                  <w:rPr>
                    <w:rFonts w:ascii="Cambria Math" w:hAnsi="Cambria Math"/>
                    <w:sz w:val="24"/>
                  </w:rPr>
                  <m:t xml:space="preserve"> </m:t>
                </m:r>
              </m:oMath>
            </m:oMathPara>
          </w:p>
        </w:tc>
        <w:tc>
          <w:tcPr>
            <w:tcW w:w="558" w:type="dxa"/>
            <w:vMerge w:val="restart"/>
            <w:vAlign w:val="center"/>
          </w:tcPr>
          <w:p w14:paraId="3258C82E" w14:textId="24150B9F" w:rsidR="00F16920" w:rsidRPr="001B618F" w:rsidRDefault="00F16920" w:rsidP="00F16920">
            <w:pPr>
              <w:spacing w:line="360" w:lineRule="auto"/>
              <w:jc w:val="center"/>
              <w:rPr>
                <w:sz w:val="24"/>
              </w:rPr>
            </w:pPr>
            <w:r w:rsidRPr="001B618F">
              <w:rPr>
                <w:rFonts w:hint="eastAsia"/>
                <w:sz w:val="24"/>
              </w:rPr>
              <w:t>(9)</w:t>
            </w:r>
          </w:p>
        </w:tc>
      </w:tr>
      <w:tr w:rsidR="001B618F" w:rsidRPr="001B618F" w14:paraId="4AC53BE9" w14:textId="77777777" w:rsidTr="00F16920">
        <w:tc>
          <w:tcPr>
            <w:tcW w:w="378" w:type="dxa"/>
            <w:vAlign w:val="center"/>
          </w:tcPr>
          <w:p w14:paraId="000711E3" w14:textId="77777777" w:rsidR="00F16920" w:rsidRPr="001B618F" w:rsidRDefault="00F16920" w:rsidP="0047780C">
            <w:pPr>
              <w:spacing w:line="360" w:lineRule="auto"/>
              <w:jc w:val="center"/>
              <w:rPr>
                <w:sz w:val="24"/>
              </w:rPr>
            </w:pPr>
          </w:p>
        </w:tc>
        <w:tc>
          <w:tcPr>
            <w:tcW w:w="8640" w:type="dxa"/>
            <w:vAlign w:val="center"/>
          </w:tcPr>
          <w:p w14:paraId="2A45EC5C" w14:textId="791D2BDA" w:rsidR="00F16920" w:rsidRPr="001B618F" w:rsidRDefault="00F16920" w:rsidP="0047780C">
            <w:pPr>
              <w:spacing w:line="360" w:lineRule="auto"/>
              <w:jc w:val="center"/>
              <w:rPr>
                <w:sz w:val="24"/>
              </w:rPr>
            </w:pPr>
            <m:oMath>
              <m:r>
                <w:rPr>
                  <w:rFonts w:ascii="Cambria Math" w:hAnsi="Cambria Math"/>
                  <w:sz w:val="24"/>
                </w:rPr>
                <m:t xml:space="preserve"> =</m:t>
              </m:r>
              <m:f>
                <m:fPr>
                  <m:ctrlPr>
                    <w:rPr>
                      <w:rFonts w:ascii="Cambria Math" w:hAnsi="Cambria Math"/>
                      <w:i/>
                      <w:sz w:val="24"/>
                    </w:rPr>
                  </m:ctrlPr>
                </m:fPr>
                <m:num>
                  <m:r>
                    <w:rPr>
                      <w:rFonts w:ascii="Cambria Math" w:hAnsi="Cambria Math"/>
                      <w:sz w:val="24"/>
                    </w:rPr>
                    <m:t>2</m:t>
                  </m:r>
                </m:num>
                <m:den>
                  <m:r>
                    <w:rPr>
                      <w:rFonts w:ascii="Cambria Math" w:hAnsi="Cambria Math"/>
                      <w:sz w:val="24"/>
                    </w:rPr>
                    <m:t>n</m:t>
                  </m:r>
                </m:den>
              </m:f>
              <m:f>
                <m:fPr>
                  <m:ctrlPr>
                    <w:rPr>
                      <w:rFonts w:ascii="Cambria Math" w:hAnsi="Cambria Math"/>
                      <w:i/>
                      <w:sz w:val="24"/>
                    </w:rPr>
                  </m:ctrlPr>
                </m:fPr>
                <m:num>
                  <m:sSub>
                    <m:sSubPr>
                      <m:ctrlPr>
                        <w:rPr>
                          <w:rFonts w:ascii="Cambria Math" w:hAnsi="Cambria Math"/>
                          <w:i/>
                          <w:sz w:val="24"/>
                        </w:rPr>
                      </m:ctrlPr>
                    </m:sSubPr>
                    <m:e>
                      <m:sSup>
                        <m:sSupPr>
                          <m:ctrlPr>
                            <w:rPr>
                              <w:rFonts w:ascii="Cambria Math" w:hAnsi="Cambria Math"/>
                              <w:i/>
                              <w:sz w:val="24"/>
                            </w:rPr>
                          </m:ctrlPr>
                        </m:sSupPr>
                        <m:e>
                          <m:r>
                            <m:rPr>
                              <m:sty m:val="bi"/>
                            </m:rPr>
                            <w:rPr>
                              <w:rFonts w:ascii="Cambria Math" w:hAnsi="Cambria Math"/>
                              <w:sz w:val="24"/>
                            </w:rPr>
                            <m:t>y</m:t>
                          </m:r>
                        </m:e>
                        <m:sup>
                          <m:r>
                            <w:rPr>
                              <w:rFonts w:ascii="Cambria Math" w:hAnsi="Cambria Math"/>
                              <w:sz w:val="24"/>
                            </w:rPr>
                            <m:t>T</m:t>
                          </m:r>
                        </m:sup>
                      </m:sSup>
                      <m:r>
                        <w:rPr>
                          <w:rFonts w:ascii="Cambria Math" w:hAnsi="Cambria Math"/>
                          <w:sz w:val="24"/>
                        </w:rPr>
                        <m:t>X</m:t>
                      </m:r>
                    </m:e>
                    <m:sub>
                      <m:r>
                        <w:rPr>
                          <w:rFonts w:ascii="Cambria Math" w:hAnsi="Cambria Math"/>
                          <w:sz w:val="24"/>
                        </w:rPr>
                        <m:t>.i</m:t>
                      </m:r>
                    </m:sub>
                  </m:sSub>
                </m:num>
                <m:den>
                  <m:rad>
                    <m:radPr>
                      <m:degHide m:val="1"/>
                      <m:ctrlPr>
                        <w:rPr>
                          <w:rFonts w:ascii="Cambria Math" w:hAnsi="Cambria Math"/>
                          <w:i/>
                          <w:sz w:val="24"/>
                        </w:rPr>
                      </m:ctrlPr>
                    </m:radPr>
                    <m:deg/>
                    <m:e>
                      <m:r>
                        <w:rPr>
                          <w:rFonts w:ascii="Cambria Math" w:hAnsi="Cambria Math"/>
                          <w:sz w:val="24"/>
                        </w:rPr>
                        <m:t>n</m:t>
                      </m:r>
                    </m:e>
                  </m:rad>
                </m:den>
              </m:f>
              <m:sSubSup>
                <m:sSubSupPr>
                  <m:ctrlPr>
                    <w:rPr>
                      <w:rFonts w:ascii="Cambria Math" w:hAnsi="Cambria Math"/>
                      <w:i/>
                      <w:sz w:val="24"/>
                    </w:rPr>
                  </m:ctrlPr>
                </m:sSubSupPr>
                <m:e>
                  <m:r>
                    <w:rPr>
                      <w:rFonts w:ascii="Cambria Math" w:hAnsi="Cambria Math"/>
                      <w:sz w:val="24"/>
                    </w:rPr>
                    <m:t>X</m:t>
                  </m:r>
                </m:e>
                <m:sub>
                  <m:r>
                    <w:rPr>
                      <w:rFonts w:ascii="Cambria Math" w:hAnsi="Cambria Math"/>
                      <w:sz w:val="24"/>
                    </w:rPr>
                    <m:t>.i</m:t>
                  </m:r>
                </m:sub>
                <m:sup>
                  <m:r>
                    <w:rPr>
                      <w:rFonts w:ascii="Cambria Math" w:hAnsi="Cambria Math"/>
                      <w:sz w:val="24"/>
                    </w:rPr>
                    <m:t>T</m:t>
                  </m:r>
                </m:sup>
              </m:sSubSup>
              <m:d>
                <m:dPr>
                  <m:ctrlPr>
                    <w:rPr>
                      <w:rFonts w:ascii="Cambria Math" w:hAnsi="Cambria Math"/>
                      <w:i/>
                      <w:sz w:val="24"/>
                    </w:rPr>
                  </m:ctrlPr>
                </m:dPr>
                <m:e>
                  <m:r>
                    <m:rPr>
                      <m:sty m:val="bi"/>
                    </m:rPr>
                    <w:rPr>
                      <w:rFonts w:ascii="Cambria Math" w:hAnsi="Cambria Math"/>
                      <w:sz w:val="24"/>
                    </w:rPr>
                    <m:t>X</m:t>
                  </m:r>
                  <m:sSub>
                    <m:sSubPr>
                      <m:ctrlPr>
                        <w:rPr>
                          <w:rFonts w:ascii="Cambria Math" w:hAnsi="Cambria Math"/>
                          <w:b/>
                          <w:i/>
                          <w:sz w:val="24"/>
                        </w:rPr>
                      </m:ctrlPr>
                    </m:sSubPr>
                    <m:e>
                      <m:r>
                        <m:rPr>
                          <m:sty m:val="bi"/>
                        </m:rPr>
                        <w:rPr>
                          <w:rFonts w:ascii="Cambria Math" w:hAnsi="Cambria Math"/>
                          <w:sz w:val="24"/>
                        </w:rPr>
                        <m:t>D</m:t>
                      </m:r>
                    </m:e>
                    <m:sub>
                      <m:d>
                        <m:dPr>
                          <m:ctrlPr>
                            <w:rPr>
                              <w:rFonts w:ascii="Cambria Math" w:hAnsi="Cambria Math"/>
                              <w:b/>
                              <w:i/>
                              <w:sz w:val="24"/>
                            </w:rPr>
                          </m:ctrlPr>
                        </m:dPr>
                        <m:e>
                          <m:sSup>
                            <m:sSupPr>
                              <m:ctrlPr>
                                <w:rPr>
                                  <w:rFonts w:ascii="Cambria Math" w:hAnsi="Cambria Math"/>
                                  <w:b/>
                                  <w:i/>
                                  <w:sz w:val="24"/>
                                </w:rPr>
                              </m:ctrlPr>
                            </m:sSupPr>
                            <m:e>
                              <m:r>
                                <m:rPr>
                                  <m:sty m:val="bi"/>
                                </m:rPr>
                                <w:rPr>
                                  <w:rFonts w:ascii="Cambria Math" w:hAnsi="Cambria Math"/>
                                  <w:sz w:val="24"/>
                                </w:rPr>
                                <m:t>α</m:t>
                              </m:r>
                            </m:e>
                            <m:sup>
                              <m:r>
                                <m:rPr>
                                  <m:sty m:val="bi"/>
                                </m:rPr>
                                <w:rPr>
                                  <w:rFonts w:ascii="Cambria Math" w:hAnsi="Cambria Math"/>
                                  <w:sz w:val="24"/>
                                </w:rPr>
                                <m:t>*</m:t>
                              </m:r>
                            </m:sup>
                          </m:sSup>
                        </m:e>
                      </m:d>
                    </m:sub>
                  </m:sSub>
                  <m:sSup>
                    <m:sSupPr>
                      <m:ctrlPr>
                        <w:rPr>
                          <w:rFonts w:ascii="Cambria Math" w:hAnsi="Cambria Math"/>
                          <w:b/>
                          <w:i/>
                          <w:sz w:val="24"/>
                        </w:rPr>
                      </m:ctrlPr>
                    </m:sSupPr>
                    <m:e>
                      <m:r>
                        <m:rPr>
                          <m:sty m:val="bi"/>
                        </m:rPr>
                        <w:rPr>
                          <w:rFonts w:ascii="Cambria Math" w:hAnsi="Cambria Math"/>
                          <w:sz w:val="24"/>
                        </w:rPr>
                        <m:t>X</m:t>
                      </m:r>
                    </m:e>
                    <m:sup>
                      <m:r>
                        <m:rPr>
                          <m:sty m:val="bi"/>
                        </m:rPr>
                        <w:rPr>
                          <w:rFonts w:ascii="Cambria Math" w:hAnsi="Cambria Math"/>
                          <w:sz w:val="24"/>
                        </w:rPr>
                        <m:t>T</m:t>
                      </m:r>
                    </m:sup>
                  </m:sSup>
                  <m:r>
                    <w:rPr>
                      <w:rFonts w:ascii="Cambria Math" w:hAnsi="Cambria Math"/>
                      <w:sz w:val="24"/>
                    </w:rPr>
                    <m:t xml:space="preserve">+ </m:t>
                  </m:r>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e</m:t>
                      </m:r>
                    </m:sub>
                    <m:sup>
                      <m:r>
                        <w:rPr>
                          <w:rFonts w:ascii="Cambria Math" w:hAnsi="Cambria Math"/>
                          <w:sz w:val="24"/>
                        </w:rPr>
                        <m:t>2</m:t>
                      </m:r>
                    </m:sup>
                  </m:sSubSup>
                  <m:r>
                    <m:rPr>
                      <m:sty m:val="b"/>
                    </m:rPr>
                    <w:rPr>
                      <w:rFonts w:ascii="Cambria Math" w:hAnsi="Cambria Math"/>
                      <w:sz w:val="24"/>
                    </w:rPr>
                    <m:t>I</m:t>
                  </m:r>
                </m:e>
              </m:d>
              <m:sSub>
                <m:sSubPr>
                  <m:ctrlPr>
                    <w:rPr>
                      <w:rFonts w:ascii="Cambria Math" w:hAnsi="Cambria Math"/>
                      <w:i/>
                      <w:sz w:val="24"/>
                    </w:rPr>
                  </m:ctrlPr>
                </m:sSubPr>
                <m:e>
                  <m:r>
                    <w:rPr>
                      <w:rFonts w:ascii="Cambria Math" w:hAnsi="Cambria Math"/>
                      <w:sz w:val="24"/>
                    </w:rPr>
                    <m:t>X</m:t>
                  </m:r>
                </m:e>
                <m:sub>
                  <m:r>
                    <w:rPr>
                      <w:rFonts w:ascii="Cambria Math" w:hAnsi="Cambria Math"/>
                      <w:sz w:val="24"/>
                    </w:rPr>
                    <m:t>.j</m:t>
                  </m:r>
                </m:sub>
              </m:sSub>
              <m:f>
                <m:fPr>
                  <m:ctrlPr>
                    <w:rPr>
                      <w:rFonts w:ascii="Cambria Math" w:hAnsi="Cambria Math"/>
                      <w:i/>
                      <w:sz w:val="24"/>
                    </w:rPr>
                  </m:ctrlPr>
                </m:fPr>
                <m:num>
                  <m:sSubSup>
                    <m:sSubSupPr>
                      <m:ctrlPr>
                        <w:rPr>
                          <w:rFonts w:ascii="Cambria Math" w:hAnsi="Cambria Math"/>
                          <w:i/>
                          <w:sz w:val="24"/>
                        </w:rPr>
                      </m:ctrlPr>
                    </m:sSubSupPr>
                    <m:e>
                      <m:r>
                        <w:rPr>
                          <w:rFonts w:ascii="Cambria Math" w:hAnsi="Cambria Math"/>
                          <w:sz w:val="24"/>
                        </w:rPr>
                        <m:t>X</m:t>
                      </m:r>
                    </m:e>
                    <m:sub>
                      <m:r>
                        <w:rPr>
                          <w:rFonts w:ascii="Cambria Math" w:hAnsi="Cambria Math"/>
                          <w:sz w:val="24"/>
                        </w:rPr>
                        <m:t>.j</m:t>
                      </m:r>
                    </m:sub>
                    <m:sup>
                      <m:r>
                        <w:rPr>
                          <w:rFonts w:ascii="Cambria Math" w:hAnsi="Cambria Math"/>
                          <w:sz w:val="24"/>
                        </w:rPr>
                        <m:t>T</m:t>
                      </m:r>
                    </m:sup>
                  </m:sSubSup>
                  <m:r>
                    <m:rPr>
                      <m:sty m:val="bi"/>
                    </m:rPr>
                    <w:rPr>
                      <w:rFonts w:ascii="Cambria Math" w:hAnsi="Cambria Math"/>
                      <w:sz w:val="24"/>
                    </w:rPr>
                    <m:t>y</m:t>
                  </m:r>
                </m:num>
                <m:den>
                  <m:rad>
                    <m:radPr>
                      <m:degHide m:val="1"/>
                      <m:ctrlPr>
                        <w:rPr>
                          <w:rFonts w:ascii="Cambria Math" w:hAnsi="Cambria Math"/>
                          <w:i/>
                          <w:sz w:val="24"/>
                        </w:rPr>
                      </m:ctrlPr>
                    </m:radPr>
                    <m:deg/>
                    <m:e>
                      <m:r>
                        <w:rPr>
                          <w:rFonts w:ascii="Cambria Math" w:hAnsi="Cambria Math"/>
                          <w:sz w:val="24"/>
                        </w:rPr>
                        <m:t>n</m:t>
                      </m:r>
                    </m:e>
                  </m:rad>
                </m:den>
              </m:f>
            </m:oMath>
            <w:r w:rsidRPr="001B618F">
              <w:rPr>
                <w:rFonts w:hint="eastAsia"/>
                <w:sz w:val="24"/>
              </w:rPr>
              <w:t>,</w:t>
            </w:r>
          </w:p>
        </w:tc>
        <w:tc>
          <w:tcPr>
            <w:tcW w:w="558" w:type="dxa"/>
            <w:vMerge/>
            <w:vAlign w:val="center"/>
          </w:tcPr>
          <w:p w14:paraId="5789566B" w14:textId="77777777" w:rsidR="00F16920" w:rsidRPr="001B618F" w:rsidRDefault="00F16920" w:rsidP="0047780C">
            <w:pPr>
              <w:spacing w:line="360" w:lineRule="auto"/>
              <w:jc w:val="center"/>
              <w:rPr>
                <w:sz w:val="24"/>
              </w:rPr>
            </w:pPr>
          </w:p>
        </w:tc>
      </w:tr>
    </w:tbl>
    <w:p w14:paraId="4252944E" w14:textId="2E8B3E3A" w:rsidR="0040360B" w:rsidRPr="001B618F" w:rsidRDefault="005F7DA8" w:rsidP="009416B8">
      <w:pPr>
        <w:spacing w:line="360" w:lineRule="auto"/>
        <w:rPr>
          <w:sz w:val="24"/>
        </w:rPr>
      </w:pPr>
      <w:r w:rsidRPr="001B618F">
        <w:rPr>
          <w:sz w:val="24"/>
        </w:rPr>
        <w:t xml:space="preserve">where the approximation </w:t>
      </w:r>
      <w:r w:rsidR="00E916BF" w:rsidRPr="001B618F">
        <w:rPr>
          <w:sz w:val="24"/>
        </w:rPr>
        <w:t>is based on</w:t>
      </w:r>
      <w:r w:rsidRPr="001B618F">
        <w:rPr>
          <w:sz w:val="24"/>
        </w:rPr>
        <w:t xml:space="preserve"> </w:t>
      </w:r>
      <w:r w:rsidRPr="001B618F">
        <w:rPr>
          <w:sz w:val="24"/>
        </w:rPr>
        <w:fldChar w:fldCharType="begin"/>
      </w:r>
      <w:r w:rsidRPr="001B618F">
        <w:rPr>
          <w:sz w:val="24"/>
        </w:rPr>
        <w:instrText xml:space="preserve"> ADDIN EN.CITE &lt;EndNote&gt;&lt;Cite&gt;&lt;Author&gt;Zhou&lt;/Author&gt;&lt;Year&gt;2016&lt;/Year&gt;&lt;RecNum&gt;91&lt;/RecNum&gt;&lt;DisplayText&gt;[2]&lt;/DisplayText&gt;&lt;record&gt;&lt;rec-number&gt;91&lt;/rec-number&gt;&lt;foreign-keys&gt;&lt;key app="EN" db-id="r90s5wz2u2zxs2esxd65vwf9arzpad9sdxas"&gt;91&lt;/key&gt;&lt;/foreign-keys&gt;&lt;ref-type name="Journal Article"&gt;17&lt;/ref-type&gt;&lt;contributors&gt;&lt;authors&gt;&lt;author&gt;Zhou, Xiang&lt;/author&gt;&lt;/authors&gt;&lt;/contributors&gt;&lt;titles&gt;&lt;title&gt;A unified framework for variance component estimation with summary statistics in genome-wide association studies&lt;/title&gt;&lt;secondary-title&gt;bioRxiv&lt;/secondary-title&gt;&lt;/titles&gt;&lt;periodical&gt;&lt;full-title&gt;bioRxiv&lt;/full-title&gt;&lt;/periodical&gt;&lt;pages&gt;042846&lt;/pages&gt;&lt;dates&gt;&lt;year&gt;2016&lt;/year&gt;&lt;/dates&gt;&lt;urls&gt;&lt;/urls&gt;&lt;/record&gt;&lt;/Cite&gt;&lt;/EndNote&gt;</w:instrText>
      </w:r>
      <w:r w:rsidRPr="001B618F">
        <w:rPr>
          <w:sz w:val="24"/>
        </w:rPr>
        <w:fldChar w:fldCharType="separate"/>
      </w:r>
      <w:r w:rsidRPr="001B618F">
        <w:rPr>
          <w:noProof/>
          <w:sz w:val="24"/>
        </w:rPr>
        <w:t>[</w:t>
      </w:r>
      <w:hyperlink w:anchor="_ENREF_2" w:tooltip="Zhou, 2016 #91" w:history="1">
        <w:r w:rsidR="00F24EF8" w:rsidRPr="001B618F">
          <w:rPr>
            <w:noProof/>
            <w:sz w:val="24"/>
          </w:rPr>
          <w:t>2</w:t>
        </w:r>
      </w:hyperlink>
      <w:r w:rsidRPr="001B618F">
        <w:rPr>
          <w:noProof/>
          <w:sz w:val="24"/>
        </w:rPr>
        <w:t>]</w:t>
      </w:r>
      <w:r w:rsidRPr="001B618F">
        <w:rPr>
          <w:sz w:val="24"/>
        </w:rPr>
        <w:fldChar w:fldCharType="end"/>
      </w:r>
      <w:r w:rsidRPr="001B618F">
        <w:rPr>
          <w:sz w:val="24"/>
        </w:rPr>
        <w:t xml:space="preserve">. </w:t>
      </w:r>
      <w:r w:rsidR="00E916BF" w:rsidRPr="001B618F">
        <w:rPr>
          <w:sz w:val="24"/>
        </w:rPr>
        <w:t>Therefore, we have</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
        <w:gridCol w:w="8584"/>
        <w:gridCol w:w="616"/>
      </w:tblGrid>
      <w:tr w:rsidR="001B618F" w:rsidRPr="001B618F" w14:paraId="2BC1EF46" w14:textId="77777777" w:rsidTr="0047780C">
        <w:tc>
          <w:tcPr>
            <w:tcW w:w="378" w:type="dxa"/>
            <w:vAlign w:val="center"/>
          </w:tcPr>
          <w:p w14:paraId="2CCBB69A" w14:textId="77777777" w:rsidR="00F16920" w:rsidRPr="001B618F" w:rsidRDefault="00F16920" w:rsidP="0047780C">
            <w:pPr>
              <w:spacing w:line="360" w:lineRule="auto"/>
              <w:jc w:val="center"/>
              <w:rPr>
                <w:sz w:val="24"/>
              </w:rPr>
            </w:pPr>
          </w:p>
        </w:tc>
        <w:tc>
          <w:tcPr>
            <w:tcW w:w="8640" w:type="dxa"/>
            <w:vAlign w:val="center"/>
          </w:tcPr>
          <w:p w14:paraId="1E28F575" w14:textId="6CEB6F17" w:rsidR="00F16920" w:rsidRPr="001B618F" w:rsidRDefault="00F16920" w:rsidP="0047780C">
            <w:pPr>
              <w:spacing w:line="360" w:lineRule="auto"/>
              <w:jc w:val="center"/>
              <w:rPr>
                <w:sz w:val="24"/>
              </w:rPr>
            </w:pPr>
            <m:oMathPara>
              <m:oMath>
                <m:r>
                  <m:rPr>
                    <m:sty m:val="p"/>
                  </m:rPr>
                  <w:rPr>
                    <w:rFonts w:ascii="Cambria Math" w:hAnsi="Cambria Math"/>
                    <w:sz w:val="24"/>
                  </w:rPr>
                  <m:t>Cov(</m:t>
                </m:r>
                <m:sSup>
                  <m:sSupPr>
                    <m:ctrlPr>
                      <w:rPr>
                        <w:rFonts w:ascii="Cambria Math" w:hAnsi="Cambria Math"/>
                        <w:sz w:val="24"/>
                      </w:rPr>
                    </m:ctrlPr>
                  </m:sSupPr>
                  <m:e>
                    <m:r>
                      <w:rPr>
                        <w:rFonts w:ascii="Cambria Math" w:hAnsi="Cambria Math"/>
                        <w:sz w:val="24"/>
                      </w:rPr>
                      <m:t>χ</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=2</m:t>
                </m:r>
                <m:sSub>
                  <m:sSubPr>
                    <m:ctrlPr>
                      <w:rPr>
                        <w:rFonts w:ascii="Cambria Math" w:hAnsi="Cambria Math"/>
                        <w:b/>
                        <w:i/>
                        <w:sz w:val="24"/>
                      </w:rPr>
                    </m:ctrlPr>
                  </m:sSubPr>
                  <m:e>
                    <m:r>
                      <m:rPr>
                        <m:sty m:val="bi"/>
                      </m:rPr>
                      <w:rPr>
                        <w:rFonts w:ascii="Cambria Math" w:hAnsi="Cambria Math"/>
                        <w:sz w:val="24"/>
                      </w:rPr>
                      <m:t>D</m:t>
                    </m:r>
                  </m:e>
                  <m:sub>
                    <m:r>
                      <m:rPr>
                        <m:sty m:val="bi"/>
                      </m:rPr>
                      <w:rPr>
                        <w:rFonts w:ascii="Cambria Math" w:hAnsi="Cambria Math"/>
                        <w:sz w:val="24"/>
                      </w:rPr>
                      <m:t>χ</m:t>
                    </m:r>
                  </m:sub>
                </m:sSub>
                <m:r>
                  <w:rPr>
                    <w:rFonts w:ascii="Cambria Math" w:hAnsi="Cambria Math"/>
                    <w:sz w:val="24"/>
                  </w:rPr>
                  <m:t>(</m:t>
                </m:r>
                <m:f>
                  <m:fPr>
                    <m:ctrlPr>
                      <w:rPr>
                        <w:rFonts w:ascii="Cambria Math" w:hAnsi="Cambria Math"/>
                        <w:i/>
                        <w:sz w:val="24"/>
                      </w:rPr>
                    </m:ctrlPr>
                  </m:fPr>
                  <m:num>
                    <m:sSup>
                      <m:sSupPr>
                        <m:ctrlPr>
                          <w:rPr>
                            <w:rFonts w:ascii="Cambria Math" w:hAnsi="Cambria Math"/>
                            <w:b/>
                            <w:i/>
                            <w:sz w:val="24"/>
                          </w:rPr>
                        </m:ctrlPr>
                      </m:sSupPr>
                      <m:e>
                        <m:r>
                          <m:rPr>
                            <m:sty m:val="bi"/>
                          </m:rPr>
                          <w:rPr>
                            <w:rFonts w:ascii="Cambria Math" w:hAnsi="Cambria Math"/>
                            <w:sz w:val="24"/>
                          </w:rPr>
                          <m:t>X</m:t>
                        </m:r>
                      </m:e>
                      <m:sup>
                        <m:r>
                          <m:rPr>
                            <m:sty m:val="bi"/>
                          </m:rPr>
                          <w:rPr>
                            <w:rFonts w:ascii="Cambria Math" w:hAnsi="Cambria Math"/>
                            <w:sz w:val="24"/>
                          </w:rPr>
                          <m:t>T</m:t>
                        </m:r>
                      </m:sup>
                    </m:sSup>
                    <m:r>
                      <m:rPr>
                        <m:sty m:val="bi"/>
                      </m:rPr>
                      <w:rPr>
                        <w:rFonts w:ascii="Cambria Math" w:hAnsi="Cambria Math"/>
                        <w:sz w:val="24"/>
                      </w:rPr>
                      <m:t>X</m:t>
                    </m:r>
                    <m:sSub>
                      <m:sSubPr>
                        <m:ctrlPr>
                          <w:rPr>
                            <w:rFonts w:ascii="Cambria Math" w:hAnsi="Cambria Math"/>
                            <w:b/>
                            <w:i/>
                            <w:sz w:val="24"/>
                          </w:rPr>
                        </m:ctrlPr>
                      </m:sSubPr>
                      <m:e>
                        <m:r>
                          <m:rPr>
                            <m:sty m:val="bi"/>
                          </m:rPr>
                          <w:rPr>
                            <w:rFonts w:ascii="Cambria Math" w:hAnsi="Cambria Math"/>
                            <w:sz w:val="24"/>
                          </w:rPr>
                          <m:t>D</m:t>
                        </m:r>
                      </m:e>
                      <m:sub>
                        <m:d>
                          <m:dPr>
                            <m:ctrlPr>
                              <w:rPr>
                                <w:rFonts w:ascii="Cambria Math" w:hAnsi="Cambria Math"/>
                                <w:b/>
                                <w:i/>
                                <w:sz w:val="24"/>
                              </w:rPr>
                            </m:ctrlPr>
                          </m:dPr>
                          <m:e>
                            <m:sSup>
                              <m:sSupPr>
                                <m:ctrlPr>
                                  <w:rPr>
                                    <w:rFonts w:ascii="Cambria Math" w:hAnsi="Cambria Math"/>
                                    <w:b/>
                                    <w:i/>
                                    <w:sz w:val="24"/>
                                  </w:rPr>
                                </m:ctrlPr>
                              </m:sSupPr>
                              <m:e>
                                <m:r>
                                  <m:rPr>
                                    <m:sty m:val="bi"/>
                                  </m:rPr>
                                  <w:rPr>
                                    <w:rFonts w:ascii="Cambria Math" w:hAnsi="Cambria Math"/>
                                    <w:sz w:val="24"/>
                                  </w:rPr>
                                  <m:t>α</m:t>
                                </m:r>
                              </m:e>
                              <m:sup>
                                <m:r>
                                  <m:rPr>
                                    <m:sty m:val="bi"/>
                                  </m:rPr>
                                  <w:rPr>
                                    <w:rFonts w:ascii="Cambria Math" w:hAnsi="Cambria Math"/>
                                    <w:sz w:val="24"/>
                                  </w:rPr>
                                  <m:t>*</m:t>
                                </m:r>
                              </m:sup>
                            </m:sSup>
                          </m:e>
                        </m:d>
                      </m:sub>
                    </m:sSub>
                    <m:sSup>
                      <m:sSupPr>
                        <m:ctrlPr>
                          <w:rPr>
                            <w:rFonts w:ascii="Cambria Math" w:hAnsi="Cambria Math"/>
                            <w:b/>
                            <w:i/>
                            <w:sz w:val="24"/>
                          </w:rPr>
                        </m:ctrlPr>
                      </m:sSupPr>
                      <m:e>
                        <m:r>
                          <m:rPr>
                            <m:sty m:val="bi"/>
                          </m:rPr>
                          <w:rPr>
                            <w:rFonts w:ascii="Cambria Math" w:hAnsi="Cambria Math"/>
                            <w:sz w:val="24"/>
                          </w:rPr>
                          <m:t>X</m:t>
                        </m:r>
                      </m:e>
                      <m:sup>
                        <m:r>
                          <m:rPr>
                            <m:sty m:val="bi"/>
                          </m:rPr>
                          <w:rPr>
                            <w:rFonts w:ascii="Cambria Math" w:hAnsi="Cambria Math"/>
                            <w:sz w:val="24"/>
                          </w:rPr>
                          <m:t>T</m:t>
                        </m:r>
                      </m:sup>
                    </m:sSup>
                    <m:r>
                      <m:rPr>
                        <m:sty m:val="bi"/>
                      </m:rPr>
                      <w:rPr>
                        <w:rFonts w:ascii="Cambria Math" w:hAnsi="Cambria Math"/>
                        <w:sz w:val="24"/>
                      </w:rPr>
                      <m:t>X</m:t>
                    </m:r>
                  </m:num>
                  <m:den>
                    <m:r>
                      <w:rPr>
                        <w:rFonts w:ascii="Cambria Math" w:hAnsi="Cambria Math"/>
                        <w:sz w:val="24"/>
                      </w:rPr>
                      <m:t>n</m:t>
                    </m:r>
                  </m:den>
                </m:f>
                <m:r>
                  <w:rPr>
                    <w:rFonts w:ascii="Cambria Math" w:hAnsi="Cambria Math"/>
                    <w:sz w:val="24"/>
                  </w:rPr>
                  <m:t>+</m:t>
                </m:r>
                <m:f>
                  <m:fPr>
                    <m:ctrlPr>
                      <w:rPr>
                        <w:rFonts w:ascii="Cambria Math" w:hAnsi="Cambria Math"/>
                        <w:i/>
                        <w:sz w:val="24"/>
                      </w:rPr>
                    </m:ctrlPr>
                  </m:fPr>
                  <m:num>
                    <m:sSup>
                      <m:sSupPr>
                        <m:ctrlPr>
                          <w:rPr>
                            <w:rFonts w:ascii="Cambria Math" w:hAnsi="Cambria Math"/>
                            <w:b/>
                            <w:i/>
                            <w:sz w:val="24"/>
                          </w:rPr>
                        </m:ctrlPr>
                      </m:sSupPr>
                      <m:e>
                        <m:r>
                          <m:rPr>
                            <m:sty m:val="bi"/>
                          </m:rPr>
                          <w:rPr>
                            <w:rFonts w:ascii="Cambria Math" w:hAnsi="Cambria Math"/>
                            <w:sz w:val="24"/>
                          </w:rPr>
                          <m:t>X</m:t>
                        </m:r>
                      </m:e>
                      <m:sup>
                        <m:r>
                          <m:rPr>
                            <m:sty m:val="bi"/>
                          </m:rPr>
                          <w:rPr>
                            <w:rFonts w:ascii="Cambria Math" w:hAnsi="Cambria Math"/>
                            <w:sz w:val="24"/>
                          </w:rPr>
                          <m:t>T</m:t>
                        </m:r>
                      </m:sup>
                    </m:sSup>
                    <m:r>
                      <m:rPr>
                        <m:sty m:val="bi"/>
                      </m:rPr>
                      <w:rPr>
                        <w:rFonts w:ascii="Cambria Math" w:hAnsi="Cambria Math"/>
                        <w:sz w:val="24"/>
                      </w:rPr>
                      <m:t>X</m:t>
                    </m:r>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e</m:t>
                        </m:r>
                      </m:sub>
                      <m:sup>
                        <m:r>
                          <w:rPr>
                            <w:rFonts w:ascii="Cambria Math" w:hAnsi="Cambria Math"/>
                            <w:sz w:val="24"/>
                          </w:rPr>
                          <m:t>2</m:t>
                        </m:r>
                      </m:sup>
                    </m:sSubSup>
                  </m:num>
                  <m:den>
                    <m:r>
                      <w:rPr>
                        <w:rFonts w:ascii="Cambria Math" w:hAnsi="Cambria Math"/>
                        <w:sz w:val="24"/>
                      </w:rPr>
                      <m:t>n</m:t>
                    </m:r>
                  </m:den>
                </m:f>
                <m:r>
                  <w:rPr>
                    <w:rFonts w:ascii="Cambria Math" w:hAnsi="Cambria Math"/>
                    <w:sz w:val="24"/>
                  </w:rPr>
                  <m:t>)</m:t>
                </m:r>
                <m:sSub>
                  <m:sSubPr>
                    <m:ctrlPr>
                      <w:rPr>
                        <w:rFonts w:ascii="Cambria Math" w:hAnsi="Cambria Math"/>
                        <w:i/>
                        <w:sz w:val="24"/>
                      </w:rPr>
                    </m:ctrlPr>
                  </m:sSubPr>
                  <m:e>
                    <m:r>
                      <w:rPr>
                        <w:rFonts w:ascii="Cambria Math" w:hAnsi="Cambria Math"/>
                        <w:sz w:val="24"/>
                      </w:rPr>
                      <m:t>D</m:t>
                    </m:r>
                  </m:e>
                  <m:sub>
                    <m:r>
                      <w:rPr>
                        <w:rFonts w:ascii="Cambria Math" w:hAnsi="Cambria Math"/>
                        <w:sz w:val="24"/>
                      </w:rPr>
                      <m:t>χ</m:t>
                    </m:r>
                  </m:sub>
                </m:sSub>
                <m:r>
                  <w:rPr>
                    <w:rFonts w:ascii="Cambria Math" w:hAnsi="Cambria Math"/>
                    <w:sz w:val="24"/>
                  </w:rPr>
                  <m:t>=2</m:t>
                </m:r>
                <m:sSub>
                  <m:sSubPr>
                    <m:ctrlPr>
                      <w:rPr>
                        <w:rFonts w:ascii="Cambria Math" w:hAnsi="Cambria Math"/>
                        <w:b/>
                        <w:i/>
                        <w:sz w:val="24"/>
                      </w:rPr>
                    </m:ctrlPr>
                  </m:sSubPr>
                  <m:e>
                    <m:r>
                      <m:rPr>
                        <m:sty m:val="bi"/>
                      </m:rPr>
                      <w:rPr>
                        <w:rFonts w:ascii="Cambria Math" w:hAnsi="Cambria Math"/>
                        <w:sz w:val="24"/>
                      </w:rPr>
                      <m:t>D</m:t>
                    </m:r>
                  </m:e>
                  <m:sub>
                    <m:r>
                      <m:rPr>
                        <m:sty m:val="bi"/>
                      </m:rPr>
                      <w:rPr>
                        <w:rFonts w:ascii="Cambria Math" w:hAnsi="Cambria Math"/>
                        <w:sz w:val="24"/>
                      </w:rPr>
                      <m:t>χ</m:t>
                    </m:r>
                  </m:sub>
                </m:sSub>
                <m:r>
                  <w:rPr>
                    <w:rFonts w:ascii="Cambria Math" w:hAnsi="Cambria Math"/>
                    <w:sz w:val="24"/>
                  </w:rPr>
                  <m:t>(n</m:t>
                </m:r>
                <m:r>
                  <m:rPr>
                    <m:sty m:val="bi"/>
                  </m:rPr>
                  <w:rPr>
                    <w:rFonts w:ascii="Cambria Math" w:hAnsi="Cambria Math"/>
                    <w:sz w:val="24"/>
                  </w:rPr>
                  <m:t>R</m:t>
                </m:r>
                <m:sSub>
                  <m:sSubPr>
                    <m:ctrlPr>
                      <w:rPr>
                        <w:rFonts w:ascii="Cambria Math" w:hAnsi="Cambria Math"/>
                        <w:b/>
                        <w:i/>
                        <w:sz w:val="24"/>
                      </w:rPr>
                    </m:ctrlPr>
                  </m:sSubPr>
                  <m:e>
                    <m:r>
                      <m:rPr>
                        <m:sty m:val="bi"/>
                      </m:rPr>
                      <w:rPr>
                        <w:rFonts w:ascii="Cambria Math" w:hAnsi="Cambria Math"/>
                        <w:sz w:val="24"/>
                      </w:rPr>
                      <m:t>D</m:t>
                    </m:r>
                  </m:e>
                  <m:sub>
                    <m:d>
                      <m:dPr>
                        <m:ctrlPr>
                          <w:rPr>
                            <w:rFonts w:ascii="Cambria Math" w:hAnsi="Cambria Math"/>
                            <w:b/>
                            <w:i/>
                            <w:sz w:val="24"/>
                          </w:rPr>
                        </m:ctrlPr>
                      </m:dPr>
                      <m:e>
                        <m:sSup>
                          <m:sSupPr>
                            <m:ctrlPr>
                              <w:rPr>
                                <w:rFonts w:ascii="Cambria Math" w:hAnsi="Cambria Math"/>
                                <w:b/>
                                <w:i/>
                                <w:sz w:val="24"/>
                              </w:rPr>
                            </m:ctrlPr>
                          </m:sSupPr>
                          <m:e>
                            <m:r>
                              <m:rPr>
                                <m:sty m:val="bi"/>
                              </m:rPr>
                              <w:rPr>
                                <w:rFonts w:ascii="Cambria Math" w:hAnsi="Cambria Math"/>
                                <w:sz w:val="24"/>
                              </w:rPr>
                              <m:t>α</m:t>
                            </m:r>
                          </m:e>
                          <m:sup>
                            <m:r>
                              <m:rPr>
                                <m:sty m:val="bi"/>
                              </m:rPr>
                              <w:rPr>
                                <w:rFonts w:ascii="Cambria Math" w:hAnsi="Cambria Math"/>
                                <w:sz w:val="24"/>
                              </w:rPr>
                              <m:t>*</m:t>
                            </m:r>
                          </m:sup>
                        </m:sSup>
                      </m:e>
                    </m:d>
                  </m:sub>
                </m:sSub>
                <m:r>
                  <m:rPr>
                    <m:sty m:val="bi"/>
                  </m:rPr>
                  <w:rPr>
                    <w:rFonts w:ascii="Cambria Math" w:hAnsi="Cambria Math"/>
                    <w:sz w:val="24"/>
                  </w:rPr>
                  <m:t>R</m:t>
                </m:r>
                <m:r>
                  <w:rPr>
                    <w:rFonts w:ascii="Cambria Math" w:hAnsi="Cambria Math"/>
                    <w:sz w:val="24"/>
                  </w:rPr>
                  <m:t>+</m:t>
                </m:r>
                <m:r>
                  <m:rPr>
                    <m:sty m:val="bi"/>
                  </m:rPr>
                  <w:rPr>
                    <w:rFonts w:ascii="Cambria Math" w:hAnsi="Cambria Math"/>
                    <w:sz w:val="24"/>
                  </w:rPr>
                  <m:t>R</m:t>
                </m:r>
                <m:sSubSup>
                  <m:sSubSupPr>
                    <m:ctrlPr>
                      <w:rPr>
                        <w:rFonts w:ascii="Cambria Math" w:hAnsi="Cambria Math"/>
                        <w:i/>
                        <w:sz w:val="24"/>
                      </w:rPr>
                    </m:ctrlPr>
                  </m:sSubSupPr>
                  <m:e>
                    <m:r>
                      <w:rPr>
                        <w:rFonts w:ascii="Cambria Math" w:hAnsi="Cambria Math"/>
                        <w:sz w:val="24"/>
                      </w:rPr>
                      <m:t>σ</m:t>
                    </m:r>
                  </m:e>
                  <m:sub>
                    <m:r>
                      <w:rPr>
                        <w:rFonts w:ascii="Cambria Math" w:hAnsi="Cambria Math"/>
                        <w:sz w:val="24"/>
                      </w:rPr>
                      <m:t>e</m:t>
                    </m:r>
                  </m:sub>
                  <m:sup>
                    <m:r>
                      <w:rPr>
                        <w:rFonts w:ascii="Cambria Math" w:hAnsi="Cambria Math"/>
                        <w:sz w:val="24"/>
                      </w:rPr>
                      <m:t>2</m:t>
                    </m:r>
                  </m:sup>
                </m:sSubSup>
                <m:r>
                  <w:rPr>
                    <w:rFonts w:ascii="Cambria Math" w:hAnsi="Cambria Math"/>
                    <w:sz w:val="24"/>
                  </w:rPr>
                  <m:t>)</m:t>
                </m:r>
                <m:sSub>
                  <m:sSubPr>
                    <m:ctrlPr>
                      <w:rPr>
                        <w:rFonts w:ascii="Cambria Math" w:hAnsi="Cambria Math"/>
                        <w:b/>
                        <w:i/>
                        <w:sz w:val="24"/>
                      </w:rPr>
                    </m:ctrlPr>
                  </m:sSubPr>
                  <m:e>
                    <m:r>
                      <m:rPr>
                        <m:sty m:val="bi"/>
                      </m:rPr>
                      <w:rPr>
                        <w:rFonts w:ascii="Cambria Math" w:hAnsi="Cambria Math"/>
                        <w:sz w:val="24"/>
                      </w:rPr>
                      <m:t>D</m:t>
                    </m:r>
                  </m:e>
                  <m:sub>
                    <m:r>
                      <m:rPr>
                        <m:sty m:val="bi"/>
                      </m:rPr>
                      <w:rPr>
                        <w:rFonts w:ascii="Cambria Math" w:hAnsi="Cambria Math"/>
                        <w:sz w:val="24"/>
                      </w:rPr>
                      <m:t>χ</m:t>
                    </m:r>
                  </m:sub>
                </m:sSub>
                <m:r>
                  <m:rPr>
                    <m:sty m:val="p"/>
                  </m:rPr>
                  <w:rPr>
                    <w:rFonts w:ascii="Cambria Math" w:hAnsi="Cambria Math"/>
                    <w:sz w:val="24"/>
                  </w:rPr>
                  <m:t>,</m:t>
                </m:r>
              </m:oMath>
            </m:oMathPara>
          </w:p>
        </w:tc>
        <w:tc>
          <w:tcPr>
            <w:tcW w:w="558" w:type="dxa"/>
            <w:vAlign w:val="center"/>
          </w:tcPr>
          <w:p w14:paraId="245D563C" w14:textId="182CA5BC" w:rsidR="00F16920" w:rsidRPr="001B618F" w:rsidRDefault="00F16920" w:rsidP="0047780C">
            <w:pPr>
              <w:spacing w:line="360" w:lineRule="auto"/>
              <w:jc w:val="center"/>
              <w:rPr>
                <w:sz w:val="24"/>
              </w:rPr>
            </w:pPr>
            <w:r w:rsidRPr="001B618F">
              <w:rPr>
                <w:rFonts w:hint="eastAsia"/>
                <w:sz w:val="24"/>
              </w:rPr>
              <w:t>(10)</w:t>
            </w:r>
          </w:p>
        </w:tc>
      </w:tr>
      <w:tr w:rsidR="001B618F" w:rsidRPr="001B618F" w14:paraId="3F3A59CF" w14:textId="77777777" w:rsidTr="0047780C">
        <w:tc>
          <w:tcPr>
            <w:tcW w:w="378" w:type="dxa"/>
            <w:vAlign w:val="center"/>
          </w:tcPr>
          <w:p w14:paraId="56193B05" w14:textId="77777777" w:rsidR="00F16920" w:rsidRPr="001B618F" w:rsidRDefault="00F16920" w:rsidP="0047780C">
            <w:pPr>
              <w:spacing w:line="360" w:lineRule="auto"/>
              <w:jc w:val="center"/>
              <w:rPr>
                <w:sz w:val="24"/>
              </w:rPr>
            </w:pPr>
          </w:p>
        </w:tc>
        <w:tc>
          <w:tcPr>
            <w:tcW w:w="8640" w:type="dxa"/>
            <w:vAlign w:val="center"/>
          </w:tcPr>
          <w:p w14:paraId="20FA0536" w14:textId="2678DA15" w:rsidR="00F16920" w:rsidRPr="001B618F" w:rsidRDefault="00F16920" w:rsidP="0047780C">
            <w:pPr>
              <w:spacing w:line="360" w:lineRule="auto"/>
              <w:jc w:val="center"/>
              <w:rPr>
                <w:sz w:val="24"/>
              </w:rPr>
            </w:pPr>
            <m:oMathPara>
              <m:oMathParaPr>
                <m:jc m:val="center"/>
              </m:oMathParaPr>
              <m:oMath>
                <m:r>
                  <m:rPr>
                    <m:sty m:val="p"/>
                  </m:rPr>
                  <w:rPr>
                    <w:rFonts w:ascii="Cambria Math" w:hAnsi="Cambria Math"/>
                    <w:sz w:val="24"/>
                  </w:rPr>
                  <m:t>Cov</m:t>
                </m:r>
                <m:d>
                  <m:dPr>
                    <m:ctrlPr>
                      <w:rPr>
                        <w:rFonts w:ascii="Cambria Math" w:hAnsi="Cambria Math"/>
                        <w:sz w:val="24"/>
                      </w:rPr>
                    </m:ctrlPr>
                  </m:dPr>
                  <m:e>
                    <m:acc>
                      <m:accPr>
                        <m:ctrlPr>
                          <w:rPr>
                            <w:rFonts w:ascii="Cambria Math" w:hAnsi="Cambria Math"/>
                            <w:sz w:val="24"/>
                          </w:rPr>
                        </m:ctrlPr>
                      </m:accPr>
                      <m:e>
                        <m:r>
                          <m:rPr>
                            <m:sty m:val="p"/>
                          </m:rPr>
                          <w:rPr>
                            <w:rFonts w:ascii="Cambria Math" w:hAnsi="Cambria Math"/>
                            <w:sz w:val="24"/>
                          </w:rPr>
                          <m:t>Θ</m:t>
                        </m:r>
                      </m:e>
                    </m:acc>
                    <m:ctrlPr>
                      <w:rPr>
                        <w:rFonts w:ascii="Cambria Math" w:hAnsi="Cambria Math"/>
                        <w:i/>
                        <w:sz w:val="24"/>
                      </w:rPr>
                    </m:ctrlPr>
                  </m:e>
                </m:d>
                <m:r>
                  <w:rPr>
                    <w:rFonts w:ascii="Cambria Math" w:hAnsi="Cambria Math"/>
                    <w:sz w:val="24"/>
                  </w:rPr>
                  <m:t xml:space="preserve">= </m:t>
                </m:r>
                <m:sSup>
                  <m:sSupPr>
                    <m:ctrlPr>
                      <w:rPr>
                        <w:rFonts w:ascii="Cambria Math" w:hAnsi="Cambria Math"/>
                        <w:b/>
                        <w:sz w:val="24"/>
                      </w:rPr>
                    </m:ctrlPr>
                  </m:sSupPr>
                  <m:e>
                    <m:d>
                      <m:dPr>
                        <m:ctrlPr>
                          <w:rPr>
                            <w:rFonts w:ascii="Cambria Math" w:hAnsi="Cambria Math"/>
                            <w:b/>
                            <w:i/>
                            <w:sz w:val="24"/>
                          </w:rPr>
                        </m:ctrlPr>
                      </m:dPr>
                      <m:e>
                        <m:sSup>
                          <m:sSupPr>
                            <m:ctrlPr>
                              <w:rPr>
                                <w:rFonts w:ascii="Cambria Math" w:hAnsi="Cambria Math"/>
                                <w:b/>
                                <w:sz w:val="24"/>
                              </w:rPr>
                            </m:ctrlPr>
                          </m:sSupPr>
                          <m:e>
                            <m:r>
                              <m:rPr>
                                <m:sty m:val="b"/>
                              </m:rPr>
                              <w:rPr>
                                <w:rFonts w:ascii="Cambria Math" w:hAnsi="Cambria Math"/>
                                <w:sz w:val="24"/>
                              </w:rPr>
                              <m:t>Ψ</m:t>
                            </m:r>
                            <m:ctrlPr>
                              <w:rPr>
                                <w:rFonts w:ascii="Cambria Math" w:hAnsi="Cambria Math"/>
                                <w:b/>
                                <w:i/>
                                <w:sz w:val="24"/>
                              </w:rPr>
                            </m:ctrlPr>
                          </m:e>
                          <m:sup>
                            <m:r>
                              <m:rPr>
                                <m:sty m:val="b"/>
                              </m:rPr>
                              <w:rPr>
                                <w:rFonts w:ascii="Cambria Math" w:hAnsi="Cambria Math"/>
                                <w:sz w:val="24"/>
                              </w:rPr>
                              <m:t>T</m:t>
                            </m:r>
                          </m:sup>
                        </m:sSup>
                        <m:r>
                          <m:rPr>
                            <m:sty m:val="b"/>
                          </m:rPr>
                          <w:rPr>
                            <w:rFonts w:ascii="Cambria Math" w:hAnsi="Cambria Math"/>
                            <w:sz w:val="24"/>
                          </w:rPr>
                          <m:t>WΨ</m:t>
                        </m:r>
                        <m:ctrlPr>
                          <w:rPr>
                            <w:rFonts w:ascii="Cambria Math" w:hAnsi="Cambria Math"/>
                            <w:b/>
                            <w:sz w:val="24"/>
                          </w:rPr>
                        </m:ctrlPr>
                      </m:e>
                    </m:d>
                  </m:e>
                  <m:sup>
                    <m:r>
                      <m:rPr>
                        <m:sty m:val="b"/>
                      </m:rPr>
                      <w:rPr>
                        <w:rFonts w:ascii="Cambria Math" w:hAnsi="Cambria Math"/>
                        <w:sz w:val="24"/>
                      </w:rPr>
                      <m:t>-</m:t>
                    </m:r>
                  </m:sup>
                </m:sSup>
                <m:sSup>
                  <m:sSupPr>
                    <m:ctrlPr>
                      <w:rPr>
                        <w:rFonts w:ascii="Cambria Math" w:hAnsi="Cambria Math"/>
                        <w:b/>
                        <w:sz w:val="24"/>
                      </w:rPr>
                    </m:ctrlPr>
                  </m:sSupPr>
                  <m:e>
                    <m:r>
                      <m:rPr>
                        <m:sty m:val="b"/>
                      </m:rPr>
                      <w:rPr>
                        <w:rFonts w:ascii="Cambria Math" w:hAnsi="Cambria Math"/>
                        <w:sz w:val="24"/>
                      </w:rPr>
                      <m:t>Ψ</m:t>
                    </m:r>
                  </m:e>
                  <m:sup>
                    <m:r>
                      <m:rPr>
                        <m:sty m:val="b"/>
                      </m:rPr>
                      <w:rPr>
                        <w:rFonts w:ascii="Cambria Math" w:hAnsi="Cambria Math"/>
                        <w:sz w:val="24"/>
                      </w:rPr>
                      <m:t>T</m:t>
                    </m:r>
                  </m:sup>
                </m:sSup>
                <m:r>
                  <m:rPr>
                    <m:sty m:val="b"/>
                  </m:rPr>
                  <w:rPr>
                    <w:rFonts w:ascii="Cambria Math" w:hAnsi="Cambria Math"/>
                    <w:sz w:val="24"/>
                  </w:rPr>
                  <m:t>W</m:t>
                </m:r>
                <m:r>
                  <m:rPr>
                    <m:sty m:val="p"/>
                  </m:rPr>
                  <w:rPr>
                    <w:rFonts w:ascii="Cambria Math" w:hAnsi="Cambria Math"/>
                    <w:sz w:val="24"/>
                  </w:rPr>
                  <m:t>Cov</m:t>
                </m:r>
                <m:d>
                  <m:dPr>
                    <m:ctrlPr>
                      <w:rPr>
                        <w:rFonts w:ascii="Cambria Math" w:hAnsi="Cambria Math"/>
                        <w:sz w:val="24"/>
                      </w:rPr>
                    </m:ctrlPr>
                  </m:dPr>
                  <m:e>
                    <m:sSup>
                      <m:sSupPr>
                        <m:ctrlPr>
                          <w:rPr>
                            <w:rFonts w:ascii="Cambria Math" w:hAnsi="Cambria Math"/>
                            <w:sz w:val="24"/>
                          </w:rPr>
                        </m:ctrlPr>
                      </m:sSupPr>
                      <m:e>
                        <m:r>
                          <m:rPr>
                            <m:sty m:val="p"/>
                          </m:rPr>
                          <w:rPr>
                            <w:rFonts w:ascii="Cambria Math" w:hAnsi="Cambria Math"/>
                            <w:sz w:val="24"/>
                          </w:rPr>
                          <m:t>χ</m:t>
                        </m:r>
                      </m:e>
                      <m:sup>
                        <m:r>
                          <m:rPr>
                            <m:sty m:val="p"/>
                          </m:rPr>
                          <w:rPr>
                            <w:rFonts w:ascii="Cambria Math" w:hAnsi="Cambria Math"/>
                            <w:sz w:val="24"/>
                          </w:rPr>
                          <m:t>2</m:t>
                        </m:r>
                      </m:sup>
                    </m:sSup>
                  </m:e>
                </m:d>
                <m:r>
                  <m:rPr>
                    <m:sty m:val="b"/>
                  </m:rPr>
                  <w:rPr>
                    <w:rFonts w:ascii="Cambria Math" w:hAnsi="Cambria Math"/>
                    <w:sz w:val="24"/>
                  </w:rPr>
                  <m:t>WΨ</m:t>
                </m:r>
                <m:sSup>
                  <m:sSupPr>
                    <m:ctrlPr>
                      <w:rPr>
                        <w:rFonts w:ascii="Cambria Math" w:hAnsi="Cambria Math"/>
                        <w:b/>
                        <w:sz w:val="24"/>
                      </w:rPr>
                    </m:ctrlPr>
                  </m:sSupPr>
                  <m:e>
                    <m:d>
                      <m:dPr>
                        <m:ctrlPr>
                          <w:rPr>
                            <w:rFonts w:ascii="Cambria Math" w:hAnsi="Cambria Math"/>
                            <w:b/>
                            <w:i/>
                            <w:sz w:val="24"/>
                          </w:rPr>
                        </m:ctrlPr>
                      </m:dPr>
                      <m:e>
                        <m:sSup>
                          <m:sSupPr>
                            <m:ctrlPr>
                              <w:rPr>
                                <w:rFonts w:ascii="Cambria Math" w:hAnsi="Cambria Math"/>
                                <w:b/>
                                <w:sz w:val="24"/>
                              </w:rPr>
                            </m:ctrlPr>
                          </m:sSupPr>
                          <m:e>
                            <m:r>
                              <m:rPr>
                                <m:sty m:val="b"/>
                              </m:rPr>
                              <w:rPr>
                                <w:rFonts w:ascii="Cambria Math" w:hAnsi="Cambria Math"/>
                                <w:sz w:val="24"/>
                              </w:rPr>
                              <m:t>Ψ</m:t>
                            </m:r>
                            <m:ctrlPr>
                              <w:rPr>
                                <w:rFonts w:ascii="Cambria Math" w:hAnsi="Cambria Math"/>
                                <w:b/>
                                <w:i/>
                                <w:sz w:val="24"/>
                              </w:rPr>
                            </m:ctrlPr>
                          </m:e>
                          <m:sup>
                            <m:r>
                              <m:rPr>
                                <m:sty m:val="b"/>
                              </m:rPr>
                              <w:rPr>
                                <w:rFonts w:ascii="Cambria Math" w:hAnsi="Cambria Math"/>
                                <w:sz w:val="24"/>
                              </w:rPr>
                              <m:t>T</m:t>
                            </m:r>
                          </m:sup>
                        </m:sSup>
                        <m:r>
                          <m:rPr>
                            <m:sty m:val="b"/>
                          </m:rPr>
                          <w:rPr>
                            <w:rFonts w:ascii="Cambria Math" w:hAnsi="Cambria Math"/>
                            <w:sz w:val="24"/>
                          </w:rPr>
                          <m:t>WΨ</m:t>
                        </m:r>
                        <m:ctrlPr>
                          <w:rPr>
                            <w:rFonts w:ascii="Cambria Math" w:hAnsi="Cambria Math"/>
                            <w:b/>
                            <w:sz w:val="24"/>
                          </w:rPr>
                        </m:ctrlPr>
                      </m:e>
                    </m:d>
                  </m:e>
                  <m:sup>
                    <m:r>
                      <m:rPr>
                        <m:sty m:val="b"/>
                      </m:rPr>
                      <w:rPr>
                        <w:rFonts w:ascii="Cambria Math" w:hAnsi="Cambria Math"/>
                        <w:sz w:val="24"/>
                      </w:rPr>
                      <m:t>-</m:t>
                    </m:r>
                  </m:sup>
                </m:sSup>
                <m:r>
                  <m:rPr>
                    <m:sty m:val="p"/>
                  </m:rPr>
                  <w:rPr>
                    <w:rFonts w:ascii="Cambria Math" w:hAnsi="Cambria Math"/>
                    <w:sz w:val="24"/>
                  </w:rPr>
                  <m:t>.</m:t>
                </m:r>
              </m:oMath>
            </m:oMathPara>
          </w:p>
        </w:tc>
        <w:tc>
          <w:tcPr>
            <w:tcW w:w="558" w:type="dxa"/>
            <w:vAlign w:val="center"/>
          </w:tcPr>
          <w:p w14:paraId="32A6ACA7" w14:textId="7F4EC436" w:rsidR="00F16920" w:rsidRPr="001B618F" w:rsidRDefault="00F16920" w:rsidP="0047780C">
            <w:pPr>
              <w:spacing w:line="360" w:lineRule="auto"/>
              <w:jc w:val="center"/>
              <w:rPr>
                <w:sz w:val="24"/>
              </w:rPr>
            </w:pPr>
            <w:r w:rsidRPr="001B618F">
              <w:rPr>
                <w:rFonts w:hint="eastAsia"/>
                <w:sz w:val="24"/>
              </w:rPr>
              <w:t>(11)</w:t>
            </w:r>
          </w:p>
        </w:tc>
      </w:tr>
    </w:tbl>
    <w:p w14:paraId="6E8C31C3" w14:textId="7DECF71B" w:rsidR="00E61930" w:rsidRPr="001B618F" w:rsidRDefault="00E61930" w:rsidP="009416B8">
      <w:pPr>
        <w:spacing w:line="360" w:lineRule="auto"/>
        <w:rPr>
          <w:sz w:val="24"/>
        </w:rPr>
      </w:pPr>
      <w:r w:rsidRPr="001B618F">
        <w:rPr>
          <w:sz w:val="24"/>
        </w:rPr>
        <w:t xml:space="preserve">where </w:t>
      </w:r>
      <m:oMath>
        <m:sSub>
          <m:sSubPr>
            <m:ctrlPr>
              <w:rPr>
                <w:rFonts w:ascii="Cambria Math" w:hAnsi="Cambria Math"/>
                <w:b/>
                <w:i/>
                <w:sz w:val="24"/>
              </w:rPr>
            </m:ctrlPr>
          </m:sSubPr>
          <m:e>
            <m:r>
              <m:rPr>
                <m:sty m:val="bi"/>
              </m:rPr>
              <w:rPr>
                <w:rFonts w:ascii="Cambria Math" w:hAnsi="Cambria Math"/>
                <w:sz w:val="24"/>
              </w:rPr>
              <m:t>D</m:t>
            </m:r>
          </m:e>
          <m:sub>
            <m:r>
              <m:rPr>
                <m:sty m:val="bi"/>
              </m:rPr>
              <w:rPr>
                <w:rFonts w:ascii="Cambria Math" w:hAnsi="Cambria Math"/>
                <w:sz w:val="24"/>
              </w:rPr>
              <m:t>χ</m:t>
            </m:r>
          </m:sub>
        </m:sSub>
      </m:oMath>
      <w:r w:rsidRPr="001B618F">
        <w:rPr>
          <w:rFonts w:hint="eastAsia"/>
          <w:sz w:val="24"/>
        </w:rPr>
        <w:t xml:space="preserve"> is </w:t>
      </w:r>
      <w:r w:rsidRPr="001B618F">
        <w:rPr>
          <w:sz w:val="24"/>
        </w:rPr>
        <w:t xml:space="preserve">an </w:t>
      </w:r>
      <w:r w:rsidRPr="001B618F">
        <w:rPr>
          <w:i/>
          <w:sz w:val="24"/>
        </w:rPr>
        <w:t>m</w:t>
      </w:r>
      <w:r w:rsidRPr="001B618F">
        <w:rPr>
          <w:sz w:val="24"/>
        </w:rPr>
        <w:t xml:space="preserve"> by </w:t>
      </w:r>
      <w:r w:rsidRPr="001B618F">
        <w:rPr>
          <w:i/>
          <w:sz w:val="24"/>
        </w:rPr>
        <w:t>m</w:t>
      </w:r>
      <w:r w:rsidRPr="001B618F">
        <w:rPr>
          <w:rFonts w:hint="eastAsia"/>
          <w:sz w:val="24"/>
        </w:rPr>
        <w:t xml:space="preserve"> diagonal matrix </w:t>
      </w:r>
      <w:r w:rsidR="00BB1F54" w:rsidRPr="001B618F">
        <w:rPr>
          <w:sz w:val="24"/>
        </w:rPr>
        <w:t>with j</w:t>
      </w:r>
      <w:r w:rsidRPr="001B618F">
        <w:rPr>
          <w:sz w:val="24"/>
          <w:vertAlign w:val="superscript"/>
        </w:rPr>
        <w:t>th</w:t>
      </w:r>
      <w:r w:rsidRPr="001B618F">
        <w:rPr>
          <w:sz w:val="24"/>
        </w:rPr>
        <w:t xml:space="preserve"> element</w:t>
      </w:r>
      <w:r w:rsidRPr="001B618F">
        <w:rPr>
          <w:rFonts w:hint="eastAsia"/>
          <w:sz w:val="24"/>
        </w:rPr>
        <w:t xml:space="preserve"> </w:t>
      </w:r>
      <m:oMath>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χ</m:t>
                </m:r>
              </m:e>
              <m:sub>
                <m:r>
                  <w:rPr>
                    <w:rFonts w:ascii="Cambria Math" w:hAnsi="Cambria Math"/>
                    <w:sz w:val="24"/>
                  </w:rPr>
                  <m:t>j</m:t>
                </m:r>
              </m:sub>
              <m:sup>
                <m:r>
                  <w:rPr>
                    <w:rFonts w:ascii="Cambria Math" w:hAnsi="Cambria Math"/>
                    <w:sz w:val="24"/>
                  </w:rPr>
                  <m:t>2</m:t>
                </m:r>
              </m:sup>
            </m:sSubSup>
          </m:e>
        </m:rad>
      </m:oMath>
      <w:r w:rsidRPr="001B618F">
        <w:rPr>
          <w:sz w:val="24"/>
        </w:rPr>
        <w:t xml:space="preserve">. </w:t>
      </w:r>
    </w:p>
    <w:p w14:paraId="370639FA" w14:textId="77777777" w:rsidR="00A2424E" w:rsidRPr="001B618F" w:rsidRDefault="00A2424E" w:rsidP="009416B8">
      <w:pPr>
        <w:spacing w:line="360" w:lineRule="auto"/>
        <w:rPr>
          <w:sz w:val="24"/>
        </w:rPr>
      </w:pPr>
    </w:p>
    <w:p w14:paraId="4C25A04E" w14:textId="038522FA" w:rsidR="00F24EF8" w:rsidRPr="001B618F" w:rsidRDefault="00F24EF8" w:rsidP="009416B8">
      <w:pPr>
        <w:spacing w:line="360" w:lineRule="auto"/>
        <w:rPr>
          <w:sz w:val="24"/>
        </w:rPr>
      </w:pPr>
      <w:r w:rsidRPr="001B618F">
        <w:rPr>
          <w:sz w:val="24"/>
        </w:rPr>
        <w:t xml:space="preserve">With </w:t>
      </w:r>
      <m:oMath>
        <m:acc>
          <m:accPr>
            <m:ctrlPr>
              <w:rPr>
                <w:rFonts w:ascii="Cambria Math" w:hAnsi="Cambria Math"/>
                <w:sz w:val="24"/>
              </w:rPr>
            </m:ctrlPr>
          </m:accPr>
          <m:e>
            <m:r>
              <m:rPr>
                <m:sty m:val="b"/>
              </m:rPr>
              <w:rPr>
                <w:rFonts w:ascii="Cambria Math" w:hAnsi="Cambria Math"/>
                <w:sz w:val="24"/>
              </w:rPr>
              <m:t>Θ</m:t>
            </m:r>
          </m:e>
        </m:acc>
      </m:oMath>
      <w:r w:rsidRPr="001B618F">
        <w:rPr>
          <w:sz w:val="24"/>
        </w:rPr>
        <w:t xml:space="preserve"> and </w:t>
      </w:r>
      <m:oMath>
        <m:r>
          <m:rPr>
            <m:sty m:val="p"/>
          </m:rPr>
          <w:rPr>
            <w:rFonts w:ascii="Cambria Math" w:hAnsi="Cambria Math"/>
            <w:sz w:val="24"/>
          </w:rPr>
          <m:t>Cov</m:t>
        </m:r>
        <m:d>
          <m:dPr>
            <m:ctrlPr>
              <w:rPr>
                <w:rFonts w:ascii="Cambria Math" w:hAnsi="Cambria Math"/>
                <w:sz w:val="24"/>
              </w:rPr>
            </m:ctrlPr>
          </m:dPr>
          <m:e>
            <m:acc>
              <m:accPr>
                <m:ctrlPr>
                  <w:rPr>
                    <w:rFonts w:ascii="Cambria Math" w:hAnsi="Cambria Math"/>
                    <w:sz w:val="24"/>
                  </w:rPr>
                </m:ctrlPr>
              </m:accPr>
              <m:e>
                <m:r>
                  <m:rPr>
                    <m:sty m:val="b"/>
                  </m:rPr>
                  <w:rPr>
                    <w:rFonts w:ascii="Cambria Math" w:hAnsi="Cambria Math"/>
                    <w:sz w:val="24"/>
                  </w:rPr>
                  <m:t>Θ</m:t>
                </m:r>
              </m:e>
            </m:acc>
            <m:ctrlPr>
              <w:rPr>
                <w:rFonts w:ascii="Cambria Math" w:hAnsi="Cambria Math"/>
                <w:i/>
                <w:sz w:val="24"/>
              </w:rPr>
            </m:ctrlPr>
          </m:e>
        </m:d>
      </m:oMath>
      <w:r w:rsidRPr="001B618F">
        <w:rPr>
          <w:sz w:val="24"/>
        </w:rPr>
        <w:t xml:space="preserve">, we can extract the corresponding parts for the annotation coefficients </w:t>
      </w:r>
      <w:r w:rsidR="0076440A" w:rsidRPr="001B618F">
        <w:rPr>
          <w:sz w:val="24"/>
        </w:rPr>
        <w:t xml:space="preserve">from equations 8 and 11, </w:t>
      </w:r>
      <w:r w:rsidRPr="001B618F">
        <w:rPr>
          <w:sz w:val="24"/>
        </w:rPr>
        <w:t>and construct a</w:t>
      </w:r>
      <w:r w:rsidRPr="001B618F">
        <w:rPr>
          <w:rFonts w:hint="eastAsia"/>
          <w:sz w:val="24"/>
        </w:rPr>
        <w:t xml:space="preserve"> </w:t>
      </w:r>
      <w:r w:rsidRPr="001B618F">
        <w:rPr>
          <w:sz w:val="24"/>
        </w:rPr>
        <w:t>Wald statistics as</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
        <w:gridCol w:w="8583"/>
        <w:gridCol w:w="616"/>
      </w:tblGrid>
      <w:tr w:rsidR="00F16920" w:rsidRPr="001B618F" w14:paraId="0247A579" w14:textId="77777777" w:rsidTr="0047780C">
        <w:tc>
          <w:tcPr>
            <w:tcW w:w="378" w:type="dxa"/>
            <w:vAlign w:val="center"/>
          </w:tcPr>
          <w:p w14:paraId="10D5D5BC" w14:textId="77777777" w:rsidR="00F16920" w:rsidRPr="001B618F" w:rsidRDefault="00F16920" w:rsidP="0047780C">
            <w:pPr>
              <w:spacing w:line="360" w:lineRule="auto"/>
              <w:jc w:val="center"/>
              <w:rPr>
                <w:sz w:val="24"/>
              </w:rPr>
            </w:pPr>
          </w:p>
        </w:tc>
        <w:tc>
          <w:tcPr>
            <w:tcW w:w="8640" w:type="dxa"/>
            <w:vAlign w:val="center"/>
          </w:tcPr>
          <w:p w14:paraId="767555F9" w14:textId="30D56C2B" w:rsidR="00F16920" w:rsidRPr="001B618F" w:rsidRDefault="00726F59" w:rsidP="0047780C">
            <w:pPr>
              <w:spacing w:line="360" w:lineRule="auto"/>
              <w:jc w:val="center"/>
              <w:rPr>
                <w:sz w:val="24"/>
              </w:rPr>
            </w:pPr>
            <m:oMathPara>
              <m:oMath>
                <m:sSub>
                  <m:sSubPr>
                    <m:ctrlPr>
                      <w:rPr>
                        <w:rFonts w:ascii="Cambria Math" w:hAnsi="Cambria Math"/>
                        <w:i/>
                        <w:sz w:val="24"/>
                      </w:rPr>
                    </m:ctrlPr>
                  </m:sSubPr>
                  <m:e>
                    <m:r>
                      <w:rPr>
                        <w:rFonts w:ascii="Cambria Math" w:hAnsi="Cambria Math"/>
                        <w:sz w:val="24"/>
                      </w:rPr>
                      <m:t>h</m:t>
                    </m:r>
                  </m:e>
                  <m:sub>
                    <m:r>
                      <w:rPr>
                        <w:rFonts w:ascii="Cambria Math" w:hAnsi="Cambria Math"/>
                        <w:sz w:val="24"/>
                      </w:rPr>
                      <m:t>Wald</m:t>
                    </m:r>
                  </m:sub>
                </m:sSub>
                <m:r>
                  <w:rPr>
                    <w:rFonts w:ascii="Cambria Math" w:hAnsi="Cambria Math"/>
                    <w:sz w:val="24"/>
                  </w:rPr>
                  <m:t>=</m:t>
                </m:r>
                <m:sSup>
                  <m:sSupPr>
                    <m:ctrlPr>
                      <w:rPr>
                        <w:rFonts w:ascii="Cambria Math" w:hAnsi="Cambria Math"/>
                        <w:i/>
                        <w:sz w:val="24"/>
                      </w:rPr>
                    </m:ctrlPr>
                  </m:sSupPr>
                  <m:e>
                    <m:acc>
                      <m:accPr>
                        <m:ctrlPr>
                          <w:rPr>
                            <w:rFonts w:ascii="Cambria Math" w:hAnsi="Cambria Math"/>
                            <w:i/>
                            <w:sz w:val="24"/>
                          </w:rPr>
                        </m:ctrlPr>
                      </m:accPr>
                      <m:e>
                        <m:r>
                          <m:rPr>
                            <m:sty m:val="bi"/>
                          </m:rPr>
                          <w:rPr>
                            <w:rFonts w:ascii="Cambria Math" w:hAnsi="Cambria Math"/>
                            <w:sz w:val="24"/>
                          </w:rPr>
                          <m:t>α</m:t>
                        </m:r>
                      </m:e>
                    </m:acc>
                  </m:e>
                  <m:sup>
                    <m:r>
                      <w:rPr>
                        <w:rFonts w:ascii="Cambria Math" w:hAnsi="Cambria Math"/>
                        <w:sz w:val="24"/>
                      </w:rPr>
                      <m:t>T</m:t>
                    </m:r>
                  </m:sup>
                </m:sSup>
                <m:r>
                  <w:rPr>
                    <w:rFonts w:ascii="Cambria Math" w:hAnsi="Cambria Math"/>
                    <w:sz w:val="24"/>
                  </w:rPr>
                  <m:t>Cov</m:t>
                </m:r>
                <m:sSup>
                  <m:sSupPr>
                    <m:ctrlPr>
                      <w:rPr>
                        <w:rFonts w:ascii="Cambria Math" w:hAnsi="Cambria Math"/>
                        <w:i/>
                        <w:sz w:val="24"/>
                      </w:rPr>
                    </m:ctrlPr>
                  </m:sSupPr>
                  <m:e>
                    <m:d>
                      <m:dPr>
                        <m:ctrlPr>
                          <w:rPr>
                            <w:rFonts w:ascii="Cambria Math" w:hAnsi="Cambria Math"/>
                            <w:i/>
                            <w:sz w:val="24"/>
                          </w:rPr>
                        </m:ctrlPr>
                      </m:dPr>
                      <m:e>
                        <m:acc>
                          <m:accPr>
                            <m:ctrlPr>
                              <w:rPr>
                                <w:rFonts w:ascii="Cambria Math" w:hAnsi="Cambria Math"/>
                                <w:b/>
                                <w:i/>
                                <w:sz w:val="24"/>
                              </w:rPr>
                            </m:ctrlPr>
                          </m:accPr>
                          <m:e>
                            <m:r>
                              <m:rPr>
                                <m:sty m:val="bi"/>
                              </m:rPr>
                              <w:rPr>
                                <w:rFonts w:ascii="Cambria Math" w:hAnsi="Cambria Math"/>
                                <w:sz w:val="24"/>
                              </w:rPr>
                              <m:t>α</m:t>
                            </m:r>
                          </m:e>
                        </m:acc>
                      </m:e>
                    </m:d>
                  </m:e>
                  <m:sup>
                    <m:r>
                      <w:rPr>
                        <w:rFonts w:ascii="Cambria Math" w:hAnsi="Cambria Math"/>
                        <w:sz w:val="24"/>
                      </w:rPr>
                      <m:t>-1</m:t>
                    </m:r>
                  </m:sup>
                </m:sSup>
                <m:acc>
                  <m:accPr>
                    <m:ctrlPr>
                      <w:rPr>
                        <w:rFonts w:ascii="Cambria Math" w:hAnsi="Cambria Math"/>
                        <w:i/>
                        <w:sz w:val="24"/>
                      </w:rPr>
                    </m:ctrlPr>
                  </m:accPr>
                  <m:e>
                    <m:r>
                      <w:rPr>
                        <w:rFonts w:ascii="Cambria Math" w:hAnsi="Cambria Math"/>
                        <w:sz w:val="24"/>
                      </w:rPr>
                      <m:t>α</m:t>
                    </m:r>
                  </m:e>
                </m:acc>
                <m:r>
                  <m:rPr>
                    <m:sty m:val="p"/>
                  </m:rPr>
                  <w:rPr>
                    <w:rFonts w:ascii="Cambria Math" w:hAnsi="Cambria Math"/>
                    <w:sz w:val="24"/>
                  </w:rPr>
                  <m:t>.</m:t>
                </m:r>
              </m:oMath>
            </m:oMathPara>
          </w:p>
        </w:tc>
        <w:tc>
          <w:tcPr>
            <w:tcW w:w="558" w:type="dxa"/>
            <w:vAlign w:val="center"/>
          </w:tcPr>
          <w:p w14:paraId="0E703901" w14:textId="1DC14874" w:rsidR="00F16920" w:rsidRPr="001B618F" w:rsidRDefault="00F16920" w:rsidP="00566ADD">
            <w:pPr>
              <w:spacing w:line="360" w:lineRule="auto"/>
              <w:jc w:val="center"/>
              <w:rPr>
                <w:sz w:val="24"/>
              </w:rPr>
            </w:pPr>
            <w:r w:rsidRPr="001B618F">
              <w:rPr>
                <w:rFonts w:hint="eastAsia"/>
                <w:sz w:val="24"/>
              </w:rPr>
              <w:t>(</w:t>
            </w:r>
            <w:r w:rsidR="00566ADD" w:rsidRPr="001B618F">
              <w:rPr>
                <w:rFonts w:hint="eastAsia"/>
                <w:sz w:val="24"/>
              </w:rPr>
              <w:t>12</w:t>
            </w:r>
            <w:r w:rsidRPr="001B618F">
              <w:rPr>
                <w:rFonts w:hint="eastAsia"/>
                <w:sz w:val="24"/>
              </w:rPr>
              <w:t>)</w:t>
            </w:r>
          </w:p>
        </w:tc>
      </w:tr>
    </w:tbl>
    <w:p w14:paraId="56126A89" w14:textId="77777777" w:rsidR="00365C5C" w:rsidRPr="001B618F" w:rsidRDefault="00365C5C" w:rsidP="009416B8">
      <w:pPr>
        <w:spacing w:line="360" w:lineRule="auto"/>
        <w:rPr>
          <w:sz w:val="24"/>
        </w:rPr>
      </w:pPr>
    </w:p>
    <w:p w14:paraId="404155F5" w14:textId="461746A9" w:rsidR="001136F8" w:rsidRPr="001B618F" w:rsidRDefault="001136F8" w:rsidP="009416B8">
      <w:pPr>
        <w:spacing w:line="360" w:lineRule="auto"/>
        <w:rPr>
          <w:sz w:val="24"/>
        </w:rPr>
      </w:pPr>
      <w:r w:rsidRPr="001B618F">
        <w:rPr>
          <w:sz w:val="24"/>
        </w:rPr>
        <w:t xml:space="preserve">Note that the LDSC paper used heritability enrichment for testing annotations but used z score of the coefficient directly for cell type-specific analyses. Therefore, above, we have followed the </w:t>
      </w:r>
      <w:r w:rsidRPr="001B618F">
        <w:rPr>
          <w:sz w:val="24"/>
        </w:rPr>
        <w:lastRenderedPageBreak/>
        <w:t xml:space="preserve">LDSC and did not use heritability enrichment for quantifying trait-tissue relevance. </w:t>
      </w:r>
      <w:r w:rsidR="006D1414" w:rsidRPr="001B618F">
        <w:rPr>
          <w:sz w:val="24"/>
        </w:rPr>
        <w:t>Using</w:t>
      </w:r>
      <w:r w:rsidRPr="001B618F">
        <w:rPr>
          <w:sz w:val="24"/>
        </w:rPr>
        <w:t xml:space="preserve"> coefficients directly for trait-tissue relevance inference</w:t>
      </w:r>
      <w:r w:rsidR="006D1414" w:rsidRPr="001B618F">
        <w:rPr>
          <w:sz w:val="24"/>
        </w:rPr>
        <w:t xml:space="preserve"> is preferred to using heritability enrichment</w:t>
      </w:r>
      <w:r w:rsidR="00EE21A1" w:rsidRPr="001B618F">
        <w:rPr>
          <w:sz w:val="24"/>
        </w:rPr>
        <w:t xml:space="preserve"> as the former often provides more sensible results in practice</w:t>
      </w:r>
      <w:r w:rsidRPr="001B618F">
        <w:rPr>
          <w:sz w:val="24"/>
        </w:rPr>
        <w:t xml:space="preserve">. </w:t>
      </w:r>
      <w:r w:rsidR="006D1414" w:rsidRPr="001B618F">
        <w:rPr>
          <w:sz w:val="24"/>
        </w:rPr>
        <w:t>To illustrate this point</w:t>
      </w:r>
      <w:r w:rsidRPr="001B618F">
        <w:rPr>
          <w:sz w:val="24"/>
        </w:rPr>
        <w:t xml:space="preserve">, </w:t>
      </w:r>
      <w:r w:rsidR="006D1414" w:rsidRPr="001B618F">
        <w:rPr>
          <w:sz w:val="24"/>
        </w:rPr>
        <w:t>let’s consider a simple example where we</w:t>
      </w:r>
      <w:r w:rsidRPr="001B618F">
        <w:rPr>
          <w:sz w:val="24"/>
        </w:rPr>
        <w:t xml:space="preserve"> </w:t>
      </w:r>
      <w:r w:rsidR="00BF247E" w:rsidRPr="001B618F">
        <w:rPr>
          <w:sz w:val="24"/>
        </w:rPr>
        <w:t xml:space="preserve">have </w:t>
      </w:r>
      <w:r w:rsidRPr="001B618F">
        <w:rPr>
          <w:sz w:val="24"/>
        </w:rPr>
        <w:t xml:space="preserve">two </w:t>
      </w:r>
      <w:r w:rsidR="006D1414" w:rsidRPr="001B618F">
        <w:rPr>
          <w:sz w:val="24"/>
        </w:rPr>
        <w:t xml:space="preserve">functional </w:t>
      </w:r>
      <w:r w:rsidRPr="001B618F">
        <w:rPr>
          <w:sz w:val="24"/>
        </w:rPr>
        <w:t>annotations</w:t>
      </w:r>
      <w:r w:rsidR="00BF247E" w:rsidRPr="001B618F">
        <w:rPr>
          <w:sz w:val="24"/>
        </w:rPr>
        <w:t>,</w:t>
      </w:r>
      <w:r w:rsidRPr="001B618F">
        <w:rPr>
          <w:sz w:val="24"/>
        </w:rPr>
        <w:t xml:space="preserve"> </w:t>
      </w:r>
      <w:r w:rsidR="006D1414" w:rsidRPr="001B618F">
        <w:rPr>
          <w:sz w:val="24"/>
        </w:rPr>
        <w:t>each occupying a</w:t>
      </w:r>
      <w:r w:rsidRPr="001B618F">
        <w:rPr>
          <w:sz w:val="24"/>
        </w:rPr>
        <w:t xml:space="preserve">n equal partition of the genome and </w:t>
      </w:r>
      <w:r w:rsidR="00BF247E" w:rsidRPr="001B618F">
        <w:rPr>
          <w:sz w:val="24"/>
        </w:rPr>
        <w:t>each explaining</w:t>
      </w:r>
      <w:r w:rsidR="006D1414" w:rsidRPr="001B618F">
        <w:rPr>
          <w:sz w:val="24"/>
        </w:rPr>
        <w:t xml:space="preserve"> 50% </w:t>
      </w:r>
      <w:r w:rsidR="00BF247E" w:rsidRPr="001B618F">
        <w:rPr>
          <w:sz w:val="24"/>
        </w:rPr>
        <w:t xml:space="preserve">of </w:t>
      </w:r>
      <w:r w:rsidR="006D1414" w:rsidRPr="001B618F">
        <w:rPr>
          <w:sz w:val="24"/>
        </w:rPr>
        <w:t xml:space="preserve">heritability. In this case, </w:t>
      </w:r>
      <w:r w:rsidRPr="001B618F">
        <w:rPr>
          <w:sz w:val="24"/>
        </w:rPr>
        <w:t xml:space="preserve">there is no heritability enrichment for either annotation. However, if the two annotations from tissue A explain more heritability </w:t>
      </w:r>
      <w:r w:rsidR="00BF247E" w:rsidRPr="001B618F">
        <w:rPr>
          <w:sz w:val="24"/>
        </w:rPr>
        <w:t xml:space="preserve">together </w:t>
      </w:r>
      <w:r w:rsidRPr="001B618F">
        <w:rPr>
          <w:sz w:val="24"/>
        </w:rPr>
        <w:t>than the two annotations from tissue B</w:t>
      </w:r>
      <w:r w:rsidR="00BF247E" w:rsidRPr="001B618F">
        <w:rPr>
          <w:sz w:val="24"/>
        </w:rPr>
        <w:t>,</w:t>
      </w:r>
      <w:r w:rsidRPr="001B618F">
        <w:rPr>
          <w:sz w:val="24"/>
        </w:rPr>
        <w:t xml:space="preserve"> while both occupying an equal proportion of the genome in the two tissues (i.e. similar standard errors </w:t>
      </w:r>
      <w:r w:rsidR="006D1414" w:rsidRPr="001B618F">
        <w:rPr>
          <w:sz w:val="24"/>
        </w:rPr>
        <w:t xml:space="preserve">for the annotation coefficients </w:t>
      </w:r>
      <w:r w:rsidRPr="001B618F">
        <w:rPr>
          <w:sz w:val="24"/>
        </w:rPr>
        <w:t xml:space="preserve">in the two tissues), then it seems natural to claim that tissue A is more relevant to the trait than tissue B. Therefore, we </w:t>
      </w:r>
      <w:r w:rsidR="006D1414" w:rsidRPr="001B618F">
        <w:rPr>
          <w:sz w:val="24"/>
        </w:rPr>
        <w:t xml:space="preserve">have </w:t>
      </w:r>
      <w:r w:rsidR="002E2F9E" w:rsidRPr="001B618F">
        <w:rPr>
          <w:sz w:val="24"/>
        </w:rPr>
        <w:t xml:space="preserve">followed LDSC to </w:t>
      </w:r>
      <w:r w:rsidR="006D1414" w:rsidRPr="001B618F">
        <w:rPr>
          <w:sz w:val="24"/>
        </w:rPr>
        <w:t>use Wald statistics on annotation coefficients directly in the present study for inferring trait-tissue relevance</w:t>
      </w:r>
      <w:r w:rsidRPr="001B618F">
        <w:rPr>
          <w:sz w:val="24"/>
        </w:rPr>
        <w:t>.</w:t>
      </w:r>
    </w:p>
    <w:p w14:paraId="3A6BE1E6" w14:textId="77777777" w:rsidR="001136F8" w:rsidRPr="001B618F" w:rsidRDefault="001136F8" w:rsidP="009416B8">
      <w:pPr>
        <w:spacing w:line="360" w:lineRule="auto"/>
        <w:rPr>
          <w:sz w:val="24"/>
        </w:rPr>
      </w:pPr>
    </w:p>
    <w:p w14:paraId="493EE936" w14:textId="68EF529E" w:rsidR="006017AF" w:rsidRPr="001B618F" w:rsidRDefault="003C6B2D" w:rsidP="009416B8">
      <w:pPr>
        <w:spacing w:line="360" w:lineRule="auto"/>
        <w:rPr>
          <w:sz w:val="24"/>
        </w:rPr>
      </w:pPr>
      <w:r w:rsidRPr="001B618F">
        <w:rPr>
          <w:sz w:val="24"/>
        </w:rPr>
        <w:t>The GEE estimation procedure</w:t>
      </w:r>
      <w:r w:rsidR="00F24EF8" w:rsidRPr="001B618F">
        <w:rPr>
          <w:sz w:val="24"/>
        </w:rPr>
        <w:t xml:space="preserve"> described above</w:t>
      </w:r>
      <w:r w:rsidRPr="001B618F">
        <w:rPr>
          <w:sz w:val="24"/>
        </w:rPr>
        <w:t xml:space="preserve"> requires individual-level genotype data for the computation of </w:t>
      </w:r>
      <w:r w:rsidR="00E61930" w:rsidRPr="001B618F">
        <w:rPr>
          <w:sz w:val="24"/>
        </w:rPr>
        <w:t>t</w:t>
      </w:r>
      <w:r w:rsidR="007B78BB" w:rsidRPr="001B618F">
        <w:rPr>
          <w:rFonts w:hint="eastAsia"/>
          <w:sz w:val="24"/>
        </w:rPr>
        <w:t xml:space="preserve">he LD matrix </w:t>
      </w:r>
      <m:oMath>
        <m:r>
          <m:rPr>
            <m:sty m:val="b"/>
          </m:rPr>
          <w:rPr>
            <w:rFonts w:ascii="Cambria Math" w:hAnsi="Cambria Math"/>
            <w:sz w:val="24"/>
          </w:rPr>
          <m:t>Ω</m:t>
        </m:r>
      </m:oMath>
      <w:r w:rsidR="007B78BB" w:rsidRPr="001B618F">
        <w:rPr>
          <w:sz w:val="24"/>
        </w:rPr>
        <w:t xml:space="preserve"> and</w:t>
      </w:r>
      <w:r w:rsidR="00E61930" w:rsidRPr="001B618F">
        <w:rPr>
          <w:sz w:val="24"/>
        </w:rPr>
        <w:t xml:space="preserve"> the</w:t>
      </w:r>
      <w:r w:rsidR="007B78BB" w:rsidRPr="001B618F">
        <w:rPr>
          <w:sz w:val="24"/>
        </w:rPr>
        <w:t xml:space="preserve"> correlation</w:t>
      </w:r>
      <w:r w:rsidR="007B78BB" w:rsidRPr="001B618F">
        <w:rPr>
          <w:rFonts w:hint="eastAsia"/>
          <w:sz w:val="24"/>
        </w:rPr>
        <w:t xml:space="preserve"> matrix </w:t>
      </w:r>
      <w:r w:rsidR="007B78BB" w:rsidRPr="001B618F">
        <w:rPr>
          <w:b/>
          <w:sz w:val="24"/>
        </w:rPr>
        <w:t>R</w:t>
      </w:r>
      <w:r w:rsidRPr="001B618F">
        <w:rPr>
          <w:sz w:val="24"/>
        </w:rPr>
        <w:t>. When individual-level genotypes are not available, we can</w:t>
      </w:r>
      <w:r w:rsidR="007B78BB" w:rsidRPr="001B618F">
        <w:rPr>
          <w:rFonts w:hint="eastAsia"/>
          <w:sz w:val="24"/>
        </w:rPr>
        <w:t xml:space="preserve"> </w:t>
      </w:r>
      <w:r w:rsidRPr="001B618F">
        <w:rPr>
          <w:sz w:val="24"/>
        </w:rPr>
        <w:t xml:space="preserve">use </w:t>
      </w:r>
      <w:r w:rsidR="007B78BB" w:rsidRPr="001B618F">
        <w:rPr>
          <w:rFonts w:hint="eastAsia"/>
          <w:sz w:val="24"/>
        </w:rPr>
        <w:t>a suitable reference panel</w:t>
      </w:r>
      <w:r w:rsidRPr="001B618F">
        <w:rPr>
          <w:sz w:val="24"/>
        </w:rPr>
        <w:t xml:space="preserve"> for </w:t>
      </w:r>
      <w:r w:rsidR="00A549D8" w:rsidRPr="001B618F">
        <w:rPr>
          <w:sz w:val="24"/>
        </w:rPr>
        <w:t xml:space="preserve">the </w:t>
      </w:r>
      <w:r w:rsidRPr="001B618F">
        <w:rPr>
          <w:sz w:val="24"/>
        </w:rPr>
        <w:t xml:space="preserve">computation of </w:t>
      </w:r>
      <m:oMath>
        <m:r>
          <m:rPr>
            <m:sty m:val="b"/>
          </m:rPr>
          <w:rPr>
            <w:rFonts w:ascii="Cambria Math" w:hAnsi="Cambria Math"/>
            <w:sz w:val="24"/>
          </w:rPr>
          <m:t>Ω</m:t>
        </m:r>
      </m:oMath>
      <w:r w:rsidRPr="001B618F">
        <w:rPr>
          <w:sz w:val="24"/>
        </w:rPr>
        <w:t xml:space="preserve"> and </w:t>
      </w:r>
      <w:r w:rsidRPr="001B618F">
        <w:rPr>
          <w:b/>
          <w:sz w:val="24"/>
        </w:rPr>
        <w:t>R</w:t>
      </w:r>
      <w:r w:rsidR="007B78BB" w:rsidRPr="001B618F">
        <w:rPr>
          <w:rFonts w:hint="eastAsia"/>
          <w:sz w:val="24"/>
        </w:rPr>
        <w:t xml:space="preserve">. In </w:t>
      </w:r>
      <w:r w:rsidRPr="001B618F">
        <w:rPr>
          <w:sz w:val="24"/>
        </w:rPr>
        <w:t>the present</w:t>
      </w:r>
      <w:r w:rsidR="007B78BB" w:rsidRPr="001B618F">
        <w:rPr>
          <w:rFonts w:hint="eastAsia"/>
          <w:sz w:val="24"/>
        </w:rPr>
        <w:t xml:space="preserve"> study, we used 503 individuals of European ancestry from the 1000 genomes project </w:t>
      </w:r>
      <w:r w:rsidR="007B78BB" w:rsidRPr="001B618F">
        <w:rPr>
          <w:sz w:val="24"/>
        </w:rPr>
        <w:fldChar w:fldCharType="begin"/>
      </w:r>
      <w:r w:rsidR="00F24EF8" w:rsidRPr="001B618F">
        <w:rPr>
          <w:sz w:val="24"/>
        </w:rPr>
        <w:instrText xml:space="preserve"> ADDIN EN.CITE &lt;EndNote&gt;&lt;Cite&gt;&lt;Author&gt;Consortium&lt;/Author&gt;&lt;Year&gt;2012&lt;/Year&gt;&lt;RecNum&gt;63&lt;/RecNum&gt;&lt;DisplayText&gt;[5]&lt;/DisplayText&gt;&lt;record&gt;&lt;rec-number&gt;63&lt;/rec-number&gt;&lt;foreign-keys&gt;&lt;key app="EN" db-id="r90s5wz2u2zxs2esxd65vwf9arzpad9sdxas"&gt;63&lt;/key&gt;&lt;/foreign-keys&gt;&lt;ref-type name="Journal Article"&gt;17&lt;/ref-type&gt;&lt;contributors&gt;&lt;authors&gt;&lt;author&gt;Genomes Project Consortium&lt;/author&gt;&lt;/authors&gt;&lt;/contributors&gt;&lt;titles&gt;&lt;title&gt;An integrated map of genetic variation from 1,092 human genomes&lt;/title&gt;&lt;secondary-title&gt;Nature&lt;/secondary-title&gt;&lt;/titles&gt;&lt;periodical&gt;&lt;full-title&gt;Nature&lt;/full-title&gt;&lt;/periodical&gt;&lt;pages&gt;56-65&lt;/pages&gt;&lt;volume&gt;491&lt;/volume&gt;&lt;number&gt;7422&lt;/number&gt;&lt;dates&gt;&lt;year&gt;2012&lt;/year&gt;&lt;/dates&gt;&lt;isbn&gt;0028-0836&lt;/isbn&gt;&lt;urls&gt;&lt;/urls&gt;&lt;/record&gt;&lt;/Cite&gt;&lt;/EndNote&gt;</w:instrText>
      </w:r>
      <w:r w:rsidR="007B78BB" w:rsidRPr="001B618F">
        <w:rPr>
          <w:sz w:val="24"/>
        </w:rPr>
        <w:fldChar w:fldCharType="separate"/>
      </w:r>
      <w:r w:rsidR="00F24EF8" w:rsidRPr="001B618F">
        <w:rPr>
          <w:noProof/>
          <w:sz w:val="24"/>
        </w:rPr>
        <w:t>[</w:t>
      </w:r>
      <w:hyperlink w:anchor="_ENREF_5" w:tooltip="Consortium, 2012 #63" w:history="1">
        <w:r w:rsidR="00F24EF8" w:rsidRPr="001B618F">
          <w:rPr>
            <w:noProof/>
            <w:sz w:val="24"/>
          </w:rPr>
          <w:t>5</w:t>
        </w:r>
      </w:hyperlink>
      <w:r w:rsidR="00F24EF8" w:rsidRPr="001B618F">
        <w:rPr>
          <w:noProof/>
          <w:sz w:val="24"/>
        </w:rPr>
        <w:t>]</w:t>
      </w:r>
      <w:r w:rsidR="007B78BB" w:rsidRPr="001B618F">
        <w:rPr>
          <w:sz w:val="24"/>
        </w:rPr>
        <w:fldChar w:fldCharType="end"/>
      </w:r>
      <w:r w:rsidR="007B78BB" w:rsidRPr="001B618F">
        <w:rPr>
          <w:rFonts w:hint="eastAsia"/>
          <w:sz w:val="24"/>
        </w:rPr>
        <w:t xml:space="preserve"> as the genotype reference panel. </w:t>
      </w:r>
      <w:r w:rsidRPr="001B618F">
        <w:rPr>
          <w:sz w:val="24"/>
        </w:rPr>
        <w:t xml:space="preserve">To further </w:t>
      </w:r>
      <w:r w:rsidR="00A549D8" w:rsidRPr="001B618F">
        <w:rPr>
          <w:sz w:val="24"/>
        </w:rPr>
        <w:t>reduce</w:t>
      </w:r>
      <w:r w:rsidRPr="001B618F">
        <w:rPr>
          <w:sz w:val="24"/>
        </w:rPr>
        <w:t xml:space="preserve"> computation</w:t>
      </w:r>
      <w:r w:rsidR="00A549D8" w:rsidRPr="001B618F">
        <w:rPr>
          <w:sz w:val="24"/>
        </w:rPr>
        <w:t>al cost</w:t>
      </w:r>
      <w:r w:rsidRPr="001B618F">
        <w:rPr>
          <w:sz w:val="24"/>
        </w:rPr>
        <w:t xml:space="preserve"> and memory requirement,</w:t>
      </w:r>
      <w:r w:rsidR="007B78BB" w:rsidRPr="001B618F">
        <w:rPr>
          <w:rFonts w:hint="eastAsia"/>
          <w:sz w:val="24"/>
        </w:rPr>
        <w:t xml:space="preserve"> </w:t>
      </w:r>
      <w:r w:rsidRPr="001B618F">
        <w:rPr>
          <w:sz w:val="24"/>
        </w:rPr>
        <w:t>we</w:t>
      </w:r>
      <w:r w:rsidR="007B78BB" w:rsidRPr="001B618F">
        <w:rPr>
          <w:rFonts w:hint="eastAsia"/>
          <w:sz w:val="24"/>
        </w:rPr>
        <w:t xml:space="preserve"> </w:t>
      </w:r>
      <w:r w:rsidRPr="001B618F">
        <w:rPr>
          <w:sz w:val="24"/>
        </w:rPr>
        <w:t>follow</w:t>
      </w:r>
      <w:r w:rsidR="00A549D8" w:rsidRPr="001B618F">
        <w:rPr>
          <w:sz w:val="24"/>
        </w:rPr>
        <w:t>ed</w:t>
      </w:r>
      <w:r w:rsidRPr="001B618F">
        <w:rPr>
          <w:sz w:val="24"/>
        </w:rPr>
        <w:t xml:space="preserve"> </w:t>
      </w:r>
      <w:r w:rsidR="007B78BB" w:rsidRPr="001B618F">
        <w:rPr>
          <w:sz w:val="24"/>
        </w:rPr>
        <w:fldChar w:fldCharType="begin"/>
      </w:r>
      <w:r w:rsidR="00F24EF8" w:rsidRPr="001B618F">
        <w:rPr>
          <w:sz w:val="24"/>
        </w:rPr>
        <w:instrText xml:space="preserve"> ADDIN EN.CITE &lt;EndNote&gt;&lt;Cite&gt;&lt;Author&gt;Wen&lt;/Author&gt;&lt;Year&gt;2010&lt;/Year&gt;&lt;RecNum&gt;64&lt;/RecNum&gt;&lt;DisplayText&gt;[6]&lt;/DisplayText&gt;&lt;record&gt;&lt;rec-number&gt;64&lt;/rec-number&gt;&lt;foreign-keys&gt;&lt;key app="EN" db-id="r90s5wz2u2zxs2esxd65vwf9arzpad9sdxas"&gt;64&lt;/key&gt;&lt;/foreign-keys&gt;&lt;ref-type name="Journal Article"&gt;17&lt;/ref-type&gt;&lt;contributors&gt;&lt;authors&gt;&lt;author&gt;Wen, Xiaoquan&lt;/author&gt;&lt;author&gt;Stephens, Matthew&lt;/author&gt;&lt;/authors&gt;&lt;/contributors&gt;&lt;titles&gt;&lt;title&gt;Using linear predictors to impute allele frequencies from summary or pooled genotype data&lt;/title&gt;&lt;secondary-title&gt;The annals of applied statistics&lt;/secondary-title&gt;&lt;/titles&gt;&lt;periodical&gt;&lt;full-title&gt;The annals of applied statistics&lt;/full-title&gt;&lt;/periodical&gt;&lt;pages&gt;1158&lt;/pages&gt;&lt;volume&gt;4&lt;/volume&gt;&lt;number&gt;3&lt;/number&gt;&lt;dates&gt;&lt;year&gt;2010&lt;/year&gt;&lt;/dates&gt;&lt;urls&gt;&lt;/urls&gt;&lt;/record&gt;&lt;/Cite&gt;&lt;/EndNote&gt;</w:instrText>
      </w:r>
      <w:r w:rsidR="007B78BB" w:rsidRPr="001B618F">
        <w:rPr>
          <w:sz w:val="24"/>
        </w:rPr>
        <w:fldChar w:fldCharType="separate"/>
      </w:r>
      <w:r w:rsidR="00F24EF8" w:rsidRPr="001B618F">
        <w:rPr>
          <w:noProof/>
          <w:sz w:val="24"/>
        </w:rPr>
        <w:t>[</w:t>
      </w:r>
      <w:hyperlink w:anchor="_ENREF_6" w:tooltip="Wen, 2010 #64" w:history="1">
        <w:r w:rsidR="00F24EF8" w:rsidRPr="001B618F">
          <w:rPr>
            <w:noProof/>
            <w:sz w:val="24"/>
          </w:rPr>
          <w:t>6</w:t>
        </w:r>
      </w:hyperlink>
      <w:r w:rsidR="00F24EF8" w:rsidRPr="001B618F">
        <w:rPr>
          <w:noProof/>
          <w:sz w:val="24"/>
        </w:rPr>
        <w:t>]</w:t>
      </w:r>
      <w:r w:rsidR="007B78BB" w:rsidRPr="001B618F">
        <w:rPr>
          <w:sz w:val="24"/>
        </w:rPr>
        <w:fldChar w:fldCharType="end"/>
      </w:r>
      <w:r w:rsidR="007B78BB" w:rsidRPr="001B618F">
        <w:rPr>
          <w:rFonts w:hint="eastAsia"/>
          <w:sz w:val="24"/>
        </w:rPr>
        <w:t xml:space="preserve"> </w:t>
      </w:r>
      <w:r w:rsidRPr="001B618F">
        <w:rPr>
          <w:sz w:val="24"/>
        </w:rPr>
        <w:t>and use</w:t>
      </w:r>
      <w:r w:rsidR="00A549D8" w:rsidRPr="001B618F">
        <w:rPr>
          <w:sz w:val="24"/>
        </w:rPr>
        <w:t>d</w:t>
      </w:r>
      <w:r w:rsidRPr="001B618F">
        <w:rPr>
          <w:sz w:val="24"/>
        </w:rPr>
        <w:t xml:space="preserve"> a</w:t>
      </w:r>
      <w:r w:rsidRPr="001B618F">
        <w:rPr>
          <w:rFonts w:hint="eastAsia"/>
          <w:sz w:val="24"/>
        </w:rPr>
        <w:t xml:space="preserve"> banded matrix</w:t>
      </w:r>
      <w:r w:rsidRPr="001B618F">
        <w:rPr>
          <w:sz w:val="24"/>
        </w:rPr>
        <w:t xml:space="preserve"> plus</w:t>
      </w:r>
      <w:r w:rsidR="007B78BB" w:rsidRPr="001B618F">
        <w:rPr>
          <w:sz w:val="24"/>
        </w:rPr>
        <w:t xml:space="preserve"> a low rank matrix </w:t>
      </w:r>
      <w:r w:rsidRPr="001B618F">
        <w:rPr>
          <w:sz w:val="24"/>
        </w:rPr>
        <w:t xml:space="preserve">to approximate </w:t>
      </w:r>
      <m:oMath>
        <m:r>
          <m:rPr>
            <m:sty m:val="b"/>
          </m:rPr>
          <w:rPr>
            <w:rFonts w:ascii="Cambria Math" w:hAnsi="Cambria Math"/>
            <w:sz w:val="24"/>
          </w:rPr>
          <m:t>Ω</m:t>
        </m:r>
      </m:oMath>
      <w:r w:rsidR="008A73D8" w:rsidRPr="001B618F">
        <w:rPr>
          <w:sz w:val="24"/>
        </w:rPr>
        <w:t xml:space="preserve"> </w:t>
      </w:r>
      <w:r w:rsidR="006017AF" w:rsidRPr="001B618F">
        <w:rPr>
          <w:sz w:val="24"/>
        </w:rPr>
        <w:t xml:space="preserve">and </w:t>
      </w:r>
      <w:r w:rsidR="006017AF" w:rsidRPr="001B618F">
        <w:rPr>
          <w:b/>
          <w:sz w:val="24"/>
        </w:rPr>
        <w:t>R</w:t>
      </w:r>
      <w:r w:rsidR="006017AF" w:rsidRPr="001B618F">
        <w:rPr>
          <w:sz w:val="24"/>
        </w:rPr>
        <w:t xml:space="preserve"> </w:t>
      </w:r>
      <w:r w:rsidR="008A73D8" w:rsidRPr="001B618F">
        <w:rPr>
          <w:sz w:val="24"/>
        </w:rPr>
        <w:t>for each chromosome separately</w:t>
      </w:r>
      <w:r w:rsidR="004C15BA" w:rsidRPr="001B618F">
        <w:rPr>
          <w:sz w:val="24"/>
        </w:rPr>
        <w:t xml:space="preserve">. </w:t>
      </w:r>
      <w:r w:rsidR="006017AF" w:rsidRPr="001B618F">
        <w:rPr>
          <w:sz w:val="24"/>
        </w:rPr>
        <w:t>In particular,</w:t>
      </w:r>
      <w:r w:rsidR="004C15BA" w:rsidRPr="001B618F">
        <w:rPr>
          <w:rFonts w:hint="eastAsia"/>
          <w:sz w:val="24"/>
        </w:rPr>
        <w:t xml:space="preserve"> we </w:t>
      </w:r>
      <w:r w:rsidR="004B7170" w:rsidRPr="001B618F">
        <w:rPr>
          <w:sz w:val="24"/>
        </w:rPr>
        <w:t>computed</w:t>
      </w:r>
      <w:r w:rsidR="004B7170" w:rsidRPr="001B618F">
        <w:rPr>
          <w:rFonts w:hint="eastAsia"/>
          <w:sz w:val="24"/>
        </w:rPr>
        <w:t xml:space="preserve"> </w:t>
      </w:r>
      <m:oMath>
        <m:acc>
          <m:accPr>
            <m:ctrlPr>
              <w:rPr>
                <w:rFonts w:ascii="Cambria Math" w:hAnsi="Cambria Math"/>
                <w:i/>
                <w:sz w:val="24"/>
              </w:rPr>
            </m:ctrlPr>
          </m:accPr>
          <m:e>
            <m:r>
              <m:rPr>
                <m:sty m:val="b"/>
              </m:rPr>
              <w:rPr>
                <w:rFonts w:ascii="Cambria Math" w:hAnsi="Cambria Math"/>
                <w:sz w:val="24"/>
              </w:rPr>
              <m:t>Ω</m:t>
            </m:r>
          </m:e>
        </m:acc>
      </m:oMath>
      <w:r w:rsidR="003429C3" w:rsidRPr="001B618F">
        <w:rPr>
          <w:rFonts w:hint="eastAsia"/>
          <w:sz w:val="24"/>
        </w:rPr>
        <w:t xml:space="preserve"> and </w:t>
      </w:r>
      <m:oMath>
        <m:acc>
          <m:accPr>
            <m:ctrlPr>
              <w:rPr>
                <w:rFonts w:ascii="Cambria Math" w:hAnsi="Cambria Math"/>
                <w:i/>
                <w:sz w:val="24"/>
              </w:rPr>
            </m:ctrlPr>
          </m:accPr>
          <m:e>
            <m:r>
              <m:rPr>
                <m:sty m:val="b"/>
              </m:rPr>
              <w:rPr>
                <w:rFonts w:ascii="Cambria Math" w:hAnsi="Cambria Math"/>
                <w:sz w:val="24"/>
              </w:rPr>
              <m:t>R</m:t>
            </m:r>
          </m:e>
        </m:acc>
      </m:oMath>
      <w:r w:rsidR="003429C3" w:rsidRPr="001B618F">
        <w:rPr>
          <w:sz w:val="24"/>
        </w:rPr>
        <w:t xml:space="preserve"> in the reference panel, extracted the banded parts</w:t>
      </w:r>
      <w:r w:rsidR="00C16077" w:rsidRPr="001B618F">
        <w:rPr>
          <w:rFonts w:hint="eastAsia"/>
          <w:sz w:val="24"/>
        </w:rPr>
        <w:t xml:space="preserve"> (</w:t>
      </w:r>
      <m:oMath>
        <m:sSub>
          <m:sSubPr>
            <m:ctrlPr>
              <w:rPr>
                <w:rFonts w:ascii="Cambria Math" w:hAnsi="Cambria Math"/>
                <w:sz w:val="24"/>
              </w:rPr>
            </m:ctrlPr>
          </m:sSubPr>
          <m:e>
            <m:r>
              <m:rPr>
                <m:sty m:val="b"/>
              </m:rPr>
              <w:rPr>
                <w:rFonts w:ascii="Cambria Math" w:hAnsi="Cambria Math"/>
                <w:sz w:val="24"/>
              </w:rPr>
              <m:t>Ω</m:t>
            </m:r>
          </m:e>
          <m:sub>
            <m:r>
              <m:rPr>
                <m:sty m:val="p"/>
              </m:rPr>
              <w:rPr>
                <w:rFonts w:ascii="Cambria Math" w:hAnsi="Cambria Math"/>
                <w:sz w:val="24"/>
              </w:rPr>
              <m:t>s</m:t>
            </m:r>
          </m:sub>
        </m:sSub>
        <m:r>
          <w:rPr>
            <w:rFonts w:ascii="Cambria Math" w:hAnsi="Cambria Math"/>
            <w:sz w:val="24"/>
          </w:rPr>
          <m:t xml:space="preserve"> </m:t>
        </m:r>
        <m:r>
          <m:rPr>
            <m:sty m:val="p"/>
          </m:rPr>
          <w:rPr>
            <w:rFonts w:ascii="Cambria Math" w:hAnsi="Cambria Math"/>
            <w:sz w:val="24"/>
          </w:rPr>
          <m:t>and</m:t>
        </m:r>
        <m:r>
          <w:rPr>
            <w:rFonts w:ascii="Cambria Math" w:hAnsi="Cambria Math"/>
            <w:sz w:val="24"/>
          </w:rPr>
          <m:t xml:space="preserve"> </m:t>
        </m:r>
        <m:sSub>
          <m:sSubPr>
            <m:ctrlPr>
              <w:rPr>
                <w:rFonts w:ascii="Cambria Math" w:hAnsi="Cambria Math"/>
                <w:i/>
                <w:sz w:val="24"/>
              </w:rPr>
            </m:ctrlPr>
          </m:sSubPr>
          <m:e>
            <m:r>
              <m:rPr>
                <m:sty m:val="b"/>
              </m:rPr>
              <w:rPr>
                <w:rFonts w:ascii="Cambria Math" w:hAnsi="Cambria Math"/>
                <w:sz w:val="24"/>
              </w:rPr>
              <m:t>R</m:t>
            </m:r>
          </m:e>
          <m:sub>
            <m:r>
              <w:rPr>
                <w:rFonts w:ascii="Cambria Math" w:hAnsi="Cambria Math"/>
                <w:sz w:val="24"/>
              </w:rPr>
              <m:t>s</m:t>
            </m:r>
          </m:sub>
        </m:sSub>
      </m:oMath>
      <w:r w:rsidR="00C16077" w:rsidRPr="001B618F">
        <w:rPr>
          <w:rFonts w:hint="eastAsia"/>
          <w:sz w:val="24"/>
        </w:rPr>
        <w:t>)</w:t>
      </w:r>
      <w:r w:rsidR="003429C3" w:rsidRPr="001B618F">
        <w:rPr>
          <w:sz w:val="24"/>
        </w:rPr>
        <w:t xml:space="preserve"> using a bandwidth of 1cM, and added a one-rank </w:t>
      </w:r>
      <w:r w:rsidR="00D1640B" w:rsidRPr="001B618F">
        <w:rPr>
          <w:sz w:val="24"/>
        </w:rPr>
        <w:t>matrix</w:t>
      </w:r>
      <w:r w:rsidR="00D1640B" w:rsidRPr="001B618F">
        <w:rPr>
          <w:rFonts w:hint="eastAsia"/>
          <w:sz w:val="24"/>
        </w:rPr>
        <w:t xml:space="preserve"> </w:t>
      </w:r>
      <w:r w:rsidR="00DC27F8" w:rsidRPr="001B618F">
        <w:rPr>
          <w:rFonts w:hint="eastAsia"/>
          <w:sz w:val="24"/>
        </w:rPr>
        <w:t>(</w:t>
      </w:r>
      <m:oMath>
        <m:sSub>
          <m:sSubPr>
            <m:ctrlPr>
              <w:rPr>
                <w:rFonts w:ascii="Cambria Math" w:hAnsi="Cambria Math"/>
                <w:i/>
                <w:sz w:val="24"/>
              </w:rPr>
            </m:ctrlPr>
          </m:sSubPr>
          <m:e>
            <m:r>
              <m:rPr>
                <m:sty m:val="b"/>
              </m:rPr>
              <w:rPr>
                <w:rFonts w:ascii="Cambria Math" w:hAnsi="Cambria Math"/>
                <w:sz w:val="24"/>
              </w:rPr>
              <m:t>Ω</m:t>
            </m:r>
          </m:e>
          <m:sub>
            <m:r>
              <w:rPr>
                <w:rFonts w:ascii="Cambria Math" w:hAnsi="Cambria Math"/>
                <w:sz w:val="24"/>
              </w:rPr>
              <m:t>LR</m:t>
            </m:r>
          </m:sub>
        </m:sSub>
      </m:oMath>
      <w:r w:rsidR="00DC27F8" w:rsidRPr="001B618F">
        <w:rPr>
          <w:rFonts w:hint="eastAsia"/>
          <w:sz w:val="24"/>
        </w:rPr>
        <w:t xml:space="preserve">) </w:t>
      </w:r>
      <w:r w:rsidR="003429C3" w:rsidRPr="001B618F">
        <w:rPr>
          <w:sz w:val="24"/>
        </w:rPr>
        <w:t>with equal element 1/</w:t>
      </w:r>
      <w:r w:rsidR="003429C3" w:rsidRPr="001B618F">
        <w:rPr>
          <w:i/>
          <w:sz w:val="24"/>
        </w:rPr>
        <w:t>n</w:t>
      </w:r>
      <w:r w:rsidR="003429C3" w:rsidRPr="001B618F">
        <w:rPr>
          <w:sz w:val="24"/>
        </w:rPr>
        <w:t xml:space="preserve"> to </w:t>
      </w:r>
      <m:oMath>
        <m:sSub>
          <m:sSubPr>
            <m:ctrlPr>
              <w:rPr>
                <w:rFonts w:ascii="Cambria Math" w:hAnsi="Cambria Math"/>
                <w:sz w:val="24"/>
              </w:rPr>
            </m:ctrlPr>
          </m:sSubPr>
          <m:e>
            <m:r>
              <m:rPr>
                <m:sty m:val="b"/>
              </m:rPr>
              <w:rPr>
                <w:rFonts w:ascii="Cambria Math" w:hAnsi="Cambria Math"/>
                <w:sz w:val="24"/>
              </w:rPr>
              <m:t>Ω</m:t>
            </m:r>
          </m:e>
          <m:sub>
            <m:r>
              <m:rPr>
                <m:sty m:val="p"/>
              </m:rPr>
              <w:rPr>
                <w:rFonts w:ascii="Cambria Math" w:hAnsi="Cambria Math"/>
                <w:sz w:val="24"/>
              </w:rPr>
              <m:t>s</m:t>
            </m:r>
          </m:sub>
        </m:sSub>
        <m:r>
          <w:rPr>
            <w:rFonts w:ascii="Cambria Math" w:hAnsi="Cambria Math"/>
            <w:sz w:val="24"/>
          </w:rPr>
          <m:t xml:space="preserve"> </m:t>
        </m:r>
      </m:oMath>
      <w:r w:rsidR="003429C3" w:rsidRPr="001B618F">
        <w:rPr>
          <w:sz w:val="24"/>
        </w:rPr>
        <w:t xml:space="preserve"> to ensure that the off-diagonal elements in the approximated</w:t>
      </w:r>
      <m:oMath>
        <m:r>
          <m:rPr>
            <m:sty m:val="p"/>
          </m:rPr>
          <w:rPr>
            <w:rFonts w:ascii="Cambria Math" w:hAnsi="Cambria Math"/>
            <w:sz w:val="24"/>
          </w:rPr>
          <m:t xml:space="preserve"> </m:t>
        </m:r>
        <m:r>
          <m:rPr>
            <m:sty m:val="b"/>
          </m:rPr>
          <w:rPr>
            <w:rFonts w:ascii="Cambria Math" w:hAnsi="Cambria Math"/>
            <w:sz w:val="24"/>
          </w:rPr>
          <m:t>Ω</m:t>
        </m:r>
      </m:oMath>
      <w:r w:rsidR="00A2424E" w:rsidRPr="001B618F">
        <w:rPr>
          <w:sz w:val="24"/>
        </w:rPr>
        <w:t xml:space="preserve"> matrix equal its expectation.</w:t>
      </w:r>
    </w:p>
    <w:p w14:paraId="528BBC09" w14:textId="77777777" w:rsidR="00FD3CB4" w:rsidRPr="001B618F" w:rsidRDefault="00FD3CB4" w:rsidP="009416B8">
      <w:pPr>
        <w:spacing w:line="360" w:lineRule="auto"/>
        <w:rPr>
          <w:sz w:val="24"/>
        </w:rPr>
      </w:pPr>
    </w:p>
    <w:p w14:paraId="4AE628F8" w14:textId="09A5211A" w:rsidR="00FD3CB4" w:rsidRPr="001B618F" w:rsidRDefault="00206171" w:rsidP="009416B8">
      <w:pPr>
        <w:spacing w:line="360" w:lineRule="auto"/>
        <w:rPr>
          <w:sz w:val="24"/>
        </w:rPr>
      </w:pPr>
      <w:r w:rsidRPr="001B618F">
        <w:rPr>
          <w:b/>
          <w:sz w:val="24"/>
        </w:rPr>
        <w:t>T</w:t>
      </w:r>
      <w:r w:rsidR="00FD3CB4" w:rsidRPr="001B618F">
        <w:rPr>
          <w:b/>
          <w:sz w:val="24"/>
        </w:rPr>
        <w:t>rait-</w:t>
      </w:r>
      <w:r w:rsidR="008169A4" w:rsidRPr="001B618F">
        <w:rPr>
          <w:b/>
          <w:sz w:val="24"/>
        </w:rPr>
        <w:t>R</w:t>
      </w:r>
      <w:r w:rsidR="00FD3CB4" w:rsidRPr="001B618F">
        <w:rPr>
          <w:b/>
          <w:sz w:val="24"/>
        </w:rPr>
        <w:t xml:space="preserve">elevant </w:t>
      </w:r>
      <w:r w:rsidR="008169A4" w:rsidRPr="001B618F">
        <w:rPr>
          <w:b/>
          <w:sz w:val="24"/>
        </w:rPr>
        <w:t>T</w:t>
      </w:r>
      <w:r w:rsidR="00FD3CB4" w:rsidRPr="001B618F">
        <w:rPr>
          <w:b/>
          <w:sz w:val="24"/>
        </w:rPr>
        <w:t xml:space="preserve">issue </w:t>
      </w:r>
      <w:r w:rsidR="008169A4" w:rsidRPr="001B618F">
        <w:rPr>
          <w:b/>
          <w:sz w:val="24"/>
        </w:rPr>
        <w:t>C</w:t>
      </w:r>
      <w:r w:rsidRPr="001B618F">
        <w:rPr>
          <w:b/>
          <w:sz w:val="24"/>
        </w:rPr>
        <w:t>lassification with EM</w:t>
      </w:r>
    </w:p>
    <w:p w14:paraId="7227C424" w14:textId="42254892" w:rsidR="00B029D7" w:rsidRPr="001B618F" w:rsidRDefault="0075777B" w:rsidP="009416B8">
      <w:pPr>
        <w:spacing w:line="360" w:lineRule="auto"/>
        <w:rPr>
          <w:sz w:val="24"/>
        </w:rPr>
      </w:pPr>
      <w:r w:rsidRPr="001B618F">
        <w:rPr>
          <w:sz w:val="24"/>
        </w:rPr>
        <w:t xml:space="preserve">Here, we present details for </w:t>
      </w:r>
      <w:r w:rsidR="005F5DB1" w:rsidRPr="001B618F">
        <w:rPr>
          <w:sz w:val="24"/>
        </w:rPr>
        <w:t xml:space="preserve">the </w:t>
      </w:r>
      <w:r w:rsidR="00640C65" w:rsidRPr="001B618F">
        <w:rPr>
          <w:sz w:val="24"/>
        </w:rPr>
        <w:t xml:space="preserve">expectation maximization </w:t>
      </w:r>
      <w:r w:rsidR="00640C65" w:rsidRPr="001B618F">
        <w:rPr>
          <w:rFonts w:hint="eastAsia"/>
          <w:sz w:val="24"/>
        </w:rPr>
        <w:t>(</w:t>
      </w:r>
      <w:r w:rsidR="005F5DB1" w:rsidRPr="001B618F">
        <w:rPr>
          <w:sz w:val="24"/>
        </w:rPr>
        <w:t>EM</w:t>
      </w:r>
      <w:r w:rsidR="00640C65" w:rsidRPr="001B618F">
        <w:rPr>
          <w:rFonts w:hint="eastAsia"/>
          <w:sz w:val="24"/>
        </w:rPr>
        <w:t>)</w:t>
      </w:r>
      <w:r w:rsidR="005F5DB1" w:rsidRPr="001B618F">
        <w:rPr>
          <w:sz w:val="24"/>
        </w:rPr>
        <w:t xml:space="preserve"> algorithm that classifies</w:t>
      </w:r>
      <w:r w:rsidRPr="001B618F">
        <w:rPr>
          <w:sz w:val="24"/>
        </w:rPr>
        <w:t xml:space="preserve"> tissues </w:t>
      </w:r>
      <w:r w:rsidR="005F5DB1" w:rsidRPr="001B618F">
        <w:rPr>
          <w:sz w:val="24"/>
        </w:rPr>
        <w:t xml:space="preserve">into two groups </w:t>
      </w:r>
      <w:r w:rsidRPr="001B618F">
        <w:rPr>
          <w:sz w:val="24"/>
        </w:rPr>
        <w:t xml:space="preserve">in terms of their trait-relevance. </w:t>
      </w:r>
      <w:r w:rsidR="00B029D7" w:rsidRPr="001B618F">
        <w:rPr>
          <w:sz w:val="24"/>
        </w:rPr>
        <w:t>Specifically</w:t>
      </w:r>
      <w:r w:rsidRPr="001B618F">
        <w:rPr>
          <w:sz w:val="24"/>
        </w:rPr>
        <w:t xml:space="preserve">, we </w:t>
      </w:r>
      <w:r w:rsidR="005F5DB1" w:rsidRPr="001B618F">
        <w:rPr>
          <w:sz w:val="24"/>
        </w:rPr>
        <w:t xml:space="preserve">first </w:t>
      </w:r>
      <w:r w:rsidRPr="001B618F">
        <w:rPr>
          <w:sz w:val="24"/>
        </w:rPr>
        <w:t>compute the multivariate Wald statistics</w:t>
      </w:r>
      <w:r w:rsidR="005F5DB1" w:rsidRPr="001B618F">
        <w:rPr>
          <w:sz w:val="24"/>
        </w:rPr>
        <w:t xml:space="preserve">, </w:t>
      </w:r>
      <m:oMath>
        <m:sSub>
          <m:sSubPr>
            <m:ctrlPr>
              <w:rPr>
                <w:rFonts w:ascii="Cambria Math" w:hAnsi="Cambria Math"/>
                <w:i/>
                <w:sz w:val="24"/>
              </w:rPr>
            </m:ctrlPr>
          </m:sSubPr>
          <m:e>
            <m:r>
              <w:rPr>
                <w:rFonts w:ascii="Cambria Math" w:hAnsi="Cambria Math"/>
                <w:sz w:val="24"/>
              </w:rPr>
              <m:t>h</m:t>
            </m:r>
          </m:e>
          <m:sub>
            <m:r>
              <w:rPr>
                <w:rFonts w:ascii="Cambria Math" w:hAnsi="Cambria Math"/>
                <w:sz w:val="24"/>
              </w:rPr>
              <m:t>t</m:t>
            </m:r>
          </m:sub>
        </m:sSub>
      </m:oMath>
      <w:r w:rsidR="005F5DB1" w:rsidRPr="001B618F">
        <w:rPr>
          <w:rFonts w:hint="eastAsia"/>
          <w:sz w:val="24"/>
        </w:rPr>
        <w:t xml:space="preserve"> </w:t>
      </w:r>
      <w:r w:rsidR="005F5DB1" w:rsidRPr="001B618F">
        <w:rPr>
          <w:sz w:val="24"/>
        </w:rPr>
        <w:t xml:space="preserve">for </w:t>
      </w:r>
      <w:r w:rsidR="00B029D7" w:rsidRPr="001B618F">
        <w:rPr>
          <w:sz w:val="24"/>
        </w:rPr>
        <w:t xml:space="preserve">every </w:t>
      </w:r>
      <w:r w:rsidR="005F5DB1" w:rsidRPr="001B618F">
        <w:rPr>
          <w:sz w:val="24"/>
        </w:rPr>
        <w:t xml:space="preserve">tissue </w:t>
      </w:r>
      <m:oMath>
        <m:r>
          <w:rPr>
            <w:rFonts w:ascii="Cambria Math" w:hAnsi="Cambria Math"/>
            <w:sz w:val="24"/>
          </w:rPr>
          <m:t>t∈(1, ⋯,T)</m:t>
        </m:r>
      </m:oMath>
      <w:r w:rsidR="005F5DB1" w:rsidRPr="001B618F">
        <w:rPr>
          <w:sz w:val="24"/>
        </w:rPr>
        <w:t>. We then</w:t>
      </w:r>
      <w:r w:rsidRPr="001B618F">
        <w:rPr>
          <w:sz w:val="24"/>
        </w:rPr>
        <w:t xml:space="preserve"> </w:t>
      </w:r>
      <w:r w:rsidR="005F5DB1" w:rsidRPr="001B618F">
        <w:rPr>
          <w:sz w:val="24"/>
        </w:rPr>
        <w:t xml:space="preserve">model these Wald statistics </w:t>
      </w:r>
      <w:r w:rsidRPr="001B618F">
        <w:rPr>
          <w:sz w:val="24"/>
        </w:rPr>
        <w:t xml:space="preserve">across tissues </w:t>
      </w:r>
      <w:r w:rsidR="00B029D7" w:rsidRPr="001B618F">
        <w:rPr>
          <w:sz w:val="24"/>
        </w:rPr>
        <w:t xml:space="preserve">using </w:t>
      </w:r>
      <w:r w:rsidRPr="001B618F">
        <w:rPr>
          <w:sz w:val="24"/>
        </w:rPr>
        <w:t>a mixture of two non-central chi-squared distributions</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
        <w:gridCol w:w="8583"/>
        <w:gridCol w:w="616"/>
      </w:tblGrid>
      <w:tr w:rsidR="001B618F" w:rsidRPr="001B618F" w14:paraId="7120DA60" w14:textId="77777777" w:rsidTr="0047780C">
        <w:tc>
          <w:tcPr>
            <w:tcW w:w="378" w:type="dxa"/>
            <w:vAlign w:val="center"/>
          </w:tcPr>
          <w:p w14:paraId="5D34BBA6" w14:textId="77777777" w:rsidR="00566ADD" w:rsidRPr="001B618F" w:rsidRDefault="00566ADD" w:rsidP="0047780C">
            <w:pPr>
              <w:spacing w:line="360" w:lineRule="auto"/>
              <w:jc w:val="center"/>
              <w:rPr>
                <w:sz w:val="24"/>
              </w:rPr>
            </w:pPr>
          </w:p>
        </w:tc>
        <w:tc>
          <w:tcPr>
            <w:tcW w:w="8640" w:type="dxa"/>
            <w:vAlign w:val="center"/>
          </w:tcPr>
          <w:p w14:paraId="4B0FC59E" w14:textId="60D830AA" w:rsidR="00566ADD" w:rsidRPr="001B618F" w:rsidRDefault="00726F59" w:rsidP="0047780C">
            <w:pPr>
              <w:spacing w:line="360" w:lineRule="auto"/>
              <w:jc w:val="center"/>
              <w:rPr>
                <w:sz w:val="24"/>
              </w:rPr>
            </w:pPr>
            <m:oMathPara>
              <m:oMath>
                <m:sSub>
                  <m:sSubPr>
                    <m:ctrlPr>
                      <w:rPr>
                        <w:rFonts w:ascii="Cambria Math" w:hAnsi="Cambria Math"/>
                        <w:sz w:val="24"/>
                      </w:rPr>
                    </m:ctrlPr>
                  </m:sSubPr>
                  <m:e>
                    <m:r>
                      <w:rPr>
                        <w:rFonts w:ascii="Cambria Math" w:hAnsi="Cambria Math"/>
                        <w:sz w:val="24"/>
                      </w:rPr>
                      <m:t>h</m:t>
                    </m:r>
                  </m:e>
                  <m:sub>
                    <m:r>
                      <w:rPr>
                        <w:rFonts w:ascii="Cambria Math" w:hAnsi="Cambria Math"/>
                        <w:sz w:val="24"/>
                      </w:rPr>
                      <m:t>t</m:t>
                    </m:r>
                  </m:sub>
                </m:sSub>
                <m:r>
                  <w:rPr>
                    <w:rFonts w:ascii="Cambria Math" w:hAnsi="Cambria Math"/>
                    <w:sz w:val="24"/>
                  </w:rPr>
                  <m:t xml:space="preserve"> ~ π</m:t>
                </m:r>
                <m:sSubSup>
                  <m:sSubSupPr>
                    <m:ctrlPr>
                      <w:rPr>
                        <w:rFonts w:ascii="Cambria Math" w:hAnsi="Cambria Math"/>
                        <w:i/>
                        <w:sz w:val="24"/>
                      </w:rPr>
                    </m:ctrlPr>
                  </m:sSubSupPr>
                  <m:e>
                    <m:r>
                      <w:rPr>
                        <w:rFonts w:ascii="Cambria Math" w:hAnsi="Cambria Math"/>
                        <w:sz w:val="24"/>
                      </w:rPr>
                      <m:t>χ</m:t>
                    </m:r>
                  </m:e>
                  <m:sub>
                    <m:d>
                      <m:dPr>
                        <m:ctrlPr>
                          <w:rPr>
                            <w:rFonts w:ascii="Cambria Math" w:hAnsi="Cambria Math"/>
                            <w:i/>
                            <w:sz w:val="24"/>
                          </w:rPr>
                        </m:ctrlPr>
                      </m:dPr>
                      <m:e>
                        <m:r>
                          <w:rPr>
                            <w:rFonts w:ascii="Cambria Math" w:hAnsi="Cambria Math"/>
                            <w:sz w:val="24"/>
                          </w:rPr>
                          <m:t xml:space="preserve">k,  </m:t>
                        </m:r>
                        <m:sSub>
                          <m:sSubPr>
                            <m:ctrlPr>
                              <w:rPr>
                                <w:rFonts w:ascii="Cambria Math" w:hAnsi="Cambria Math"/>
                                <w:i/>
                                <w:sz w:val="24"/>
                              </w:rPr>
                            </m:ctrlPr>
                          </m:sSubPr>
                          <m:e>
                            <m:r>
                              <w:rPr>
                                <w:rFonts w:ascii="Cambria Math" w:hAnsi="Cambria Math"/>
                                <w:sz w:val="24"/>
                              </w:rPr>
                              <m:t>λ</m:t>
                            </m:r>
                          </m:e>
                          <m:sub>
                            <m:r>
                              <w:rPr>
                                <w:rFonts w:ascii="Cambria Math" w:hAnsi="Cambria Math"/>
                                <w:sz w:val="24"/>
                              </w:rPr>
                              <m:t>1</m:t>
                            </m:r>
                          </m:sub>
                        </m:sSub>
                      </m:e>
                    </m:d>
                  </m:sub>
                  <m:sup>
                    <m:r>
                      <w:rPr>
                        <w:rFonts w:ascii="Cambria Math" w:hAnsi="Cambria Math"/>
                        <w:sz w:val="24"/>
                      </w:rPr>
                      <m:t>2</m:t>
                    </m:r>
                  </m:sup>
                </m:sSubSup>
                <m:r>
                  <w:rPr>
                    <w:rFonts w:ascii="Cambria Math" w:hAnsi="Cambria Math"/>
                    <w:sz w:val="24"/>
                  </w:rPr>
                  <m:t>+</m:t>
                </m:r>
                <m:d>
                  <m:dPr>
                    <m:ctrlPr>
                      <w:rPr>
                        <w:rFonts w:ascii="Cambria Math" w:hAnsi="Cambria Math"/>
                        <w:i/>
                        <w:sz w:val="24"/>
                      </w:rPr>
                    </m:ctrlPr>
                  </m:dPr>
                  <m:e>
                    <m:r>
                      <w:rPr>
                        <w:rFonts w:ascii="Cambria Math" w:hAnsi="Cambria Math"/>
                        <w:sz w:val="24"/>
                      </w:rPr>
                      <m:t>1-π</m:t>
                    </m:r>
                  </m:e>
                </m:d>
                <m:sSubSup>
                  <m:sSubSupPr>
                    <m:ctrlPr>
                      <w:rPr>
                        <w:rFonts w:ascii="Cambria Math" w:hAnsi="Cambria Math"/>
                        <w:i/>
                        <w:sz w:val="24"/>
                      </w:rPr>
                    </m:ctrlPr>
                  </m:sSubSupPr>
                  <m:e>
                    <m:r>
                      <w:rPr>
                        <w:rFonts w:ascii="Cambria Math" w:hAnsi="Cambria Math"/>
                        <w:sz w:val="24"/>
                      </w:rPr>
                      <m:t>χ</m:t>
                    </m:r>
                  </m:e>
                  <m:sub>
                    <m:d>
                      <m:dPr>
                        <m:ctrlPr>
                          <w:rPr>
                            <w:rFonts w:ascii="Cambria Math" w:hAnsi="Cambria Math"/>
                            <w:i/>
                            <w:sz w:val="24"/>
                          </w:rPr>
                        </m:ctrlPr>
                      </m:dPr>
                      <m:e>
                        <m:r>
                          <w:rPr>
                            <w:rFonts w:ascii="Cambria Math" w:hAnsi="Cambria Math"/>
                            <w:sz w:val="24"/>
                          </w:rPr>
                          <m:t>k,</m:t>
                        </m:r>
                        <m:sSub>
                          <m:sSubPr>
                            <m:ctrlPr>
                              <w:rPr>
                                <w:rFonts w:ascii="Cambria Math" w:hAnsi="Cambria Math"/>
                                <w:i/>
                                <w:sz w:val="24"/>
                              </w:rPr>
                            </m:ctrlPr>
                          </m:sSubPr>
                          <m:e>
                            <m:r>
                              <w:rPr>
                                <w:rFonts w:ascii="Cambria Math" w:hAnsi="Cambria Math"/>
                                <w:sz w:val="24"/>
                              </w:rPr>
                              <m:t>λ</m:t>
                            </m:r>
                          </m:e>
                          <m:sub>
                            <m:r>
                              <w:rPr>
                                <w:rFonts w:ascii="Cambria Math" w:hAnsi="Cambria Math"/>
                                <w:sz w:val="24"/>
                              </w:rPr>
                              <m:t>0</m:t>
                            </m:r>
                          </m:sub>
                        </m:sSub>
                      </m:e>
                    </m:d>
                  </m:sub>
                  <m:sup>
                    <m:r>
                      <w:rPr>
                        <w:rFonts w:ascii="Cambria Math" w:hAnsi="Cambria Math"/>
                        <w:sz w:val="24"/>
                      </w:rPr>
                      <m:t>2</m:t>
                    </m:r>
                  </m:sup>
                </m:sSubSup>
                <m:r>
                  <m:rPr>
                    <m:sty m:val="p"/>
                  </m:rPr>
                  <w:rPr>
                    <w:rFonts w:ascii="Cambria Math" w:hAnsi="Cambria Math"/>
                    <w:sz w:val="24"/>
                  </w:rPr>
                  <m:t>,</m:t>
                </m:r>
              </m:oMath>
            </m:oMathPara>
          </w:p>
        </w:tc>
        <w:tc>
          <w:tcPr>
            <w:tcW w:w="558" w:type="dxa"/>
            <w:vAlign w:val="center"/>
          </w:tcPr>
          <w:p w14:paraId="371D10F8" w14:textId="74F42EBE" w:rsidR="00566ADD" w:rsidRPr="001B618F" w:rsidRDefault="00566ADD" w:rsidP="0047780C">
            <w:pPr>
              <w:spacing w:line="360" w:lineRule="auto"/>
              <w:jc w:val="center"/>
              <w:rPr>
                <w:sz w:val="24"/>
              </w:rPr>
            </w:pPr>
            <w:r w:rsidRPr="001B618F">
              <w:rPr>
                <w:rFonts w:hint="eastAsia"/>
                <w:sz w:val="24"/>
              </w:rPr>
              <w:t>(13)</w:t>
            </w:r>
          </w:p>
        </w:tc>
      </w:tr>
    </w:tbl>
    <w:p w14:paraId="5592A1EC" w14:textId="1683C28C" w:rsidR="0075777B" w:rsidRPr="001B618F" w:rsidRDefault="00B029D7" w:rsidP="009416B8">
      <w:pPr>
        <w:spacing w:line="360" w:lineRule="auto"/>
        <w:rPr>
          <w:sz w:val="24"/>
        </w:rPr>
      </w:pPr>
      <w:r w:rsidRPr="001B618F">
        <w:rPr>
          <w:sz w:val="24"/>
        </w:rPr>
        <w:t>where</w:t>
      </w:r>
      <w:r w:rsidR="0036456B" w:rsidRPr="001B618F">
        <w:rPr>
          <w:rFonts w:hint="eastAsia"/>
          <w:sz w:val="24"/>
        </w:rPr>
        <w:t>,</w:t>
      </w:r>
      <w:r w:rsidRPr="001B618F">
        <w:rPr>
          <w:sz w:val="24"/>
        </w:rPr>
        <w:t xml:space="preserve"> with proportion </w:t>
      </w:r>
      <m:oMath>
        <m:r>
          <w:rPr>
            <w:rFonts w:ascii="Cambria Math" w:hAnsi="Cambria Math"/>
            <w:sz w:val="24"/>
          </w:rPr>
          <m:t>π</m:t>
        </m:r>
      </m:oMath>
      <w:r w:rsidRPr="001B618F">
        <w:rPr>
          <w:sz w:val="24"/>
        </w:rPr>
        <w:t xml:space="preserve">, </w:t>
      </w:r>
      <m:oMath>
        <m:sSub>
          <m:sSubPr>
            <m:ctrlPr>
              <w:rPr>
                <w:rFonts w:ascii="Cambria Math" w:hAnsi="Cambria Math"/>
                <w:sz w:val="24"/>
              </w:rPr>
            </m:ctrlPr>
          </m:sSubPr>
          <m:e>
            <m:r>
              <w:rPr>
                <w:rFonts w:ascii="Cambria Math" w:hAnsi="Cambria Math"/>
                <w:sz w:val="24"/>
              </w:rPr>
              <m:t>h</m:t>
            </m:r>
          </m:e>
          <m:sub>
            <m:r>
              <w:rPr>
                <w:rFonts w:ascii="Cambria Math" w:hAnsi="Cambria Math"/>
                <w:sz w:val="24"/>
              </w:rPr>
              <m:t>t</m:t>
            </m:r>
          </m:sub>
        </m:sSub>
      </m:oMath>
      <w:r w:rsidRPr="001B618F">
        <w:rPr>
          <w:sz w:val="24"/>
        </w:rPr>
        <w:t xml:space="preserve"> follows a chi-squared</w:t>
      </w:r>
      <w:r w:rsidR="005F5DB1" w:rsidRPr="001B618F">
        <w:rPr>
          <w:sz w:val="24"/>
        </w:rPr>
        <w:t xml:space="preserve"> dis</w:t>
      </w:r>
      <w:r w:rsidRPr="001B618F">
        <w:rPr>
          <w:sz w:val="24"/>
        </w:rPr>
        <w:t xml:space="preserve">tribution with a </w:t>
      </w:r>
      <w:r w:rsidR="00301D96" w:rsidRPr="001B618F">
        <w:rPr>
          <w:sz w:val="24"/>
        </w:rPr>
        <w:t>large</w:t>
      </w:r>
      <w:r w:rsidRPr="001B618F">
        <w:rPr>
          <w:sz w:val="24"/>
        </w:rPr>
        <w:t xml:space="preserve"> variance</w:t>
      </w:r>
      <w:r w:rsidR="002D37AF" w:rsidRPr="001B618F">
        <w:rPr>
          <w:rFonts w:hint="eastAsia"/>
          <w:sz w:val="24"/>
        </w:rPr>
        <w:t xml:space="preserve"> </w:t>
      </w:r>
      <m:oMath>
        <m:sSub>
          <m:sSubPr>
            <m:ctrlPr>
              <w:rPr>
                <w:rFonts w:ascii="Cambria Math" w:hAnsi="Cambria Math"/>
                <w:i/>
                <w:sz w:val="24"/>
              </w:rPr>
            </m:ctrlPr>
          </m:sSubPr>
          <m:e>
            <m:r>
              <w:rPr>
                <w:rFonts w:ascii="Cambria Math" w:hAnsi="Cambria Math"/>
                <w:sz w:val="24"/>
              </w:rPr>
              <m:t>λ</m:t>
            </m:r>
          </m:e>
          <m:sub>
            <m:r>
              <w:rPr>
                <w:rFonts w:ascii="Cambria Math" w:hAnsi="Cambria Math"/>
                <w:sz w:val="24"/>
              </w:rPr>
              <m:t>1</m:t>
            </m:r>
          </m:sub>
        </m:sSub>
      </m:oMath>
      <w:r w:rsidRPr="001B618F">
        <w:rPr>
          <w:sz w:val="24"/>
        </w:rPr>
        <w:t xml:space="preserve">, while with proportion </w:t>
      </w:r>
      <m:oMath>
        <m:r>
          <w:rPr>
            <w:rFonts w:ascii="Cambria Math" w:hAnsi="Cambria Math"/>
            <w:sz w:val="24"/>
          </w:rPr>
          <m:t>1-π</m:t>
        </m:r>
      </m:oMath>
      <w:r w:rsidRPr="001B618F">
        <w:rPr>
          <w:sz w:val="24"/>
        </w:rPr>
        <w:t xml:space="preserve">, </w:t>
      </w:r>
      <m:oMath>
        <m:sSub>
          <m:sSubPr>
            <m:ctrlPr>
              <w:rPr>
                <w:rFonts w:ascii="Cambria Math" w:hAnsi="Cambria Math"/>
                <w:sz w:val="24"/>
              </w:rPr>
            </m:ctrlPr>
          </m:sSubPr>
          <m:e>
            <m:r>
              <w:rPr>
                <w:rFonts w:ascii="Cambria Math" w:hAnsi="Cambria Math"/>
                <w:sz w:val="24"/>
              </w:rPr>
              <m:t>h</m:t>
            </m:r>
          </m:e>
          <m:sub>
            <m:r>
              <w:rPr>
                <w:rFonts w:ascii="Cambria Math" w:hAnsi="Cambria Math"/>
                <w:sz w:val="24"/>
              </w:rPr>
              <m:t>t</m:t>
            </m:r>
          </m:sub>
        </m:sSub>
      </m:oMath>
      <w:r w:rsidRPr="001B618F">
        <w:rPr>
          <w:sz w:val="24"/>
        </w:rPr>
        <w:t xml:space="preserve"> follows a chi-squared distribution with a small variance</w:t>
      </w:r>
      <w:r w:rsidR="002D37AF" w:rsidRPr="001B618F">
        <w:rPr>
          <w:rFonts w:hint="eastAsia"/>
          <w:sz w:val="24"/>
        </w:rPr>
        <w:t xml:space="preserve"> </w:t>
      </w:r>
      <m:oMath>
        <m:sSub>
          <m:sSubPr>
            <m:ctrlPr>
              <w:rPr>
                <w:rFonts w:ascii="Cambria Math" w:hAnsi="Cambria Math"/>
                <w:i/>
                <w:sz w:val="24"/>
              </w:rPr>
            </m:ctrlPr>
          </m:sSubPr>
          <m:e>
            <m:r>
              <w:rPr>
                <w:rFonts w:ascii="Cambria Math" w:hAnsi="Cambria Math"/>
                <w:sz w:val="24"/>
              </w:rPr>
              <m:t>λ</m:t>
            </m:r>
          </m:e>
          <m:sub>
            <m:r>
              <w:rPr>
                <w:rFonts w:ascii="Cambria Math" w:hAnsi="Cambria Math"/>
                <w:sz w:val="24"/>
              </w:rPr>
              <m:t>0</m:t>
            </m:r>
          </m:sub>
        </m:sSub>
      </m:oMath>
      <w:r w:rsidRPr="001B618F">
        <w:rPr>
          <w:sz w:val="24"/>
        </w:rPr>
        <w:t xml:space="preserve">. </w:t>
      </w:r>
      <w:r w:rsidR="00B86B0C" w:rsidRPr="001B618F">
        <w:rPr>
          <w:sz w:val="24"/>
        </w:rPr>
        <w:t xml:space="preserve">Both </w:t>
      </w:r>
      <w:r w:rsidR="00301D96" w:rsidRPr="001B618F">
        <w:rPr>
          <w:sz w:val="24"/>
        </w:rPr>
        <w:t>chi-</w:t>
      </w:r>
      <w:r w:rsidR="00301D96" w:rsidRPr="001B618F">
        <w:rPr>
          <w:sz w:val="24"/>
        </w:rPr>
        <w:lastRenderedPageBreak/>
        <w:t xml:space="preserve">squared </w:t>
      </w:r>
      <w:r w:rsidR="00B86B0C" w:rsidRPr="001B618F">
        <w:rPr>
          <w:sz w:val="24"/>
        </w:rPr>
        <w:t xml:space="preserve">distributions share the same degrees of freedom </w:t>
      </w:r>
      <m:oMath>
        <m:r>
          <w:rPr>
            <w:rFonts w:ascii="Cambria Math" w:hAnsi="Cambria Math"/>
            <w:sz w:val="24"/>
          </w:rPr>
          <m:t>k</m:t>
        </m:r>
      </m:oMath>
      <w:r w:rsidR="00301D96" w:rsidRPr="001B618F">
        <w:rPr>
          <w:sz w:val="24"/>
        </w:rPr>
        <w:t xml:space="preserve"> that equals to the number of annotations used in the Wald statistics (i.e. </w:t>
      </w:r>
      <w:r w:rsidR="00301D96" w:rsidRPr="001B618F">
        <w:rPr>
          <w:i/>
          <w:sz w:val="24"/>
        </w:rPr>
        <w:t>c</w:t>
      </w:r>
      <w:r w:rsidR="00301D96" w:rsidRPr="001B618F">
        <w:rPr>
          <w:sz w:val="24"/>
        </w:rPr>
        <w:t>).</w:t>
      </w:r>
      <w:r w:rsidR="00B86B0C" w:rsidRPr="001B618F">
        <w:rPr>
          <w:sz w:val="24"/>
        </w:rPr>
        <w:t xml:space="preserve"> </w:t>
      </w:r>
      <w:r w:rsidR="00301D96" w:rsidRPr="001B618F">
        <w:rPr>
          <w:sz w:val="24"/>
        </w:rPr>
        <w:t>However, the two</w:t>
      </w:r>
      <w:r w:rsidR="00B86B0C" w:rsidRPr="001B618F">
        <w:rPr>
          <w:sz w:val="24"/>
        </w:rPr>
        <w:t xml:space="preserve"> </w:t>
      </w:r>
      <w:r w:rsidR="00301D96" w:rsidRPr="001B618F">
        <w:rPr>
          <w:sz w:val="24"/>
        </w:rPr>
        <w:t xml:space="preserve">distribution </w:t>
      </w:r>
      <w:r w:rsidR="00B86B0C" w:rsidRPr="001B618F">
        <w:rPr>
          <w:sz w:val="24"/>
        </w:rPr>
        <w:t xml:space="preserve">have different noncentrality parameters </w:t>
      </w:r>
      <m:oMath>
        <m:sSub>
          <m:sSubPr>
            <m:ctrlPr>
              <w:rPr>
                <w:rFonts w:ascii="Cambria Math" w:hAnsi="Cambria Math"/>
                <w:i/>
                <w:sz w:val="24"/>
              </w:rPr>
            </m:ctrlPr>
          </m:sSubPr>
          <m:e>
            <m:r>
              <w:rPr>
                <w:rFonts w:ascii="Cambria Math" w:hAnsi="Cambria Math"/>
                <w:sz w:val="24"/>
              </w:rPr>
              <m:t>λ</m:t>
            </m:r>
          </m:e>
          <m:sub>
            <m:r>
              <w:rPr>
                <w:rFonts w:ascii="Cambria Math" w:hAnsi="Cambria Math"/>
                <w:sz w:val="24"/>
              </w:rPr>
              <m:t>1</m:t>
            </m:r>
          </m:sub>
        </m:sSub>
      </m:oMath>
      <w:r w:rsidR="00B86B0C" w:rsidRPr="001B618F">
        <w:rPr>
          <w:sz w:val="24"/>
        </w:rPr>
        <w:t xml:space="preserve"> and </w:t>
      </w:r>
      <m:oMath>
        <m:sSub>
          <m:sSubPr>
            <m:ctrlPr>
              <w:rPr>
                <w:rFonts w:ascii="Cambria Math" w:hAnsi="Cambria Math"/>
                <w:i/>
                <w:sz w:val="24"/>
              </w:rPr>
            </m:ctrlPr>
          </m:sSubPr>
          <m:e>
            <m:r>
              <w:rPr>
                <w:rFonts w:ascii="Cambria Math" w:hAnsi="Cambria Math"/>
                <w:sz w:val="24"/>
              </w:rPr>
              <m:t>λ</m:t>
            </m:r>
          </m:e>
          <m:sub>
            <m:r>
              <w:rPr>
                <w:rFonts w:ascii="Cambria Math" w:hAnsi="Cambria Math"/>
                <w:sz w:val="24"/>
              </w:rPr>
              <m:t>0</m:t>
            </m:r>
          </m:sub>
        </m:sSub>
      </m:oMath>
      <w:r w:rsidR="00B86B0C" w:rsidRPr="001B618F">
        <w:rPr>
          <w:sz w:val="24"/>
        </w:rPr>
        <w:t xml:space="preserve"> with </w:t>
      </w:r>
      <m:oMath>
        <m:sSub>
          <m:sSubPr>
            <m:ctrlPr>
              <w:rPr>
                <w:rFonts w:ascii="Cambria Math" w:hAnsi="Cambria Math"/>
                <w:i/>
                <w:sz w:val="24"/>
              </w:rPr>
            </m:ctrlPr>
          </m:sSubPr>
          <m:e>
            <m:r>
              <w:rPr>
                <w:rFonts w:ascii="Cambria Math" w:hAnsi="Cambria Math"/>
                <w:sz w:val="24"/>
              </w:rPr>
              <m:t>λ</m:t>
            </m:r>
          </m:e>
          <m:sub>
            <m:r>
              <w:rPr>
                <w:rFonts w:ascii="Cambria Math" w:hAnsi="Cambria Math"/>
                <w:sz w:val="24"/>
              </w:rPr>
              <m:t>1</m:t>
            </m:r>
          </m:sub>
        </m:sSub>
        <m:r>
          <w:rPr>
            <w:rFonts w:ascii="Cambria Math" w:hAnsi="Cambria Math"/>
            <w:sz w:val="24"/>
          </w:rPr>
          <m:t>&gt;</m:t>
        </m:r>
        <m:sSub>
          <m:sSubPr>
            <m:ctrlPr>
              <w:rPr>
                <w:rFonts w:ascii="Cambria Math" w:hAnsi="Cambria Math"/>
                <w:i/>
                <w:sz w:val="24"/>
              </w:rPr>
            </m:ctrlPr>
          </m:sSubPr>
          <m:e>
            <m:r>
              <w:rPr>
                <w:rFonts w:ascii="Cambria Math" w:hAnsi="Cambria Math"/>
                <w:sz w:val="24"/>
              </w:rPr>
              <m:t>λ</m:t>
            </m:r>
          </m:e>
          <m:sub>
            <m:r>
              <w:rPr>
                <w:rFonts w:ascii="Cambria Math" w:hAnsi="Cambria Math"/>
                <w:sz w:val="24"/>
              </w:rPr>
              <m:t>0</m:t>
            </m:r>
          </m:sub>
        </m:sSub>
      </m:oMath>
      <w:r w:rsidR="00B86B0C" w:rsidRPr="001B618F">
        <w:rPr>
          <w:sz w:val="24"/>
        </w:rPr>
        <w:t xml:space="preserve">. </w:t>
      </w:r>
      <w:r w:rsidR="0075777B" w:rsidRPr="001B618F">
        <w:rPr>
          <w:sz w:val="24"/>
        </w:rPr>
        <w:t xml:space="preserve">The chi-squared distribution with the small noncentrality parameter represents the empirical null distribution that contains tissues irrelevant to the trait. The small, nonzero, noncentrality parameter characterizes the fact that these irrelevant tissues tend to have Wald statistics larger than what would be expected under the theoretical null distribution (i.e. central chi-squared) simply due to annotation correlation across tissues. In contrast, the chi-squared distribution with the large non-central parameter represents the alternative model that contains tissues relevant to the trait. The large noncentrality parameter characterizes the fact that these relevant tissues tend to have Wald statistics larger than those from the irrelevant tissues. </w:t>
      </w:r>
      <w:r w:rsidR="0063177A" w:rsidRPr="001B618F">
        <w:rPr>
          <w:sz w:val="24"/>
        </w:rPr>
        <w:t xml:space="preserve">To complete the model specification, we specify a beta prior for </w:t>
      </w:r>
      <m:oMath>
        <m:r>
          <w:rPr>
            <w:rFonts w:ascii="Cambria Math" w:hAnsi="Cambria Math"/>
            <w:sz w:val="24"/>
          </w:rPr>
          <m:t>π</m:t>
        </m:r>
      </m:oMath>
      <w:r w:rsidR="0063177A" w:rsidRPr="001B618F">
        <w:rPr>
          <w:sz w:val="24"/>
        </w:rPr>
        <w:t xml:space="preserve">, </w:t>
      </w:r>
      <w:r w:rsidR="00E91316" w:rsidRPr="001B618F">
        <w:rPr>
          <w:sz w:val="24"/>
        </w:rPr>
        <w:t xml:space="preserve">where we set the first shape parameter </w:t>
      </w:r>
      <m:oMath>
        <m:sSub>
          <m:sSubPr>
            <m:ctrlPr>
              <w:rPr>
                <w:rFonts w:ascii="Cambria Math" w:hAnsi="Cambria Math"/>
                <w:sz w:val="24"/>
              </w:rPr>
            </m:ctrlPr>
          </m:sSubPr>
          <m:e>
            <m:r>
              <w:rPr>
                <w:rFonts w:ascii="Cambria Math" w:hAnsi="Cambria Math"/>
                <w:sz w:val="24"/>
              </w:rPr>
              <m:t>b</m:t>
            </m:r>
          </m:e>
          <m:sub>
            <m:r>
              <m:rPr>
                <m:sty m:val="p"/>
              </m:rPr>
              <w:rPr>
                <w:rFonts w:ascii="Cambria Math" w:hAnsi="Cambria Math"/>
                <w:sz w:val="24"/>
              </w:rPr>
              <m:t>1</m:t>
            </m:r>
          </m:sub>
        </m:sSub>
      </m:oMath>
      <w:r w:rsidR="00830914" w:rsidRPr="001B618F">
        <w:rPr>
          <w:sz w:val="24"/>
        </w:rPr>
        <w:t xml:space="preserve"> </w:t>
      </w:r>
      <w:r w:rsidR="00E91316" w:rsidRPr="001B618F">
        <w:rPr>
          <w:sz w:val="24"/>
        </w:rPr>
        <w:t xml:space="preserve">to be </w:t>
      </w:r>
      <w:r w:rsidR="0063177A" w:rsidRPr="001B618F">
        <w:rPr>
          <w:rFonts w:hint="eastAsia"/>
          <w:sz w:val="24"/>
        </w:rPr>
        <w:t>the number of tissues</w:t>
      </w:r>
      <w:r w:rsidR="00E91316" w:rsidRPr="001B618F">
        <w:rPr>
          <w:sz w:val="24"/>
        </w:rPr>
        <w:t xml:space="preserve"> and the second shape parameter </w:t>
      </w:r>
      <m:oMath>
        <m:sSub>
          <m:sSubPr>
            <m:ctrlPr>
              <w:rPr>
                <w:rFonts w:ascii="Cambria Math" w:hAnsi="Cambria Math"/>
                <w:i/>
                <w:sz w:val="24"/>
              </w:rPr>
            </m:ctrlPr>
          </m:sSubPr>
          <m:e>
            <m:r>
              <w:rPr>
                <w:rFonts w:ascii="Cambria Math" w:hAnsi="Cambria Math"/>
                <w:sz w:val="24"/>
              </w:rPr>
              <m:t>b</m:t>
            </m:r>
          </m:e>
          <m:sub>
            <m:r>
              <w:rPr>
                <w:rFonts w:ascii="Cambria Math" w:hAnsi="Cambria Math"/>
                <w:sz w:val="24"/>
              </w:rPr>
              <m:t>2</m:t>
            </m:r>
          </m:sub>
        </m:sSub>
      </m:oMath>
      <w:r w:rsidR="00830914" w:rsidRPr="001B618F">
        <w:rPr>
          <w:sz w:val="24"/>
        </w:rPr>
        <w:t xml:space="preserve"> </w:t>
      </w:r>
      <w:r w:rsidR="00E91316" w:rsidRPr="001B618F">
        <w:rPr>
          <w:sz w:val="24"/>
        </w:rPr>
        <w:t>to be nine times the first so</w:t>
      </w:r>
      <w:r w:rsidR="0063177A" w:rsidRPr="001B618F">
        <w:rPr>
          <w:sz w:val="24"/>
        </w:rPr>
        <w:t xml:space="preserve"> </w:t>
      </w:r>
      <w:r w:rsidR="00E91316" w:rsidRPr="001B618F">
        <w:rPr>
          <w:sz w:val="24"/>
        </w:rPr>
        <w:t>that the</w:t>
      </w:r>
      <w:r w:rsidR="0063177A" w:rsidRPr="001B618F">
        <w:rPr>
          <w:sz w:val="24"/>
        </w:rPr>
        <w:t xml:space="preserve"> prior </w:t>
      </w:r>
      <w:r w:rsidR="00E91316" w:rsidRPr="001B618F">
        <w:rPr>
          <w:sz w:val="24"/>
        </w:rPr>
        <w:t xml:space="preserve">expectation of </w:t>
      </w:r>
      <m:oMath>
        <m:r>
          <w:rPr>
            <w:rFonts w:ascii="Cambria Math" w:hAnsi="Cambria Math"/>
            <w:sz w:val="24"/>
          </w:rPr>
          <m:t>π</m:t>
        </m:r>
      </m:oMath>
      <w:r w:rsidR="00E91316" w:rsidRPr="001B618F" w:rsidDel="00E91316">
        <w:rPr>
          <w:sz w:val="24"/>
        </w:rPr>
        <w:t xml:space="preserve"> </w:t>
      </w:r>
      <w:r w:rsidR="00E91316" w:rsidRPr="001B618F">
        <w:rPr>
          <w:sz w:val="24"/>
        </w:rPr>
        <w:t>is</w:t>
      </w:r>
      <w:r w:rsidR="0063177A" w:rsidRPr="001B618F">
        <w:rPr>
          <w:sz w:val="24"/>
        </w:rPr>
        <w:t xml:space="preserve"> 0.1</w:t>
      </w:r>
      <w:r w:rsidR="00F13CC9" w:rsidRPr="001B618F">
        <w:rPr>
          <w:rFonts w:hint="eastAsia"/>
          <w:sz w:val="24"/>
        </w:rPr>
        <w:t xml:space="preserve"> with the belief that only a fraction of tissues are related to the given trait</w:t>
      </w:r>
      <w:r w:rsidR="0063177A" w:rsidRPr="001B618F">
        <w:rPr>
          <w:sz w:val="24"/>
        </w:rPr>
        <w:t xml:space="preserve">. </w:t>
      </w:r>
    </w:p>
    <w:p w14:paraId="2F8E4173" w14:textId="532167E0" w:rsidR="00984AE9" w:rsidRPr="001B618F" w:rsidRDefault="00984AE9" w:rsidP="009416B8">
      <w:pPr>
        <w:spacing w:line="360" w:lineRule="auto"/>
        <w:rPr>
          <w:sz w:val="24"/>
        </w:rPr>
      </w:pPr>
    </w:p>
    <w:p w14:paraId="25E73298" w14:textId="78FA2261" w:rsidR="00FF3C27" w:rsidRPr="001B618F" w:rsidRDefault="00084C82" w:rsidP="009416B8">
      <w:pPr>
        <w:spacing w:line="360" w:lineRule="auto"/>
        <w:rPr>
          <w:sz w:val="24"/>
        </w:rPr>
      </w:pPr>
      <w:r w:rsidRPr="001B618F">
        <w:rPr>
          <w:sz w:val="24"/>
        </w:rPr>
        <w:t xml:space="preserve">We use </w:t>
      </w:r>
      <w:r w:rsidRPr="001B618F">
        <w:rPr>
          <w:rFonts w:hint="eastAsia"/>
          <w:sz w:val="24"/>
        </w:rPr>
        <w:t>the</w:t>
      </w:r>
      <w:r w:rsidRPr="001B618F">
        <w:rPr>
          <w:sz w:val="24"/>
        </w:rPr>
        <w:t xml:space="preserve"> </w:t>
      </w:r>
      <w:r w:rsidR="00640C65" w:rsidRPr="001B618F">
        <w:rPr>
          <w:sz w:val="24"/>
        </w:rPr>
        <w:t>EM</w:t>
      </w:r>
      <w:r w:rsidRPr="001B618F">
        <w:rPr>
          <w:sz w:val="24"/>
        </w:rPr>
        <w:t xml:space="preserve"> algorithm to infer</w:t>
      </w:r>
      <w:r w:rsidR="00A930AC" w:rsidRPr="001B618F">
        <w:rPr>
          <w:rFonts w:hint="eastAsia"/>
          <w:sz w:val="24"/>
        </w:rPr>
        <w:t xml:space="preserve"> </w:t>
      </w:r>
      <w:r w:rsidR="00A930AC" w:rsidRPr="001B618F">
        <w:rPr>
          <w:sz w:val="24"/>
        </w:rPr>
        <w:t>λ</w:t>
      </w:r>
      <w:r w:rsidRPr="001B618F">
        <w:rPr>
          <w:sz w:val="24"/>
          <w:vertAlign w:val="subscript"/>
        </w:rPr>
        <w:t>1</w:t>
      </w:r>
      <w:r w:rsidRPr="001B618F">
        <w:rPr>
          <w:sz w:val="24"/>
        </w:rPr>
        <w:t>,</w:t>
      </w:r>
      <w:r w:rsidR="00A930AC" w:rsidRPr="001B618F">
        <w:rPr>
          <w:rFonts w:hint="eastAsia"/>
          <w:sz w:val="24"/>
        </w:rPr>
        <w:t xml:space="preserve"> </w:t>
      </w:r>
      <w:r w:rsidR="00A930AC" w:rsidRPr="001B618F">
        <w:rPr>
          <w:sz w:val="24"/>
        </w:rPr>
        <w:t>λ</w:t>
      </w:r>
      <w:r w:rsidRPr="001B618F">
        <w:rPr>
          <w:sz w:val="24"/>
          <w:vertAlign w:val="subscript"/>
        </w:rPr>
        <w:t>0</w:t>
      </w:r>
      <w:r w:rsidR="00A930AC" w:rsidRPr="001B618F">
        <w:rPr>
          <w:rFonts w:hint="eastAsia"/>
          <w:sz w:val="24"/>
        </w:rPr>
        <w:t xml:space="preserve"> and </w:t>
      </w:r>
      <w:r w:rsidR="00A930AC" w:rsidRPr="001B618F">
        <w:rPr>
          <w:sz w:val="24"/>
        </w:rPr>
        <w:t>π</w:t>
      </w:r>
      <w:r w:rsidRPr="001B618F">
        <w:rPr>
          <w:sz w:val="24"/>
        </w:rPr>
        <w:t xml:space="preserve">. </w:t>
      </w:r>
      <w:r w:rsidR="00984AE9" w:rsidRPr="001B618F">
        <w:rPr>
          <w:sz w:val="24"/>
        </w:rPr>
        <w:t xml:space="preserve">To facilitate inference, we introduce a vector of latent variables </w:t>
      </w:r>
      <m:oMath>
        <m:sSub>
          <m:sSubPr>
            <m:ctrlPr>
              <w:rPr>
                <w:rFonts w:ascii="Cambria Math" w:hAnsi="Cambria Math"/>
                <w:i/>
                <w:sz w:val="24"/>
              </w:rPr>
            </m:ctrlPr>
          </m:sSubPr>
          <m:e>
            <m:r>
              <w:rPr>
                <w:rFonts w:ascii="Cambria Math" w:hAnsi="Cambria Math"/>
                <w:sz w:val="24"/>
              </w:rPr>
              <m:t>z</m:t>
            </m:r>
          </m:e>
          <m:sub>
            <m:r>
              <w:rPr>
                <w:rFonts w:ascii="Cambria Math" w:hAnsi="Cambria Math"/>
                <w:sz w:val="24"/>
              </w:rPr>
              <m:t>t</m:t>
            </m:r>
          </m:sub>
        </m:sSub>
      </m:oMath>
      <w:r w:rsidR="00984AE9" w:rsidRPr="001B618F">
        <w:rPr>
          <w:sz w:val="24"/>
        </w:rPr>
        <w:t xml:space="preserve"> that equals 1 if </w:t>
      </w:r>
      <m:oMath>
        <m:sSub>
          <m:sSubPr>
            <m:ctrlPr>
              <w:rPr>
                <w:rFonts w:ascii="Cambria Math" w:hAnsi="Cambria Math"/>
                <w:i/>
                <w:sz w:val="24"/>
              </w:rPr>
            </m:ctrlPr>
          </m:sSubPr>
          <m:e>
            <m:r>
              <w:rPr>
                <w:rFonts w:ascii="Cambria Math" w:hAnsi="Cambria Math"/>
                <w:sz w:val="24"/>
              </w:rPr>
              <m:t>h</m:t>
            </m:r>
          </m:e>
          <m:sub>
            <m:r>
              <w:rPr>
                <w:rFonts w:ascii="Cambria Math" w:hAnsi="Cambria Math"/>
                <w:sz w:val="24"/>
              </w:rPr>
              <m:t>t</m:t>
            </m:r>
          </m:sub>
        </m:sSub>
      </m:oMath>
      <w:r w:rsidR="00984AE9" w:rsidRPr="001B618F">
        <w:rPr>
          <w:i/>
          <w:sz w:val="24"/>
        </w:rPr>
        <w:t xml:space="preserve"> </w:t>
      </w:r>
      <w:r w:rsidR="00984AE9" w:rsidRPr="001B618F">
        <w:rPr>
          <w:sz w:val="24"/>
        </w:rPr>
        <w:t xml:space="preserve">follows the alternative distribution and equals 0 if </w:t>
      </w:r>
      <m:oMath>
        <m:sSub>
          <m:sSubPr>
            <m:ctrlPr>
              <w:rPr>
                <w:rFonts w:ascii="Cambria Math" w:hAnsi="Cambria Math"/>
                <w:i/>
                <w:sz w:val="24"/>
              </w:rPr>
            </m:ctrlPr>
          </m:sSubPr>
          <m:e>
            <m:r>
              <w:rPr>
                <w:rFonts w:ascii="Cambria Math" w:hAnsi="Cambria Math"/>
                <w:sz w:val="24"/>
              </w:rPr>
              <m:t>h</m:t>
            </m:r>
          </m:e>
          <m:sub>
            <m:r>
              <w:rPr>
                <w:rFonts w:ascii="Cambria Math" w:hAnsi="Cambria Math"/>
                <w:sz w:val="24"/>
              </w:rPr>
              <m:t>t</m:t>
            </m:r>
          </m:sub>
        </m:sSub>
      </m:oMath>
      <w:r w:rsidR="00984AE9" w:rsidRPr="001B618F">
        <w:rPr>
          <w:sz w:val="24"/>
        </w:rPr>
        <w:t xml:space="preserve"> follows the null distribution. Our</w:t>
      </w:r>
      <w:r w:rsidR="00301D96" w:rsidRPr="001B618F">
        <w:rPr>
          <w:sz w:val="24"/>
        </w:rPr>
        <w:t xml:space="preserve"> goal is </w:t>
      </w:r>
      <w:r w:rsidR="00C80B5A" w:rsidRPr="001B618F">
        <w:rPr>
          <w:sz w:val="24"/>
        </w:rPr>
        <w:t xml:space="preserve">thus </w:t>
      </w:r>
      <w:r w:rsidR="00301D96" w:rsidRPr="001B618F">
        <w:rPr>
          <w:sz w:val="24"/>
        </w:rPr>
        <w:t>to infer the posterior probability</w:t>
      </w:r>
      <w:r w:rsidR="00C80B5A" w:rsidRPr="001B618F">
        <w:rPr>
          <w:sz w:val="24"/>
        </w:rPr>
        <w:t xml:space="preserve"> (PP)</w:t>
      </w:r>
      <w:r w:rsidR="00301D96" w:rsidRPr="001B618F">
        <w:rPr>
          <w:sz w:val="24"/>
        </w:rPr>
        <w:t xml:space="preserve"> of each tissue </w:t>
      </w:r>
      <w:r w:rsidR="00223115" w:rsidRPr="001B618F">
        <w:rPr>
          <w:rFonts w:hint="eastAsia"/>
          <w:sz w:val="24"/>
        </w:rPr>
        <w:t>that belongs to</w:t>
      </w:r>
      <w:r w:rsidR="00223115" w:rsidRPr="001B618F">
        <w:rPr>
          <w:sz w:val="24"/>
        </w:rPr>
        <w:t xml:space="preserve"> </w:t>
      </w:r>
      <w:r w:rsidR="00301D96" w:rsidRPr="001B618F">
        <w:rPr>
          <w:sz w:val="24"/>
        </w:rPr>
        <w:t xml:space="preserve">the </w:t>
      </w:r>
      <w:r w:rsidR="00984AE9" w:rsidRPr="001B618F">
        <w:rPr>
          <w:sz w:val="24"/>
        </w:rPr>
        <w:t xml:space="preserve">first component, or </w:t>
      </w:r>
      <m:oMath>
        <m:r>
          <w:rPr>
            <w:rFonts w:ascii="Cambria Math" w:hAnsi="Cambria Math"/>
            <w:sz w:val="24"/>
          </w:rPr>
          <m:t>P(</m:t>
        </m:r>
        <m:sSub>
          <m:sSubPr>
            <m:ctrlPr>
              <w:rPr>
                <w:rFonts w:ascii="Cambria Math" w:hAnsi="Cambria Math"/>
                <w:i/>
                <w:sz w:val="24"/>
              </w:rPr>
            </m:ctrlPr>
          </m:sSubPr>
          <m:e>
            <m:r>
              <w:rPr>
                <w:rFonts w:ascii="Cambria Math" w:hAnsi="Cambria Math"/>
                <w:sz w:val="24"/>
              </w:rPr>
              <m:t>z</m:t>
            </m:r>
          </m:e>
          <m:sub>
            <m:r>
              <w:rPr>
                <w:rFonts w:ascii="Cambria Math" w:hAnsi="Cambria Math"/>
                <w:sz w:val="24"/>
              </w:rPr>
              <m:t>t</m:t>
            </m:r>
          </m:sub>
        </m:sSub>
        <m:r>
          <w:rPr>
            <w:rFonts w:ascii="Cambria Math" w:hAnsi="Cambria Math"/>
            <w:sz w:val="24"/>
          </w:rPr>
          <m:t>=1)</m:t>
        </m:r>
      </m:oMath>
      <w:r w:rsidR="00C80B5A" w:rsidRPr="001B618F">
        <w:rPr>
          <w:sz w:val="24"/>
        </w:rPr>
        <w:t xml:space="preserve">. </w:t>
      </w:r>
    </w:p>
    <w:p w14:paraId="2AD10797" w14:textId="77777777" w:rsidR="00FF3C27" w:rsidRPr="001B618F" w:rsidRDefault="00FF3C27" w:rsidP="009416B8">
      <w:pPr>
        <w:spacing w:line="360" w:lineRule="auto"/>
        <w:rPr>
          <w:sz w:val="24"/>
        </w:rPr>
      </w:pPr>
    </w:p>
    <w:p w14:paraId="080DDE41" w14:textId="23A22069" w:rsidR="0063177A" w:rsidRPr="001B618F" w:rsidRDefault="0063177A" w:rsidP="009416B8">
      <w:pPr>
        <w:spacing w:line="360" w:lineRule="auto"/>
        <w:rPr>
          <w:sz w:val="24"/>
        </w:rPr>
      </w:pPr>
      <w:r w:rsidRPr="001B618F">
        <w:rPr>
          <w:sz w:val="24"/>
        </w:rPr>
        <w:t>In the EM algori</w:t>
      </w:r>
      <w:r w:rsidR="00262EE8" w:rsidRPr="001B618F">
        <w:rPr>
          <w:sz w:val="24"/>
        </w:rPr>
        <w:t>thm, the expectation</w:t>
      </w:r>
      <w:r w:rsidR="00FF3C27" w:rsidRPr="001B618F">
        <w:rPr>
          <w:rFonts w:hint="eastAsia"/>
          <w:sz w:val="24"/>
        </w:rPr>
        <w:t xml:space="preserve"> </w:t>
      </w:r>
      <w:r w:rsidR="00262EE8" w:rsidRPr="001B618F">
        <w:rPr>
          <w:sz w:val="24"/>
        </w:rPr>
        <w:t>(E)-step is</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
        <w:gridCol w:w="8584"/>
        <w:gridCol w:w="616"/>
      </w:tblGrid>
      <w:tr w:rsidR="00786193" w:rsidRPr="001B618F" w14:paraId="3D57FFE6" w14:textId="77777777" w:rsidTr="0047780C">
        <w:tc>
          <w:tcPr>
            <w:tcW w:w="378" w:type="dxa"/>
            <w:vAlign w:val="center"/>
          </w:tcPr>
          <w:p w14:paraId="6EEA442C" w14:textId="77777777" w:rsidR="00786193" w:rsidRPr="001B618F" w:rsidRDefault="00786193" w:rsidP="0047780C">
            <w:pPr>
              <w:spacing w:line="360" w:lineRule="auto"/>
              <w:jc w:val="center"/>
              <w:rPr>
                <w:sz w:val="24"/>
              </w:rPr>
            </w:pPr>
          </w:p>
        </w:tc>
        <w:tc>
          <w:tcPr>
            <w:tcW w:w="8640" w:type="dxa"/>
            <w:vAlign w:val="center"/>
          </w:tcPr>
          <w:p w14:paraId="2C464871" w14:textId="5201ADD8" w:rsidR="00786193" w:rsidRPr="001B618F" w:rsidRDefault="00726F59" w:rsidP="008424AD">
            <w:pPr>
              <w:spacing w:line="360" w:lineRule="auto"/>
              <w:jc w:val="center"/>
              <w:rPr>
                <w:sz w:val="24"/>
              </w:rPr>
            </w:pPr>
            <m:oMathPara>
              <m:oMath>
                <m:sSubSup>
                  <m:sSubSupPr>
                    <m:ctrlPr>
                      <w:rPr>
                        <w:rFonts w:ascii="Cambria Math" w:hAnsi="Cambria Math"/>
                        <w:i/>
                        <w:sz w:val="24"/>
                      </w:rPr>
                    </m:ctrlPr>
                  </m:sSubSupPr>
                  <m:e>
                    <m:r>
                      <w:rPr>
                        <w:rFonts w:ascii="Cambria Math" w:hAnsi="Cambria Math"/>
                        <w:sz w:val="24"/>
                      </w:rPr>
                      <m:t>π</m:t>
                    </m:r>
                  </m:e>
                  <m:sub>
                    <m:r>
                      <w:rPr>
                        <w:rFonts w:ascii="Cambria Math" w:hAnsi="Cambria Math"/>
                        <w:sz w:val="24"/>
                      </w:rPr>
                      <m:t>t</m:t>
                    </m:r>
                  </m:sub>
                  <m:sup>
                    <m:d>
                      <m:dPr>
                        <m:ctrlPr>
                          <w:rPr>
                            <w:rFonts w:ascii="Cambria Math" w:hAnsi="Cambria Math"/>
                            <w:i/>
                            <w:sz w:val="24"/>
                          </w:rPr>
                        </m:ctrlPr>
                      </m:dPr>
                      <m:e>
                        <m:r>
                          <w:rPr>
                            <w:rFonts w:ascii="Cambria Math" w:hAnsi="Cambria Math"/>
                            <w:sz w:val="24"/>
                          </w:rPr>
                          <m:t>s</m:t>
                        </m:r>
                      </m:e>
                    </m:d>
                  </m:sup>
                </m:sSubSup>
                <m:r>
                  <w:rPr>
                    <w:rFonts w:ascii="Cambria Math" w:hAnsi="Cambria Math"/>
                    <w:sz w:val="24"/>
                  </w:rPr>
                  <m:t>=</m:t>
                </m:r>
                <m:f>
                  <m:fPr>
                    <m:ctrlPr>
                      <w:rPr>
                        <w:rFonts w:ascii="Cambria Math" w:hAnsi="Cambria Math"/>
                        <w:i/>
                        <w:sz w:val="24"/>
                      </w:rPr>
                    </m:ctrlPr>
                  </m:fPr>
                  <m:num>
                    <m:sSup>
                      <m:sSupPr>
                        <m:ctrlPr>
                          <w:rPr>
                            <w:rFonts w:ascii="Cambria Math" w:hAnsi="Cambria Math"/>
                            <w:i/>
                            <w:sz w:val="24"/>
                          </w:rPr>
                        </m:ctrlPr>
                      </m:sSupPr>
                      <m:e>
                        <m:r>
                          <w:rPr>
                            <w:rFonts w:ascii="Cambria Math" w:hAnsi="Cambria Math"/>
                            <w:sz w:val="24"/>
                          </w:rPr>
                          <m:t>π</m:t>
                        </m:r>
                      </m:e>
                      <m:sup>
                        <m:d>
                          <m:dPr>
                            <m:ctrlPr>
                              <w:rPr>
                                <w:rFonts w:ascii="Cambria Math" w:hAnsi="Cambria Math"/>
                                <w:i/>
                                <w:sz w:val="24"/>
                              </w:rPr>
                            </m:ctrlPr>
                          </m:dPr>
                          <m:e>
                            <m:r>
                              <w:rPr>
                                <w:rFonts w:ascii="Cambria Math" w:hAnsi="Cambria Math"/>
                                <w:sz w:val="24"/>
                              </w:rPr>
                              <m:t>s</m:t>
                            </m:r>
                          </m:e>
                        </m:d>
                      </m:sup>
                    </m:sSup>
                    <m:r>
                      <w:rPr>
                        <w:rFonts w:ascii="Cambria Math" w:hAnsi="Cambria Math"/>
                        <w:sz w:val="24"/>
                      </w:rPr>
                      <m:t>P</m:t>
                    </m:r>
                    <m:d>
                      <m:dPr>
                        <m:ctrlPr>
                          <w:rPr>
                            <w:rFonts w:ascii="Cambria Math" w:hAnsi="Cambria Math"/>
                            <w:i/>
                            <w:sz w:val="24"/>
                          </w:rPr>
                        </m:ctrlPr>
                      </m:dPr>
                      <m:e>
                        <m:sSub>
                          <m:sSubPr>
                            <m:ctrlPr>
                              <w:rPr>
                                <w:rFonts w:ascii="Cambria Math" w:hAnsi="Cambria Math"/>
                                <w:sz w:val="24"/>
                              </w:rPr>
                            </m:ctrlPr>
                          </m:sSubPr>
                          <m:e>
                            <m:r>
                              <w:rPr>
                                <w:rFonts w:ascii="Cambria Math" w:hAnsi="Cambria Math"/>
                                <w:sz w:val="24"/>
                              </w:rPr>
                              <m:t>h</m:t>
                            </m:r>
                          </m:e>
                          <m:sub>
                            <m:r>
                              <w:rPr>
                                <w:rFonts w:ascii="Cambria Math" w:hAnsi="Cambria Math"/>
                                <w:sz w:val="24"/>
                              </w:rPr>
                              <m:t>t</m:t>
                            </m:r>
                          </m:sub>
                        </m:sSub>
                      </m:e>
                      <m:e>
                        <m:sSubSup>
                          <m:sSubSupPr>
                            <m:ctrlPr>
                              <w:rPr>
                                <w:rFonts w:ascii="Cambria Math" w:hAnsi="Cambria Math"/>
                                <w:i/>
                                <w:sz w:val="24"/>
                              </w:rPr>
                            </m:ctrlPr>
                          </m:sSubSupPr>
                          <m:e>
                            <m:r>
                              <w:rPr>
                                <w:rFonts w:ascii="Cambria Math" w:hAnsi="Cambria Math"/>
                                <w:sz w:val="24"/>
                              </w:rPr>
                              <m:t>λ</m:t>
                            </m:r>
                          </m:e>
                          <m:sub>
                            <m:r>
                              <w:rPr>
                                <w:rFonts w:ascii="Cambria Math" w:hAnsi="Cambria Math"/>
                                <w:sz w:val="24"/>
                              </w:rPr>
                              <m:t>1</m:t>
                            </m:r>
                          </m:sub>
                          <m:sup>
                            <m:d>
                              <m:dPr>
                                <m:ctrlPr>
                                  <w:rPr>
                                    <w:rFonts w:ascii="Cambria Math" w:hAnsi="Cambria Math"/>
                                    <w:i/>
                                    <w:sz w:val="24"/>
                                  </w:rPr>
                                </m:ctrlPr>
                              </m:dPr>
                              <m:e>
                                <m:r>
                                  <w:rPr>
                                    <w:rFonts w:ascii="Cambria Math" w:hAnsi="Cambria Math"/>
                                    <w:sz w:val="24"/>
                                  </w:rPr>
                                  <m:t>s</m:t>
                                </m:r>
                              </m:e>
                            </m:d>
                          </m:sup>
                        </m:sSubSup>
                        <m:r>
                          <w:rPr>
                            <w:rFonts w:ascii="Cambria Math" w:hAnsi="Cambria Math"/>
                            <w:sz w:val="24"/>
                          </w:rPr>
                          <m:t>,k</m:t>
                        </m:r>
                      </m:e>
                    </m:d>
                  </m:num>
                  <m:den>
                    <m:sSup>
                      <m:sSupPr>
                        <m:ctrlPr>
                          <w:rPr>
                            <w:rFonts w:ascii="Cambria Math" w:hAnsi="Cambria Math"/>
                            <w:i/>
                            <w:sz w:val="24"/>
                          </w:rPr>
                        </m:ctrlPr>
                      </m:sSupPr>
                      <m:e>
                        <m:r>
                          <w:rPr>
                            <w:rFonts w:ascii="Cambria Math" w:hAnsi="Cambria Math"/>
                            <w:sz w:val="24"/>
                          </w:rPr>
                          <m:t>π</m:t>
                        </m:r>
                      </m:e>
                      <m:sup>
                        <m:d>
                          <m:dPr>
                            <m:ctrlPr>
                              <w:rPr>
                                <w:rFonts w:ascii="Cambria Math" w:hAnsi="Cambria Math"/>
                                <w:i/>
                                <w:sz w:val="24"/>
                              </w:rPr>
                            </m:ctrlPr>
                          </m:dPr>
                          <m:e>
                            <m:r>
                              <w:rPr>
                                <w:rFonts w:ascii="Cambria Math" w:hAnsi="Cambria Math"/>
                                <w:sz w:val="24"/>
                              </w:rPr>
                              <m:t>k</m:t>
                            </m:r>
                          </m:e>
                        </m:d>
                      </m:sup>
                    </m:sSup>
                    <m:r>
                      <w:rPr>
                        <w:rFonts w:ascii="Cambria Math" w:hAnsi="Cambria Math"/>
                        <w:sz w:val="24"/>
                      </w:rPr>
                      <m:t>P</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h</m:t>
                            </m:r>
                          </m:e>
                          <m:sub>
                            <m:r>
                              <w:rPr>
                                <w:rFonts w:ascii="Cambria Math" w:hAnsi="Cambria Math"/>
                                <w:sz w:val="24"/>
                              </w:rPr>
                              <m:t>t</m:t>
                            </m:r>
                          </m:sub>
                        </m:sSub>
                      </m:e>
                      <m:e>
                        <m:sSubSup>
                          <m:sSubSupPr>
                            <m:ctrlPr>
                              <w:rPr>
                                <w:rFonts w:ascii="Cambria Math" w:hAnsi="Cambria Math"/>
                                <w:i/>
                                <w:sz w:val="24"/>
                              </w:rPr>
                            </m:ctrlPr>
                          </m:sSubSupPr>
                          <m:e>
                            <m:r>
                              <w:rPr>
                                <w:rFonts w:ascii="Cambria Math" w:hAnsi="Cambria Math"/>
                                <w:sz w:val="24"/>
                              </w:rPr>
                              <m:t>λ</m:t>
                            </m:r>
                          </m:e>
                          <m:sub>
                            <m:r>
                              <w:rPr>
                                <w:rFonts w:ascii="Cambria Math" w:hAnsi="Cambria Math"/>
                                <w:sz w:val="24"/>
                              </w:rPr>
                              <m:t>1</m:t>
                            </m:r>
                          </m:sub>
                          <m:sup>
                            <m:d>
                              <m:dPr>
                                <m:ctrlPr>
                                  <w:rPr>
                                    <w:rFonts w:ascii="Cambria Math" w:hAnsi="Cambria Math"/>
                                    <w:i/>
                                    <w:sz w:val="24"/>
                                  </w:rPr>
                                </m:ctrlPr>
                              </m:dPr>
                              <m:e>
                                <m:r>
                                  <w:rPr>
                                    <w:rFonts w:ascii="Cambria Math" w:hAnsi="Cambria Math"/>
                                    <w:sz w:val="24"/>
                                  </w:rPr>
                                  <m:t>s</m:t>
                                </m:r>
                              </m:e>
                            </m:d>
                          </m:sup>
                        </m:sSubSup>
                        <m:r>
                          <w:rPr>
                            <w:rFonts w:ascii="Cambria Math" w:hAnsi="Cambria Math"/>
                            <w:sz w:val="24"/>
                          </w:rPr>
                          <m:t>,k</m:t>
                        </m:r>
                      </m:e>
                    </m:d>
                    <m:r>
                      <w:rPr>
                        <w:rFonts w:ascii="Cambria Math" w:hAnsi="Cambria Math"/>
                        <w:sz w:val="24"/>
                      </w:rPr>
                      <m:t xml:space="preserve">+(1- </m:t>
                    </m:r>
                    <m:sSup>
                      <m:sSupPr>
                        <m:ctrlPr>
                          <w:rPr>
                            <w:rFonts w:ascii="Cambria Math" w:hAnsi="Cambria Math"/>
                            <w:i/>
                            <w:sz w:val="24"/>
                          </w:rPr>
                        </m:ctrlPr>
                      </m:sSupPr>
                      <m:e>
                        <m:r>
                          <w:rPr>
                            <w:rFonts w:ascii="Cambria Math" w:hAnsi="Cambria Math"/>
                            <w:sz w:val="24"/>
                          </w:rPr>
                          <m:t>π</m:t>
                        </m:r>
                      </m:e>
                      <m:sup>
                        <m:d>
                          <m:dPr>
                            <m:ctrlPr>
                              <w:rPr>
                                <w:rFonts w:ascii="Cambria Math" w:hAnsi="Cambria Math"/>
                                <w:i/>
                                <w:sz w:val="24"/>
                              </w:rPr>
                            </m:ctrlPr>
                          </m:dPr>
                          <m:e>
                            <m:r>
                              <w:rPr>
                                <w:rFonts w:ascii="Cambria Math" w:hAnsi="Cambria Math"/>
                                <w:sz w:val="24"/>
                              </w:rPr>
                              <m:t>s</m:t>
                            </m:r>
                          </m:e>
                        </m:d>
                      </m:sup>
                    </m:sSup>
                    <m:r>
                      <w:rPr>
                        <w:rFonts w:ascii="Cambria Math" w:hAnsi="Cambria Math"/>
                        <w:sz w:val="24"/>
                      </w:rPr>
                      <m:t>)P</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h</m:t>
                            </m:r>
                          </m:e>
                          <m:sub>
                            <m:r>
                              <w:rPr>
                                <w:rFonts w:ascii="Cambria Math" w:hAnsi="Cambria Math"/>
                                <w:sz w:val="24"/>
                              </w:rPr>
                              <m:t>t</m:t>
                            </m:r>
                          </m:sub>
                        </m:sSub>
                      </m:e>
                      <m:e>
                        <m:sSubSup>
                          <m:sSubSupPr>
                            <m:ctrlPr>
                              <w:rPr>
                                <w:rFonts w:ascii="Cambria Math" w:hAnsi="Cambria Math"/>
                                <w:i/>
                                <w:sz w:val="24"/>
                              </w:rPr>
                            </m:ctrlPr>
                          </m:sSubSupPr>
                          <m:e>
                            <m:r>
                              <w:rPr>
                                <w:rFonts w:ascii="Cambria Math" w:hAnsi="Cambria Math"/>
                                <w:sz w:val="24"/>
                              </w:rPr>
                              <m:t>λ</m:t>
                            </m:r>
                          </m:e>
                          <m:sub>
                            <m:r>
                              <w:rPr>
                                <w:rFonts w:ascii="Cambria Math" w:hAnsi="Cambria Math"/>
                                <w:sz w:val="24"/>
                              </w:rPr>
                              <m:t>0</m:t>
                            </m:r>
                          </m:sub>
                          <m:sup>
                            <m:d>
                              <m:dPr>
                                <m:ctrlPr>
                                  <w:rPr>
                                    <w:rFonts w:ascii="Cambria Math" w:hAnsi="Cambria Math"/>
                                    <w:i/>
                                    <w:sz w:val="24"/>
                                  </w:rPr>
                                </m:ctrlPr>
                              </m:dPr>
                              <m:e>
                                <m:r>
                                  <w:rPr>
                                    <w:rFonts w:ascii="Cambria Math" w:hAnsi="Cambria Math"/>
                                    <w:sz w:val="24"/>
                                  </w:rPr>
                                  <m:t>s</m:t>
                                </m:r>
                              </m:e>
                            </m:d>
                          </m:sup>
                        </m:sSubSup>
                        <m:r>
                          <w:rPr>
                            <w:rFonts w:ascii="Cambria Math" w:hAnsi="Cambria Math"/>
                            <w:sz w:val="24"/>
                          </w:rPr>
                          <m:t>,k</m:t>
                        </m:r>
                      </m:e>
                    </m:d>
                  </m:den>
                </m:f>
                <m:r>
                  <m:rPr>
                    <m:sty m:val="p"/>
                  </m:rPr>
                  <w:rPr>
                    <w:rFonts w:ascii="Cambria Math" w:hAnsi="Cambria Math"/>
                    <w:sz w:val="24"/>
                  </w:rPr>
                  <m:t>.</m:t>
                </m:r>
              </m:oMath>
            </m:oMathPara>
          </w:p>
        </w:tc>
        <w:tc>
          <w:tcPr>
            <w:tcW w:w="558" w:type="dxa"/>
            <w:vAlign w:val="center"/>
          </w:tcPr>
          <w:p w14:paraId="1F55E5A7" w14:textId="6D13355F" w:rsidR="00786193" w:rsidRPr="001B618F" w:rsidRDefault="00786193" w:rsidP="00786193">
            <w:pPr>
              <w:spacing w:line="360" w:lineRule="auto"/>
              <w:jc w:val="center"/>
              <w:rPr>
                <w:sz w:val="24"/>
              </w:rPr>
            </w:pPr>
            <w:r w:rsidRPr="001B618F">
              <w:rPr>
                <w:rFonts w:hint="eastAsia"/>
                <w:sz w:val="24"/>
              </w:rPr>
              <w:t>(14)</w:t>
            </w:r>
          </w:p>
        </w:tc>
      </w:tr>
    </w:tbl>
    <w:p w14:paraId="38D192CD" w14:textId="77777777" w:rsidR="00786193" w:rsidRPr="001B618F" w:rsidRDefault="00786193" w:rsidP="009416B8">
      <w:pPr>
        <w:spacing w:line="360" w:lineRule="auto"/>
        <w:rPr>
          <w:sz w:val="24"/>
        </w:rPr>
      </w:pPr>
    </w:p>
    <w:p w14:paraId="4CFF2887" w14:textId="4679D5B9" w:rsidR="0063177A" w:rsidRPr="001B618F" w:rsidRDefault="0063177A" w:rsidP="009416B8">
      <w:pPr>
        <w:spacing w:line="360" w:lineRule="auto"/>
        <w:rPr>
          <w:sz w:val="24"/>
        </w:rPr>
      </w:pPr>
      <w:r w:rsidRPr="001B618F">
        <w:rPr>
          <w:sz w:val="24"/>
        </w:rPr>
        <w:t>While the maximization</w:t>
      </w:r>
      <w:r w:rsidR="00AA1F3C" w:rsidRPr="001B618F">
        <w:rPr>
          <w:rFonts w:hint="eastAsia"/>
          <w:sz w:val="24"/>
        </w:rPr>
        <w:t xml:space="preserve"> </w:t>
      </w:r>
      <w:r w:rsidRPr="001B618F">
        <w:rPr>
          <w:sz w:val="24"/>
        </w:rPr>
        <w:t>(M)-step is</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
        <w:gridCol w:w="8584"/>
        <w:gridCol w:w="616"/>
      </w:tblGrid>
      <w:tr w:rsidR="001B618F" w:rsidRPr="001B618F" w14:paraId="526045F2" w14:textId="77777777" w:rsidTr="004E212E">
        <w:tc>
          <w:tcPr>
            <w:tcW w:w="376" w:type="dxa"/>
            <w:vAlign w:val="center"/>
          </w:tcPr>
          <w:p w14:paraId="435ABC65" w14:textId="77777777" w:rsidR="004E212E" w:rsidRPr="001B618F" w:rsidRDefault="004E212E" w:rsidP="0047780C">
            <w:pPr>
              <w:spacing w:line="360" w:lineRule="auto"/>
              <w:jc w:val="center"/>
              <w:rPr>
                <w:sz w:val="24"/>
              </w:rPr>
            </w:pPr>
          </w:p>
        </w:tc>
        <w:tc>
          <w:tcPr>
            <w:tcW w:w="8584" w:type="dxa"/>
            <w:vAlign w:val="center"/>
          </w:tcPr>
          <w:p w14:paraId="0AFA3D5F" w14:textId="100F12A9" w:rsidR="004E212E" w:rsidRPr="001B618F" w:rsidRDefault="00726F59" w:rsidP="004E212E">
            <w:pPr>
              <w:spacing w:line="360" w:lineRule="auto"/>
              <w:jc w:val="center"/>
              <w:rPr>
                <w:sz w:val="24"/>
              </w:rPr>
            </w:pPr>
            <m:oMathPara>
              <m:oMathParaPr>
                <m:jc m:val="left"/>
              </m:oMathParaPr>
              <m:oMath>
                <m:sSubSup>
                  <m:sSubSupPr>
                    <m:ctrlPr>
                      <w:rPr>
                        <w:rFonts w:ascii="Cambria Math" w:hAnsi="Cambria Math"/>
                        <w:i/>
                        <w:sz w:val="24"/>
                      </w:rPr>
                    </m:ctrlPr>
                  </m:sSubSupPr>
                  <m:e>
                    <m:r>
                      <w:rPr>
                        <w:rFonts w:ascii="Cambria Math" w:hAnsi="Cambria Math"/>
                        <w:sz w:val="24"/>
                      </w:rPr>
                      <m:t>(λ</m:t>
                    </m:r>
                  </m:e>
                  <m:sub>
                    <m:r>
                      <w:rPr>
                        <w:rFonts w:ascii="Cambria Math" w:hAnsi="Cambria Math"/>
                        <w:sz w:val="24"/>
                      </w:rPr>
                      <m:t>1</m:t>
                    </m:r>
                  </m:sub>
                  <m:sup>
                    <m:d>
                      <m:dPr>
                        <m:ctrlPr>
                          <w:rPr>
                            <w:rFonts w:ascii="Cambria Math" w:hAnsi="Cambria Math"/>
                            <w:i/>
                            <w:sz w:val="24"/>
                          </w:rPr>
                        </m:ctrlPr>
                      </m:dPr>
                      <m:e>
                        <m:r>
                          <w:rPr>
                            <w:rFonts w:ascii="Cambria Math" w:hAnsi="Cambria Math"/>
                            <w:sz w:val="24"/>
                          </w:rPr>
                          <m:t>s+1</m:t>
                        </m:r>
                      </m:e>
                    </m:d>
                  </m:sup>
                </m:sSubSup>
                <m:r>
                  <w:rPr>
                    <w:rFonts w:ascii="Cambria Math" w:hAnsi="Cambria Math"/>
                    <w:sz w:val="24"/>
                  </w:rPr>
                  <m:t xml:space="preserve">, </m:t>
                </m:r>
                <m:sSubSup>
                  <m:sSubSupPr>
                    <m:ctrlPr>
                      <w:rPr>
                        <w:rFonts w:ascii="Cambria Math" w:hAnsi="Cambria Math"/>
                        <w:i/>
                        <w:sz w:val="24"/>
                      </w:rPr>
                    </m:ctrlPr>
                  </m:sSubSupPr>
                  <m:e>
                    <m:r>
                      <w:rPr>
                        <w:rFonts w:ascii="Cambria Math" w:hAnsi="Cambria Math"/>
                        <w:sz w:val="24"/>
                      </w:rPr>
                      <m:t>λ</m:t>
                    </m:r>
                  </m:e>
                  <m:sub>
                    <m:r>
                      <w:rPr>
                        <w:rFonts w:ascii="Cambria Math" w:hAnsi="Cambria Math"/>
                        <w:sz w:val="24"/>
                      </w:rPr>
                      <m:t>0</m:t>
                    </m:r>
                  </m:sub>
                  <m:sup>
                    <m:d>
                      <m:dPr>
                        <m:ctrlPr>
                          <w:rPr>
                            <w:rFonts w:ascii="Cambria Math" w:hAnsi="Cambria Math"/>
                            <w:i/>
                            <w:sz w:val="24"/>
                          </w:rPr>
                        </m:ctrlPr>
                      </m:dPr>
                      <m:e>
                        <m:r>
                          <w:rPr>
                            <w:rFonts w:ascii="Cambria Math" w:hAnsi="Cambria Math"/>
                            <w:sz w:val="24"/>
                          </w:rPr>
                          <m:t>s+1</m:t>
                        </m:r>
                      </m:e>
                    </m:d>
                  </m:sup>
                </m:sSubSup>
                <m:r>
                  <w:rPr>
                    <w:rFonts w:ascii="Cambria Math" w:hAnsi="Cambria Math"/>
                    <w:sz w:val="24"/>
                  </w:rPr>
                  <m:t>,</m:t>
                </m:r>
                <m:sSup>
                  <m:sSupPr>
                    <m:ctrlPr>
                      <w:rPr>
                        <w:rFonts w:ascii="Cambria Math" w:hAnsi="Cambria Math"/>
                        <w:i/>
                        <w:sz w:val="24"/>
                      </w:rPr>
                    </m:ctrlPr>
                  </m:sSupPr>
                  <m:e>
                    <m:r>
                      <w:rPr>
                        <w:rFonts w:ascii="Cambria Math" w:hAnsi="Cambria Math"/>
                        <w:sz w:val="24"/>
                      </w:rPr>
                      <m:t>π</m:t>
                    </m:r>
                  </m:e>
                  <m:sup>
                    <m:d>
                      <m:dPr>
                        <m:ctrlPr>
                          <w:rPr>
                            <w:rFonts w:ascii="Cambria Math" w:hAnsi="Cambria Math"/>
                            <w:i/>
                            <w:sz w:val="24"/>
                          </w:rPr>
                        </m:ctrlPr>
                      </m:dPr>
                      <m:e>
                        <m:r>
                          <w:rPr>
                            <w:rFonts w:ascii="Cambria Math" w:hAnsi="Cambria Math"/>
                            <w:sz w:val="24"/>
                          </w:rPr>
                          <m:t>s+1</m:t>
                        </m:r>
                      </m:e>
                    </m:d>
                  </m:sup>
                </m:sSup>
                <m:r>
                  <w:rPr>
                    <w:rFonts w:ascii="Cambria Math" w:hAnsi="Cambria Math"/>
                    <w:sz w:val="24"/>
                  </w:rPr>
                  <m:t>)</m:t>
                </m:r>
              </m:oMath>
            </m:oMathPara>
          </w:p>
        </w:tc>
        <w:tc>
          <w:tcPr>
            <w:tcW w:w="616" w:type="dxa"/>
            <w:vMerge w:val="restart"/>
            <w:vAlign w:val="center"/>
          </w:tcPr>
          <w:p w14:paraId="3D110E59" w14:textId="26EA1404" w:rsidR="004E212E" w:rsidRPr="001B618F" w:rsidRDefault="004E212E" w:rsidP="004E212E">
            <w:pPr>
              <w:spacing w:line="360" w:lineRule="auto"/>
              <w:jc w:val="center"/>
              <w:rPr>
                <w:sz w:val="24"/>
              </w:rPr>
            </w:pPr>
            <w:r w:rsidRPr="001B618F">
              <w:rPr>
                <w:rFonts w:hint="eastAsia"/>
                <w:sz w:val="24"/>
              </w:rPr>
              <w:t>(15)</w:t>
            </w:r>
          </w:p>
        </w:tc>
      </w:tr>
      <w:tr w:rsidR="001B618F" w:rsidRPr="001B618F" w14:paraId="2F1C3366" w14:textId="77777777" w:rsidTr="004E212E">
        <w:tc>
          <w:tcPr>
            <w:tcW w:w="376" w:type="dxa"/>
            <w:vAlign w:val="center"/>
          </w:tcPr>
          <w:p w14:paraId="0486C8D0" w14:textId="77777777" w:rsidR="004E212E" w:rsidRPr="001B618F" w:rsidRDefault="004E212E" w:rsidP="0047780C">
            <w:pPr>
              <w:spacing w:line="360" w:lineRule="auto"/>
              <w:jc w:val="center"/>
              <w:rPr>
                <w:sz w:val="24"/>
              </w:rPr>
            </w:pPr>
          </w:p>
        </w:tc>
        <w:tc>
          <w:tcPr>
            <w:tcW w:w="8584" w:type="dxa"/>
            <w:vAlign w:val="center"/>
          </w:tcPr>
          <w:p w14:paraId="41D28743" w14:textId="12EA80F8" w:rsidR="004E212E" w:rsidRPr="001B618F" w:rsidRDefault="004E212E" w:rsidP="00644BD6">
            <w:pPr>
              <w:spacing w:line="360" w:lineRule="auto"/>
              <w:jc w:val="left"/>
              <w:rPr>
                <w:sz w:val="24"/>
              </w:rPr>
            </w:pPr>
            <m:oMathPara>
              <m:oMathParaPr>
                <m:jc m:val="left"/>
              </m:oMathParaPr>
              <m:oMath>
                <m:r>
                  <w:rPr>
                    <w:rFonts w:ascii="Cambria Math" w:hAnsi="Cambria Math"/>
                    <w:sz w:val="24"/>
                  </w:rPr>
                  <m:t>=argmax</m:t>
                </m:r>
                <m:d>
                  <m:dPr>
                    <m:ctrlPr>
                      <w:rPr>
                        <w:rFonts w:ascii="Cambria Math" w:hAnsi="Cambria Math"/>
                        <w:i/>
                        <w:sz w:val="24"/>
                      </w:rPr>
                    </m:ctrlPr>
                  </m:dPr>
                  <m:e>
                    <m:r>
                      <w:rPr>
                        <w:rFonts w:ascii="Cambria Math" w:hAnsi="Cambria Math"/>
                        <w:sz w:val="24"/>
                      </w:rPr>
                      <m:t>Q</m:t>
                    </m:r>
                  </m:e>
                </m:d>
              </m:oMath>
            </m:oMathPara>
          </w:p>
        </w:tc>
        <w:tc>
          <w:tcPr>
            <w:tcW w:w="616" w:type="dxa"/>
            <w:vMerge/>
            <w:vAlign w:val="center"/>
          </w:tcPr>
          <w:p w14:paraId="449BFBEB" w14:textId="77777777" w:rsidR="004E212E" w:rsidRPr="001B618F" w:rsidRDefault="004E212E" w:rsidP="0047780C">
            <w:pPr>
              <w:spacing w:line="360" w:lineRule="auto"/>
              <w:jc w:val="center"/>
              <w:rPr>
                <w:sz w:val="24"/>
              </w:rPr>
            </w:pPr>
          </w:p>
        </w:tc>
      </w:tr>
      <w:tr w:rsidR="001B618F" w:rsidRPr="001B618F" w14:paraId="45E2AC3F" w14:textId="77777777" w:rsidTr="004E212E">
        <w:tc>
          <w:tcPr>
            <w:tcW w:w="376" w:type="dxa"/>
            <w:vAlign w:val="center"/>
          </w:tcPr>
          <w:p w14:paraId="0E49D5F5" w14:textId="77777777" w:rsidR="004E212E" w:rsidRPr="001B618F" w:rsidRDefault="004E212E" w:rsidP="0047780C">
            <w:pPr>
              <w:spacing w:line="360" w:lineRule="auto"/>
              <w:jc w:val="center"/>
              <w:rPr>
                <w:sz w:val="24"/>
              </w:rPr>
            </w:pPr>
          </w:p>
        </w:tc>
        <w:tc>
          <w:tcPr>
            <w:tcW w:w="8584" w:type="dxa"/>
            <w:vAlign w:val="center"/>
          </w:tcPr>
          <w:p w14:paraId="41A1CC4E" w14:textId="1EA328E6" w:rsidR="004E212E" w:rsidRPr="001B618F" w:rsidRDefault="004E212E" w:rsidP="00644BD6">
            <w:pPr>
              <w:spacing w:line="360" w:lineRule="auto"/>
              <w:jc w:val="left"/>
              <w:rPr>
                <w:sz w:val="24"/>
              </w:rPr>
            </w:pPr>
            <m:oMathPara>
              <m:oMathParaPr>
                <m:jc m:val="left"/>
              </m:oMathParaPr>
              <m:oMath>
                <m:r>
                  <w:rPr>
                    <w:rFonts w:ascii="Cambria Math" w:hAnsi="Cambria Math"/>
                    <w:sz w:val="24"/>
                  </w:rPr>
                  <m:t>=argmax</m:t>
                </m:r>
                <m:d>
                  <m:dPr>
                    <m:begChr m:val="{"/>
                    <m:endChr m:val="}"/>
                    <m:ctrlPr>
                      <w:rPr>
                        <w:rFonts w:ascii="Cambria Math" w:hAnsi="Cambria Math"/>
                        <w:i/>
                        <w:sz w:val="24"/>
                      </w:rPr>
                    </m:ctrlPr>
                  </m:dPr>
                  <m:e>
                    <m:r>
                      <m:rPr>
                        <m:sty m:val="p"/>
                      </m:rPr>
                      <w:rPr>
                        <w:rFonts w:ascii="Cambria Math" w:hAnsi="Cambria Math"/>
                        <w:sz w:val="24"/>
                      </w:rPr>
                      <m:t>Σ</m:t>
                    </m:r>
                    <m:d>
                      <m:dPr>
                        <m:begChr m:val="["/>
                        <m:endChr m:val="]"/>
                        <m:ctrlPr>
                          <w:rPr>
                            <w:rFonts w:ascii="Cambria Math" w:hAnsi="Cambria Math"/>
                            <w:i/>
                            <w:sz w:val="24"/>
                          </w:rPr>
                        </m:ctrlPr>
                      </m:dPr>
                      <m:e>
                        <m:d>
                          <m:dPr>
                            <m:ctrlPr>
                              <w:rPr>
                                <w:rFonts w:ascii="Cambria Math" w:hAnsi="Cambria Math"/>
                                <w:i/>
                                <w:sz w:val="24"/>
                              </w:rPr>
                            </m:ctrlPr>
                          </m:dPr>
                          <m:e>
                            <m:r>
                              <w:rPr>
                                <w:rFonts w:ascii="Cambria Math" w:hAnsi="Cambria Math"/>
                                <w:sz w:val="24"/>
                              </w:rPr>
                              <m:t xml:space="preserve"> </m:t>
                            </m:r>
                            <m:r>
                              <w:rPr>
                                <w:rFonts w:ascii="Cambria Math" w:hAnsi="Cambria Math" w:cs="Arial"/>
                                <w:sz w:val="24"/>
                              </w:rPr>
                              <m:t>log</m:t>
                            </m:r>
                            <m:d>
                              <m:dPr>
                                <m:ctrlPr>
                                  <w:rPr>
                                    <w:rFonts w:ascii="Cambria Math" w:hAnsi="Cambria Math" w:cs="Arial"/>
                                    <w:i/>
                                    <w:sz w:val="24"/>
                                  </w:rPr>
                                </m:ctrlPr>
                              </m:dPr>
                              <m:e>
                                <m:r>
                                  <w:rPr>
                                    <w:rFonts w:ascii="Cambria Math" w:hAnsi="Cambria Math" w:cs="Arial"/>
                                    <w:sz w:val="24"/>
                                  </w:rPr>
                                  <m:t>π</m:t>
                                </m:r>
                              </m:e>
                            </m:d>
                            <m: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log</m:t>
                                </m:r>
                                <m:ctrlPr>
                                  <w:rPr>
                                    <w:rFonts w:ascii="Cambria Math" w:hAnsi="Cambria Math"/>
                                    <w:i/>
                                    <w:sz w:val="24"/>
                                  </w:rPr>
                                </m:ctrlPr>
                              </m:fName>
                              <m:e>
                                <m:d>
                                  <m:dPr>
                                    <m:ctrlPr>
                                      <w:rPr>
                                        <w:rFonts w:ascii="Cambria Math" w:hAnsi="Cambria Math"/>
                                        <w:i/>
                                        <w:sz w:val="24"/>
                                      </w:rPr>
                                    </m:ctrlPr>
                                  </m:dPr>
                                  <m:e>
                                    <m:r>
                                      <w:rPr>
                                        <w:rFonts w:ascii="Cambria Math" w:hAnsi="Cambria Math"/>
                                        <w:sz w:val="24"/>
                                      </w:rPr>
                                      <m:t>P</m:t>
                                    </m:r>
                                    <m:d>
                                      <m:dPr>
                                        <m:ctrlPr>
                                          <w:rPr>
                                            <w:rFonts w:ascii="Cambria Math" w:hAnsi="Cambria Math"/>
                                            <w:i/>
                                            <w:sz w:val="24"/>
                                          </w:rPr>
                                        </m:ctrlPr>
                                      </m:dPr>
                                      <m:e>
                                        <m:sSub>
                                          <m:sSubPr>
                                            <m:ctrlPr>
                                              <w:rPr>
                                                <w:rFonts w:ascii="Cambria Math" w:hAnsi="Cambria Math"/>
                                                <w:sz w:val="24"/>
                                              </w:rPr>
                                            </m:ctrlPr>
                                          </m:sSubPr>
                                          <m:e>
                                            <m:r>
                                              <w:rPr>
                                                <w:rFonts w:ascii="Cambria Math" w:hAnsi="Cambria Math"/>
                                                <w:sz w:val="24"/>
                                              </w:rPr>
                                              <m:t>h</m:t>
                                            </m:r>
                                          </m:e>
                                          <m:sub>
                                            <m:r>
                                              <m:rPr>
                                                <m:sty m:val="p"/>
                                              </m:rPr>
                                              <w:rPr>
                                                <w:rFonts w:ascii="Cambria Math" w:hAnsi="Cambria Math"/>
                                                <w:sz w:val="24"/>
                                              </w:rPr>
                                              <m:t>t</m:t>
                                            </m:r>
                                          </m:sub>
                                        </m:sSub>
                                      </m:e>
                                      <m:e>
                                        <m:sSub>
                                          <m:sSubPr>
                                            <m:ctrlPr>
                                              <w:rPr>
                                                <w:rFonts w:ascii="Cambria Math" w:hAnsi="Cambria Math"/>
                                                <w:i/>
                                                <w:sz w:val="24"/>
                                              </w:rPr>
                                            </m:ctrlPr>
                                          </m:sSubPr>
                                          <m:e>
                                            <m:r>
                                              <w:rPr>
                                                <w:rFonts w:ascii="Cambria Math" w:hAnsi="Cambria Math"/>
                                                <w:sz w:val="24"/>
                                              </w:rPr>
                                              <m:t>λ</m:t>
                                            </m:r>
                                          </m:e>
                                          <m:sub>
                                            <m:r>
                                              <w:rPr>
                                                <w:rFonts w:ascii="Cambria Math" w:hAnsi="Cambria Math"/>
                                                <w:sz w:val="24"/>
                                              </w:rPr>
                                              <m:t>1</m:t>
                                            </m:r>
                                          </m:sub>
                                        </m:sSub>
                                        <m:r>
                                          <w:rPr>
                                            <w:rFonts w:ascii="Cambria Math" w:hAnsi="Cambria Math"/>
                                            <w:sz w:val="24"/>
                                          </w:rPr>
                                          <m:t>,k</m:t>
                                        </m:r>
                                      </m:e>
                                    </m:d>
                                  </m:e>
                                </m:d>
                              </m:e>
                            </m:func>
                          </m:e>
                        </m:d>
                        <m:sSubSup>
                          <m:sSubSupPr>
                            <m:ctrlPr>
                              <w:rPr>
                                <w:rFonts w:ascii="Cambria Math" w:hAnsi="Cambria Math"/>
                                <w:i/>
                                <w:sz w:val="24"/>
                              </w:rPr>
                            </m:ctrlPr>
                          </m:sSubSupPr>
                          <m:e>
                            <m:r>
                              <w:rPr>
                                <w:rFonts w:ascii="Cambria Math" w:hAnsi="Cambria Math"/>
                                <w:sz w:val="24"/>
                              </w:rPr>
                              <m:t>π</m:t>
                            </m:r>
                          </m:e>
                          <m:sub>
                            <m:r>
                              <w:rPr>
                                <w:rFonts w:ascii="Cambria Math" w:hAnsi="Cambria Math"/>
                                <w:sz w:val="24"/>
                              </w:rPr>
                              <m:t>t</m:t>
                            </m:r>
                          </m:sub>
                          <m:sup>
                            <m:d>
                              <m:dPr>
                                <m:ctrlPr>
                                  <w:rPr>
                                    <w:rFonts w:ascii="Cambria Math" w:hAnsi="Cambria Math"/>
                                    <w:i/>
                                    <w:sz w:val="24"/>
                                  </w:rPr>
                                </m:ctrlPr>
                              </m:dPr>
                              <m:e>
                                <m:r>
                                  <w:rPr>
                                    <w:rFonts w:ascii="Cambria Math" w:hAnsi="Cambria Math"/>
                                    <w:sz w:val="24"/>
                                  </w:rPr>
                                  <m:t>s</m:t>
                                </m:r>
                              </m:e>
                            </m:d>
                          </m:sup>
                        </m:sSubSup>
                        <m:r>
                          <w:rPr>
                            <w:rFonts w:ascii="Cambria Math" w:hAnsi="Cambria Math"/>
                            <w:sz w:val="24"/>
                          </w:rPr>
                          <m:t>+</m:t>
                        </m:r>
                        <m:d>
                          <m:dPr>
                            <m:ctrlPr>
                              <w:rPr>
                                <w:rFonts w:ascii="Cambria Math" w:hAnsi="Cambria Math"/>
                                <w:i/>
                                <w:sz w:val="24"/>
                              </w:rPr>
                            </m:ctrlPr>
                          </m:dPr>
                          <m:e>
                            <m:r>
                              <w:rPr>
                                <w:rFonts w:ascii="Cambria Math" w:hAnsi="Cambria Math" w:cs="Arial"/>
                                <w:sz w:val="24"/>
                              </w:rPr>
                              <m:t>log</m:t>
                            </m:r>
                            <m:d>
                              <m:dPr>
                                <m:ctrlPr>
                                  <w:rPr>
                                    <w:rFonts w:ascii="Cambria Math" w:hAnsi="Cambria Math" w:cs="Arial"/>
                                    <w:i/>
                                    <w:sz w:val="24"/>
                                  </w:rPr>
                                </m:ctrlPr>
                              </m:dPr>
                              <m:e>
                                <m:r>
                                  <w:rPr>
                                    <w:rFonts w:ascii="Cambria Math" w:hAnsi="Cambria Math" w:cs="Arial"/>
                                    <w:sz w:val="24"/>
                                  </w:rPr>
                                  <m:t>1-π</m:t>
                                </m:r>
                              </m:e>
                            </m:d>
                            <m: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log</m:t>
                                </m:r>
                                <m:ctrlPr>
                                  <w:rPr>
                                    <w:rFonts w:ascii="Cambria Math" w:hAnsi="Cambria Math"/>
                                    <w:i/>
                                    <w:sz w:val="24"/>
                                  </w:rPr>
                                </m:ctrlPr>
                              </m:fName>
                              <m:e>
                                <m:d>
                                  <m:dPr>
                                    <m:ctrlPr>
                                      <w:rPr>
                                        <w:rFonts w:ascii="Cambria Math" w:hAnsi="Cambria Math"/>
                                        <w:i/>
                                        <w:sz w:val="24"/>
                                      </w:rPr>
                                    </m:ctrlPr>
                                  </m:dPr>
                                  <m:e>
                                    <m:r>
                                      <w:rPr>
                                        <w:rFonts w:ascii="Cambria Math" w:hAnsi="Cambria Math"/>
                                        <w:sz w:val="24"/>
                                      </w:rPr>
                                      <m:t>P</m:t>
                                    </m:r>
                                    <m:d>
                                      <m:dPr>
                                        <m:ctrlPr>
                                          <w:rPr>
                                            <w:rFonts w:ascii="Cambria Math" w:hAnsi="Cambria Math"/>
                                            <w:i/>
                                            <w:sz w:val="24"/>
                                          </w:rPr>
                                        </m:ctrlPr>
                                      </m:dPr>
                                      <m:e>
                                        <m:sSub>
                                          <m:sSubPr>
                                            <m:ctrlPr>
                                              <w:rPr>
                                                <w:rFonts w:ascii="Cambria Math" w:hAnsi="Cambria Math"/>
                                                <w:sz w:val="24"/>
                                              </w:rPr>
                                            </m:ctrlPr>
                                          </m:sSubPr>
                                          <m:e>
                                            <m:r>
                                              <w:rPr>
                                                <w:rFonts w:ascii="Cambria Math" w:hAnsi="Cambria Math"/>
                                                <w:sz w:val="24"/>
                                              </w:rPr>
                                              <m:t>h</m:t>
                                            </m:r>
                                          </m:e>
                                          <m:sub>
                                            <m:r>
                                              <m:rPr>
                                                <m:sty m:val="p"/>
                                              </m:rPr>
                                              <w:rPr>
                                                <w:rFonts w:ascii="Cambria Math" w:hAnsi="Cambria Math"/>
                                                <w:sz w:val="24"/>
                                              </w:rPr>
                                              <m:t>t</m:t>
                                            </m:r>
                                          </m:sub>
                                        </m:sSub>
                                      </m:e>
                                      <m:e>
                                        <m:sSub>
                                          <m:sSubPr>
                                            <m:ctrlPr>
                                              <w:rPr>
                                                <w:rFonts w:ascii="Cambria Math" w:hAnsi="Cambria Math"/>
                                                <w:i/>
                                                <w:sz w:val="24"/>
                                              </w:rPr>
                                            </m:ctrlPr>
                                          </m:sSubPr>
                                          <m:e>
                                            <m:r>
                                              <w:rPr>
                                                <w:rFonts w:ascii="Cambria Math" w:hAnsi="Cambria Math"/>
                                                <w:sz w:val="24"/>
                                              </w:rPr>
                                              <m:t>λ</m:t>
                                            </m:r>
                                          </m:e>
                                          <m:sub>
                                            <m:r>
                                              <w:rPr>
                                                <w:rFonts w:ascii="Cambria Math" w:hAnsi="Cambria Math"/>
                                                <w:sz w:val="24"/>
                                              </w:rPr>
                                              <m:t>1</m:t>
                                            </m:r>
                                          </m:sub>
                                        </m:sSub>
                                        <m:r>
                                          <w:rPr>
                                            <w:rFonts w:ascii="Cambria Math" w:hAnsi="Cambria Math"/>
                                            <w:sz w:val="24"/>
                                          </w:rPr>
                                          <m:t>,k</m:t>
                                        </m:r>
                                      </m:e>
                                    </m:d>
                                  </m:e>
                                </m:d>
                              </m:e>
                            </m:func>
                          </m:e>
                        </m:d>
                        <m:r>
                          <w:rPr>
                            <w:rFonts w:ascii="Cambria Math" w:hAnsi="Cambria Math"/>
                            <w:sz w:val="24"/>
                          </w:rPr>
                          <m:t>(1-</m:t>
                        </m:r>
                        <m:sSubSup>
                          <m:sSubSupPr>
                            <m:ctrlPr>
                              <w:rPr>
                                <w:rFonts w:ascii="Cambria Math" w:hAnsi="Cambria Math"/>
                                <w:i/>
                                <w:sz w:val="24"/>
                              </w:rPr>
                            </m:ctrlPr>
                          </m:sSubSupPr>
                          <m:e>
                            <m:r>
                              <w:rPr>
                                <w:rFonts w:ascii="Cambria Math" w:hAnsi="Cambria Math"/>
                                <w:sz w:val="24"/>
                              </w:rPr>
                              <m:t>π</m:t>
                            </m:r>
                          </m:e>
                          <m:sub>
                            <m:r>
                              <w:rPr>
                                <w:rFonts w:ascii="Cambria Math" w:hAnsi="Cambria Math"/>
                                <w:sz w:val="24"/>
                              </w:rPr>
                              <m:t>t</m:t>
                            </m:r>
                          </m:sub>
                          <m:sup>
                            <m:d>
                              <m:dPr>
                                <m:ctrlPr>
                                  <w:rPr>
                                    <w:rFonts w:ascii="Cambria Math" w:hAnsi="Cambria Math"/>
                                    <w:i/>
                                    <w:sz w:val="24"/>
                                  </w:rPr>
                                </m:ctrlPr>
                              </m:dPr>
                              <m:e>
                                <m:r>
                                  <w:rPr>
                                    <w:rFonts w:ascii="Cambria Math" w:hAnsi="Cambria Math"/>
                                    <w:sz w:val="24"/>
                                  </w:rPr>
                                  <m:t>s</m:t>
                                </m:r>
                              </m:e>
                            </m:d>
                          </m:sup>
                        </m:sSubSup>
                        <m:r>
                          <w:rPr>
                            <w:rFonts w:ascii="Cambria Math" w:hAnsi="Cambria Math"/>
                            <w:sz w:val="24"/>
                          </w:rPr>
                          <m:t>)</m:t>
                        </m:r>
                      </m:e>
                    </m:d>
                    <m:r>
                      <w:rPr>
                        <w:rFonts w:ascii="Cambria Math" w:hAnsi="Cambria Math"/>
                        <w:sz w:val="24"/>
                      </w:rPr>
                      <m:t>+</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b</m:t>
                            </m:r>
                          </m:e>
                          <m:sub>
                            <m:r>
                              <w:rPr>
                                <w:rFonts w:ascii="Cambria Math" w:hAnsi="Cambria Math"/>
                                <w:sz w:val="24"/>
                              </w:rPr>
                              <m:t>1</m:t>
                            </m:r>
                          </m:sub>
                        </m:sSub>
                        <m:r>
                          <w:rPr>
                            <w:rFonts w:ascii="Cambria Math" w:hAnsi="Cambria Math"/>
                            <w:sz w:val="24"/>
                          </w:rPr>
                          <m:t>-1</m:t>
                        </m:r>
                      </m:e>
                    </m:d>
                    <m:r>
                      <w:rPr>
                        <w:rFonts w:ascii="Cambria Math" w:hAnsi="Cambria Math"/>
                        <w:sz w:val="24"/>
                      </w:rPr>
                      <m:t xml:space="preserve"> </m:t>
                    </m:r>
                    <m:r>
                      <w:rPr>
                        <w:rFonts w:ascii="Cambria Math" w:hAnsi="Cambria Math" w:cs="Arial"/>
                        <w:sz w:val="24"/>
                      </w:rPr>
                      <m:t>log</m:t>
                    </m:r>
                    <m:d>
                      <m:dPr>
                        <m:ctrlPr>
                          <w:rPr>
                            <w:rFonts w:ascii="Cambria Math" w:hAnsi="Cambria Math" w:cs="Arial"/>
                            <w:i/>
                            <w:sz w:val="24"/>
                          </w:rPr>
                        </m:ctrlPr>
                      </m:dPr>
                      <m:e>
                        <m:r>
                          <w:rPr>
                            <w:rFonts w:ascii="Cambria Math" w:hAnsi="Cambria Math" w:cs="Arial"/>
                            <w:sz w:val="24"/>
                          </w:rPr>
                          <m:t>π</m:t>
                        </m:r>
                      </m:e>
                    </m:d>
                    <m:r>
                      <w:rPr>
                        <w:rFonts w:ascii="Cambria Math" w:hAnsi="Cambria Math"/>
                        <w:sz w:val="24"/>
                      </w:rPr>
                      <m:t>+</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b</m:t>
                            </m:r>
                          </m:e>
                          <m:sub>
                            <m:r>
                              <w:rPr>
                                <w:rFonts w:ascii="Cambria Math" w:hAnsi="Cambria Math"/>
                                <w:sz w:val="24"/>
                              </w:rPr>
                              <m:t>2</m:t>
                            </m:r>
                          </m:sub>
                        </m:sSub>
                        <m:r>
                          <w:rPr>
                            <w:rFonts w:ascii="Cambria Math" w:hAnsi="Cambria Math"/>
                            <w:sz w:val="24"/>
                          </w:rPr>
                          <m:t>-1</m:t>
                        </m:r>
                      </m:e>
                    </m:d>
                    <m:r>
                      <w:rPr>
                        <w:rFonts w:ascii="Cambria Math" w:hAnsi="Cambria Math" w:cs="Arial"/>
                        <w:sz w:val="24"/>
                      </w:rPr>
                      <m:t>log</m:t>
                    </m:r>
                    <m:d>
                      <m:dPr>
                        <m:ctrlPr>
                          <w:rPr>
                            <w:rFonts w:ascii="Cambria Math" w:hAnsi="Cambria Math" w:cs="Arial"/>
                            <w:i/>
                            <w:sz w:val="24"/>
                          </w:rPr>
                        </m:ctrlPr>
                      </m:dPr>
                      <m:e>
                        <m:r>
                          <w:rPr>
                            <w:rFonts w:ascii="Cambria Math" w:hAnsi="Cambria Math" w:cs="Arial"/>
                            <w:sz w:val="24"/>
                          </w:rPr>
                          <m:t>1-π</m:t>
                        </m:r>
                      </m:e>
                    </m:d>
                  </m:e>
                </m:d>
              </m:oMath>
            </m:oMathPara>
          </w:p>
        </w:tc>
        <w:tc>
          <w:tcPr>
            <w:tcW w:w="616" w:type="dxa"/>
            <w:vMerge/>
            <w:vAlign w:val="center"/>
          </w:tcPr>
          <w:p w14:paraId="77279DEE" w14:textId="77777777" w:rsidR="004E212E" w:rsidRPr="001B618F" w:rsidRDefault="004E212E" w:rsidP="0047780C">
            <w:pPr>
              <w:spacing w:line="360" w:lineRule="auto"/>
              <w:jc w:val="center"/>
              <w:rPr>
                <w:sz w:val="24"/>
              </w:rPr>
            </w:pPr>
          </w:p>
        </w:tc>
      </w:tr>
      <w:tr w:rsidR="001B618F" w:rsidRPr="001B618F" w14:paraId="2C07F5AE" w14:textId="77777777" w:rsidTr="004E212E">
        <w:tc>
          <w:tcPr>
            <w:tcW w:w="376" w:type="dxa"/>
            <w:vAlign w:val="center"/>
          </w:tcPr>
          <w:p w14:paraId="305FB6C3" w14:textId="77777777" w:rsidR="004E212E" w:rsidRPr="001B618F" w:rsidRDefault="004E212E" w:rsidP="0047780C">
            <w:pPr>
              <w:spacing w:line="360" w:lineRule="auto"/>
              <w:jc w:val="center"/>
              <w:rPr>
                <w:sz w:val="24"/>
              </w:rPr>
            </w:pPr>
          </w:p>
        </w:tc>
        <w:tc>
          <w:tcPr>
            <w:tcW w:w="8584" w:type="dxa"/>
            <w:vAlign w:val="center"/>
          </w:tcPr>
          <w:p w14:paraId="62F32F2E" w14:textId="69D60CFC" w:rsidR="004E212E" w:rsidRPr="001B618F" w:rsidRDefault="004E212E" w:rsidP="00644BD6">
            <w:pPr>
              <w:spacing w:line="360" w:lineRule="auto"/>
              <w:rPr>
                <w:sz w:val="24"/>
              </w:rPr>
            </w:pPr>
            <m:oMathPara>
              <m:oMath>
                <m:r>
                  <w:rPr>
                    <w:rFonts w:ascii="Cambria Math" w:hAnsi="Cambria Math"/>
                    <w:sz w:val="24"/>
                  </w:rPr>
                  <m:t>=argmax</m:t>
                </m:r>
                <m:d>
                  <m:dPr>
                    <m:begChr m:val="{"/>
                    <m:endChr m:val=""/>
                    <m:ctrlPr>
                      <w:rPr>
                        <w:rFonts w:ascii="Cambria Math" w:hAnsi="Cambria Math"/>
                        <w:i/>
                        <w:sz w:val="24"/>
                      </w:rPr>
                    </m:ctrlPr>
                  </m:dPr>
                  <m:e>
                    <m:r>
                      <w:rPr>
                        <w:rFonts w:ascii="Cambria Math" w:hAnsi="Cambria Math"/>
                        <w:sz w:val="24"/>
                      </w:rPr>
                      <m:t xml:space="preserve"> </m:t>
                    </m:r>
                    <m:r>
                      <w:rPr>
                        <w:rFonts w:ascii="Cambria Math" w:hAnsi="Cambria Math" w:cs="Arial"/>
                        <w:sz w:val="24"/>
                      </w:rPr>
                      <m:t>log</m:t>
                    </m:r>
                    <m:d>
                      <m:dPr>
                        <m:ctrlPr>
                          <w:rPr>
                            <w:rFonts w:ascii="Cambria Math" w:hAnsi="Cambria Math" w:cs="Arial"/>
                            <w:i/>
                            <w:sz w:val="24"/>
                          </w:rPr>
                        </m:ctrlPr>
                      </m:dPr>
                      <m:e>
                        <m:r>
                          <w:rPr>
                            <w:rFonts w:ascii="Cambria Math" w:hAnsi="Cambria Math" w:cs="Arial"/>
                            <w:sz w:val="24"/>
                          </w:rPr>
                          <m:t>π</m:t>
                        </m:r>
                      </m:e>
                    </m:d>
                    <m:r>
                      <w:rPr>
                        <w:rFonts w:ascii="Cambria Math" w:hAnsi="Cambria Math" w:cs="Arial"/>
                        <w:sz w:val="24"/>
                      </w:rPr>
                      <m:t>*</m:t>
                    </m:r>
                    <m:d>
                      <m:dPr>
                        <m:ctrlPr>
                          <w:rPr>
                            <w:rFonts w:ascii="Cambria Math" w:hAnsi="Cambria Math" w:cs="Arial"/>
                            <w:i/>
                            <w:sz w:val="24"/>
                          </w:rPr>
                        </m:ctrlPr>
                      </m:dPr>
                      <m:e>
                        <m:r>
                          <m:rPr>
                            <m:sty m:val="p"/>
                          </m:rPr>
                          <w:rPr>
                            <w:rFonts w:ascii="Cambria Math" w:hAnsi="Cambria Math" w:cs="Arial"/>
                            <w:sz w:val="24"/>
                          </w:rPr>
                          <m:t>Σ</m:t>
                        </m:r>
                        <m:sSubSup>
                          <m:sSubSupPr>
                            <m:ctrlPr>
                              <w:rPr>
                                <w:rFonts w:ascii="Cambria Math" w:hAnsi="Cambria Math"/>
                                <w:i/>
                                <w:sz w:val="24"/>
                              </w:rPr>
                            </m:ctrlPr>
                          </m:sSubSupPr>
                          <m:e>
                            <m:r>
                              <w:rPr>
                                <w:rFonts w:ascii="Cambria Math" w:hAnsi="Cambria Math"/>
                                <w:sz w:val="24"/>
                              </w:rPr>
                              <m:t>π</m:t>
                            </m:r>
                          </m:e>
                          <m:sub>
                            <m:r>
                              <w:rPr>
                                <w:rFonts w:ascii="Cambria Math" w:hAnsi="Cambria Math"/>
                                <w:sz w:val="24"/>
                              </w:rPr>
                              <m:t>t</m:t>
                            </m:r>
                          </m:sub>
                          <m:sup>
                            <m:d>
                              <m:dPr>
                                <m:ctrlPr>
                                  <w:rPr>
                                    <w:rFonts w:ascii="Cambria Math" w:hAnsi="Cambria Math"/>
                                    <w:i/>
                                    <w:sz w:val="24"/>
                                  </w:rPr>
                                </m:ctrlPr>
                              </m:dPr>
                              <m:e>
                                <m:r>
                                  <w:rPr>
                                    <w:rFonts w:ascii="Cambria Math" w:hAnsi="Cambria Math"/>
                                    <w:sz w:val="24"/>
                                  </w:rPr>
                                  <m:t>s</m:t>
                                </m:r>
                              </m:e>
                            </m:d>
                          </m:sup>
                        </m:sSubSup>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b</m:t>
                            </m:r>
                          </m:e>
                          <m:sub>
                            <m:r>
                              <w:rPr>
                                <w:rFonts w:ascii="Cambria Math" w:hAnsi="Cambria Math"/>
                                <w:sz w:val="24"/>
                              </w:rPr>
                              <m:t>1</m:t>
                            </m:r>
                          </m:sub>
                        </m:sSub>
                        <m:r>
                          <w:rPr>
                            <w:rFonts w:ascii="Cambria Math" w:hAnsi="Cambria Math"/>
                            <w:sz w:val="24"/>
                          </w:rPr>
                          <m:t>-1</m:t>
                        </m:r>
                        <m:ctrlPr>
                          <w:rPr>
                            <w:rFonts w:ascii="Cambria Math" w:hAnsi="Cambria Math"/>
                            <w:i/>
                            <w:sz w:val="24"/>
                          </w:rPr>
                        </m:ctrlPr>
                      </m:e>
                    </m:d>
                  </m:e>
                </m:d>
                <m:r>
                  <w:rPr>
                    <w:rFonts w:ascii="Cambria Math" w:hAnsi="Cambria Math"/>
                    <w:sz w:val="24"/>
                  </w:rPr>
                  <m:t xml:space="preserve">+ </m:t>
                </m:r>
                <m:r>
                  <w:rPr>
                    <w:rFonts w:ascii="Cambria Math" w:hAnsi="Cambria Math" w:cs="Arial"/>
                    <w:sz w:val="24"/>
                  </w:rPr>
                  <m:t>log</m:t>
                </m:r>
                <m:d>
                  <m:dPr>
                    <m:ctrlPr>
                      <w:rPr>
                        <w:rFonts w:ascii="Cambria Math" w:hAnsi="Cambria Math" w:cs="Arial"/>
                        <w:i/>
                        <w:sz w:val="24"/>
                      </w:rPr>
                    </m:ctrlPr>
                  </m:dPr>
                  <m:e>
                    <m:r>
                      <w:rPr>
                        <w:rFonts w:ascii="Cambria Math" w:hAnsi="Cambria Math" w:cs="Arial"/>
                        <w:sz w:val="24"/>
                      </w:rPr>
                      <m:t>1-π</m:t>
                    </m:r>
                  </m:e>
                </m:d>
                <m:r>
                  <w:rPr>
                    <w:rFonts w:ascii="Cambria Math" w:hAnsi="Cambria Math" w:cs="Arial"/>
                    <w:sz w:val="24"/>
                  </w:rPr>
                  <m:t>*</m:t>
                </m:r>
                <m:d>
                  <m:dPr>
                    <m:ctrlPr>
                      <w:rPr>
                        <w:rFonts w:ascii="Cambria Math" w:hAnsi="Cambria Math" w:cs="Arial"/>
                        <w:i/>
                        <w:sz w:val="24"/>
                      </w:rPr>
                    </m:ctrlPr>
                  </m:dPr>
                  <m:e>
                    <m:r>
                      <m:rPr>
                        <m:sty m:val="p"/>
                      </m:rPr>
                      <w:rPr>
                        <w:rFonts w:ascii="Cambria Math" w:hAnsi="Cambria Math" w:cs="Arial"/>
                        <w:sz w:val="24"/>
                      </w:rPr>
                      <m:t>Σ</m:t>
                    </m:r>
                    <m:d>
                      <m:dPr>
                        <m:ctrlPr>
                          <w:rPr>
                            <w:rFonts w:ascii="Cambria Math" w:hAnsi="Cambria Math" w:cs="Arial"/>
                            <w:sz w:val="24"/>
                          </w:rPr>
                        </m:ctrlPr>
                      </m:dPr>
                      <m:e>
                        <m:r>
                          <m:rPr>
                            <m:sty m:val="p"/>
                          </m:rPr>
                          <w:rPr>
                            <w:rFonts w:ascii="Cambria Math" w:hAnsi="Cambria Math" w:cs="Arial"/>
                            <w:sz w:val="24"/>
                          </w:rPr>
                          <m:t>1-</m:t>
                        </m:r>
                        <m:sSubSup>
                          <m:sSubSupPr>
                            <m:ctrlPr>
                              <w:rPr>
                                <w:rFonts w:ascii="Cambria Math" w:hAnsi="Cambria Math"/>
                                <w:i/>
                                <w:sz w:val="24"/>
                              </w:rPr>
                            </m:ctrlPr>
                          </m:sSubSupPr>
                          <m:e>
                            <m:r>
                              <w:rPr>
                                <w:rFonts w:ascii="Cambria Math" w:hAnsi="Cambria Math"/>
                                <w:sz w:val="24"/>
                              </w:rPr>
                              <m:t>π</m:t>
                            </m:r>
                          </m:e>
                          <m:sub>
                            <m:r>
                              <w:rPr>
                                <w:rFonts w:ascii="Cambria Math" w:hAnsi="Cambria Math"/>
                                <w:sz w:val="24"/>
                              </w:rPr>
                              <m:t>t</m:t>
                            </m:r>
                          </m:sub>
                          <m:sup>
                            <m:d>
                              <m:dPr>
                                <m:ctrlPr>
                                  <w:rPr>
                                    <w:rFonts w:ascii="Cambria Math" w:hAnsi="Cambria Math"/>
                                    <w:i/>
                                    <w:sz w:val="24"/>
                                  </w:rPr>
                                </m:ctrlPr>
                              </m:dPr>
                              <m:e>
                                <m:r>
                                  <w:rPr>
                                    <w:rFonts w:ascii="Cambria Math" w:hAnsi="Cambria Math"/>
                                    <w:sz w:val="24"/>
                                  </w:rPr>
                                  <m:t>s</m:t>
                                </m:r>
                              </m:e>
                            </m:d>
                          </m:sup>
                        </m:sSubSup>
                        <m:ctrlPr>
                          <w:rPr>
                            <w:rFonts w:ascii="Cambria Math" w:hAnsi="Cambria Math"/>
                            <w:i/>
                            <w:sz w:val="24"/>
                          </w:rPr>
                        </m:ctrlPr>
                      </m:e>
                    </m:d>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b</m:t>
                        </m:r>
                      </m:e>
                      <m:sub>
                        <m:r>
                          <w:rPr>
                            <w:rFonts w:ascii="Cambria Math" w:hAnsi="Cambria Math"/>
                            <w:sz w:val="24"/>
                          </w:rPr>
                          <m:t>2</m:t>
                        </m:r>
                      </m:sub>
                    </m:sSub>
                    <m:r>
                      <w:rPr>
                        <w:rFonts w:ascii="Cambria Math" w:hAnsi="Cambria Math"/>
                        <w:sz w:val="24"/>
                      </w:rPr>
                      <m:t>-1</m:t>
                    </m:r>
                    <m:ctrlPr>
                      <w:rPr>
                        <w:rFonts w:ascii="Cambria Math" w:hAnsi="Cambria Math"/>
                        <w:i/>
                        <w:sz w:val="24"/>
                      </w:rPr>
                    </m:ctrlPr>
                  </m:e>
                </m:d>
                <m:r>
                  <w:rPr>
                    <w:rFonts w:ascii="Cambria Math" w:hAnsi="Cambria Math"/>
                    <w:sz w:val="24"/>
                  </w:rPr>
                  <m:t xml:space="preserve">+ </m:t>
                </m:r>
                <m:r>
                  <m:rPr>
                    <m:sty m:val="p"/>
                  </m:rPr>
                  <w:rPr>
                    <w:rFonts w:ascii="Cambria Math" w:hAnsi="Cambria Math" w:cs="Arial"/>
                    <w:sz w:val="24"/>
                  </w:rPr>
                  <m:t>Σ</m:t>
                </m:r>
                <m:sSubSup>
                  <m:sSubSupPr>
                    <m:ctrlPr>
                      <w:rPr>
                        <w:rFonts w:ascii="Cambria Math" w:hAnsi="Cambria Math"/>
                        <w:i/>
                        <w:sz w:val="24"/>
                      </w:rPr>
                    </m:ctrlPr>
                  </m:sSubSupPr>
                  <m:e>
                    <m:r>
                      <w:rPr>
                        <w:rFonts w:ascii="Cambria Math" w:hAnsi="Cambria Math"/>
                        <w:sz w:val="24"/>
                      </w:rPr>
                      <m:t>π</m:t>
                    </m:r>
                  </m:e>
                  <m:sub>
                    <m:r>
                      <w:rPr>
                        <w:rFonts w:ascii="Cambria Math" w:hAnsi="Cambria Math"/>
                        <w:sz w:val="24"/>
                      </w:rPr>
                      <m:t>t</m:t>
                    </m:r>
                  </m:sub>
                  <m:sup>
                    <m:d>
                      <m:dPr>
                        <m:ctrlPr>
                          <w:rPr>
                            <w:rFonts w:ascii="Cambria Math" w:hAnsi="Cambria Math"/>
                            <w:i/>
                            <w:sz w:val="24"/>
                          </w:rPr>
                        </m:ctrlPr>
                      </m:dPr>
                      <m:e>
                        <m:r>
                          <w:rPr>
                            <w:rFonts w:ascii="Cambria Math" w:hAnsi="Cambria Math"/>
                            <w:sz w:val="24"/>
                          </w:rPr>
                          <m:t>s</m:t>
                        </m:r>
                      </m:e>
                    </m:d>
                  </m:sup>
                </m:sSubSup>
                <m:func>
                  <m:funcPr>
                    <m:ctrlPr>
                      <w:rPr>
                        <w:rFonts w:ascii="Cambria Math" w:hAnsi="Cambria Math"/>
                        <w:i/>
                        <w:sz w:val="24"/>
                      </w:rPr>
                    </m:ctrlPr>
                  </m:funcPr>
                  <m:fName>
                    <m:r>
                      <m:rPr>
                        <m:sty m:val="p"/>
                      </m:rPr>
                      <w:rPr>
                        <w:rFonts w:ascii="Cambria Math" w:hAnsi="Cambria Math"/>
                        <w:sz w:val="24"/>
                      </w:rPr>
                      <m:t>log</m:t>
                    </m:r>
                  </m:fName>
                  <m:e>
                    <m:d>
                      <m:dPr>
                        <m:ctrlPr>
                          <w:rPr>
                            <w:rFonts w:ascii="Cambria Math" w:hAnsi="Cambria Math"/>
                            <w:i/>
                            <w:sz w:val="24"/>
                          </w:rPr>
                        </m:ctrlPr>
                      </m:dPr>
                      <m:e>
                        <m:r>
                          <w:rPr>
                            <w:rFonts w:ascii="Cambria Math" w:hAnsi="Cambria Math"/>
                            <w:sz w:val="24"/>
                          </w:rPr>
                          <m:t>P</m:t>
                        </m:r>
                        <m:d>
                          <m:dPr>
                            <m:ctrlPr>
                              <w:rPr>
                                <w:rFonts w:ascii="Cambria Math" w:hAnsi="Cambria Math"/>
                                <w:i/>
                                <w:sz w:val="24"/>
                              </w:rPr>
                            </m:ctrlPr>
                          </m:dPr>
                          <m:e>
                            <m:sSub>
                              <m:sSubPr>
                                <m:ctrlPr>
                                  <w:rPr>
                                    <w:rFonts w:ascii="Cambria Math" w:hAnsi="Cambria Math"/>
                                    <w:sz w:val="24"/>
                                  </w:rPr>
                                </m:ctrlPr>
                              </m:sSubPr>
                              <m:e>
                                <m:r>
                                  <w:rPr>
                                    <w:rFonts w:ascii="Cambria Math" w:hAnsi="Cambria Math"/>
                                    <w:sz w:val="24"/>
                                  </w:rPr>
                                  <m:t>h</m:t>
                                </m:r>
                              </m:e>
                              <m:sub>
                                <m:r>
                                  <m:rPr>
                                    <m:sty m:val="p"/>
                                  </m:rPr>
                                  <w:rPr>
                                    <w:rFonts w:ascii="Cambria Math" w:hAnsi="Cambria Math"/>
                                    <w:sz w:val="24"/>
                                  </w:rPr>
                                  <m:t>t</m:t>
                                </m:r>
                              </m:sub>
                            </m:sSub>
                          </m:e>
                          <m:e>
                            <m:sSub>
                              <m:sSubPr>
                                <m:ctrlPr>
                                  <w:rPr>
                                    <w:rFonts w:ascii="Cambria Math" w:hAnsi="Cambria Math"/>
                                    <w:i/>
                                    <w:sz w:val="24"/>
                                  </w:rPr>
                                </m:ctrlPr>
                              </m:sSubPr>
                              <m:e>
                                <m:r>
                                  <w:rPr>
                                    <w:rFonts w:ascii="Cambria Math" w:hAnsi="Cambria Math"/>
                                    <w:sz w:val="24"/>
                                  </w:rPr>
                                  <m:t>λ</m:t>
                                </m:r>
                              </m:e>
                              <m:sub>
                                <m:r>
                                  <w:rPr>
                                    <w:rFonts w:ascii="Cambria Math" w:hAnsi="Cambria Math"/>
                                    <w:sz w:val="24"/>
                                  </w:rPr>
                                  <m:t>1</m:t>
                                </m:r>
                              </m:sub>
                            </m:sSub>
                            <m:r>
                              <w:rPr>
                                <w:rFonts w:ascii="Cambria Math" w:hAnsi="Cambria Math"/>
                                <w:sz w:val="24"/>
                              </w:rPr>
                              <m:t>,k</m:t>
                            </m:r>
                          </m:e>
                        </m:d>
                      </m:e>
                    </m:d>
                    <m:d>
                      <m:dPr>
                        <m:begChr m:val=""/>
                        <m:endChr m:val="}"/>
                        <m:ctrlPr>
                          <w:rPr>
                            <w:rFonts w:ascii="Cambria Math" w:hAnsi="Cambria Math"/>
                            <w:i/>
                            <w:sz w:val="24"/>
                          </w:rPr>
                        </m:ctrlPr>
                      </m:dPr>
                      <m:e>
                        <m:r>
                          <w:rPr>
                            <w:rFonts w:ascii="Cambria Math" w:hAnsi="Cambria Math"/>
                            <w:sz w:val="24"/>
                          </w:rPr>
                          <m:t xml:space="preserve">+ </m:t>
                        </m:r>
                        <m:r>
                          <m:rPr>
                            <m:sty m:val="p"/>
                          </m:rPr>
                          <w:rPr>
                            <w:rFonts w:ascii="Cambria Math" w:hAnsi="Cambria Math" w:cs="Arial"/>
                            <w:sz w:val="24"/>
                          </w:rPr>
                          <m:t>Σ</m:t>
                        </m:r>
                        <m:r>
                          <w:rPr>
                            <w:rFonts w:ascii="Cambria Math" w:hAnsi="Cambria Math"/>
                            <w:sz w:val="24"/>
                          </w:rPr>
                          <m:t>(</m:t>
                        </m:r>
                        <m:r>
                          <m:rPr>
                            <m:sty m:val="p"/>
                          </m:rPr>
                          <w:rPr>
                            <w:rFonts w:ascii="Cambria Math" w:hAnsi="Cambria Math" w:cs="Arial"/>
                            <w:sz w:val="24"/>
                          </w:rPr>
                          <m:t>1-</m:t>
                        </m:r>
                        <m:sSubSup>
                          <m:sSubSupPr>
                            <m:ctrlPr>
                              <w:rPr>
                                <w:rFonts w:ascii="Cambria Math" w:hAnsi="Cambria Math"/>
                                <w:i/>
                                <w:sz w:val="24"/>
                              </w:rPr>
                            </m:ctrlPr>
                          </m:sSubSupPr>
                          <m:e>
                            <m:r>
                              <w:rPr>
                                <w:rFonts w:ascii="Cambria Math" w:hAnsi="Cambria Math"/>
                                <w:sz w:val="24"/>
                              </w:rPr>
                              <m:t>π</m:t>
                            </m:r>
                          </m:e>
                          <m:sub>
                            <m:r>
                              <w:rPr>
                                <w:rFonts w:ascii="Cambria Math" w:hAnsi="Cambria Math"/>
                                <w:sz w:val="24"/>
                              </w:rPr>
                              <m:t>t</m:t>
                            </m:r>
                          </m:sub>
                          <m:sup>
                            <m:d>
                              <m:dPr>
                                <m:ctrlPr>
                                  <w:rPr>
                                    <w:rFonts w:ascii="Cambria Math" w:hAnsi="Cambria Math"/>
                                    <w:i/>
                                    <w:sz w:val="24"/>
                                  </w:rPr>
                                </m:ctrlPr>
                              </m:dPr>
                              <m:e>
                                <m:r>
                                  <w:rPr>
                                    <w:rFonts w:ascii="Cambria Math" w:hAnsi="Cambria Math"/>
                                    <w:sz w:val="24"/>
                                  </w:rPr>
                                  <m:t>s</m:t>
                                </m:r>
                              </m:e>
                            </m:d>
                          </m:sup>
                        </m:sSubSup>
                        <m:r>
                          <w:rPr>
                            <w:rFonts w:ascii="Cambria Math" w:hAnsi="Cambria Math"/>
                            <w:sz w:val="24"/>
                          </w:rPr>
                          <m:t>)</m:t>
                        </m:r>
                        <m:func>
                          <m:funcPr>
                            <m:ctrlPr>
                              <w:rPr>
                                <w:rFonts w:ascii="Cambria Math" w:hAnsi="Cambria Math"/>
                                <w:i/>
                                <w:sz w:val="24"/>
                              </w:rPr>
                            </m:ctrlPr>
                          </m:funcPr>
                          <m:fName>
                            <m:r>
                              <m:rPr>
                                <m:sty m:val="p"/>
                              </m:rPr>
                              <w:rPr>
                                <w:rFonts w:ascii="Cambria Math" w:hAnsi="Cambria Math"/>
                                <w:sz w:val="24"/>
                              </w:rPr>
                              <m:t>log</m:t>
                            </m:r>
                          </m:fName>
                          <m:e>
                            <m:d>
                              <m:dPr>
                                <m:ctrlPr>
                                  <w:rPr>
                                    <w:rFonts w:ascii="Cambria Math" w:hAnsi="Cambria Math"/>
                                    <w:i/>
                                    <w:sz w:val="24"/>
                                  </w:rPr>
                                </m:ctrlPr>
                              </m:dPr>
                              <m:e>
                                <m:r>
                                  <w:rPr>
                                    <w:rFonts w:ascii="Cambria Math" w:hAnsi="Cambria Math"/>
                                    <w:sz w:val="24"/>
                                  </w:rPr>
                                  <m:t>P</m:t>
                                </m:r>
                                <m:d>
                                  <m:dPr>
                                    <m:ctrlPr>
                                      <w:rPr>
                                        <w:rFonts w:ascii="Cambria Math" w:hAnsi="Cambria Math"/>
                                        <w:i/>
                                        <w:sz w:val="24"/>
                                      </w:rPr>
                                    </m:ctrlPr>
                                  </m:dPr>
                                  <m:e>
                                    <m:sSub>
                                      <m:sSubPr>
                                        <m:ctrlPr>
                                          <w:rPr>
                                            <w:rFonts w:ascii="Cambria Math" w:hAnsi="Cambria Math"/>
                                            <w:sz w:val="24"/>
                                          </w:rPr>
                                        </m:ctrlPr>
                                      </m:sSubPr>
                                      <m:e>
                                        <m:r>
                                          <w:rPr>
                                            <w:rFonts w:ascii="Cambria Math" w:hAnsi="Cambria Math"/>
                                            <w:sz w:val="24"/>
                                          </w:rPr>
                                          <m:t>h</m:t>
                                        </m:r>
                                      </m:e>
                                      <m:sub>
                                        <m:r>
                                          <m:rPr>
                                            <m:sty m:val="p"/>
                                          </m:rPr>
                                          <w:rPr>
                                            <w:rFonts w:ascii="Cambria Math" w:hAnsi="Cambria Math"/>
                                            <w:sz w:val="24"/>
                                          </w:rPr>
                                          <m:t>t</m:t>
                                        </m:r>
                                      </m:sub>
                                    </m:sSub>
                                  </m:e>
                                  <m:e>
                                    <m:sSub>
                                      <m:sSubPr>
                                        <m:ctrlPr>
                                          <w:rPr>
                                            <w:rFonts w:ascii="Cambria Math" w:hAnsi="Cambria Math"/>
                                            <w:i/>
                                            <w:sz w:val="24"/>
                                          </w:rPr>
                                        </m:ctrlPr>
                                      </m:sSubPr>
                                      <m:e>
                                        <m:r>
                                          <w:rPr>
                                            <w:rFonts w:ascii="Cambria Math" w:hAnsi="Cambria Math"/>
                                            <w:sz w:val="24"/>
                                          </w:rPr>
                                          <m:t>λ</m:t>
                                        </m:r>
                                      </m:e>
                                      <m:sub>
                                        <m:r>
                                          <w:rPr>
                                            <w:rFonts w:ascii="Cambria Math" w:hAnsi="Cambria Math"/>
                                            <w:sz w:val="24"/>
                                          </w:rPr>
                                          <m:t>0</m:t>
                                        </m:r>
                                      </m:sub>
                                    </m:sSub>
                                    <m:r>
                                      <w:rPr>
                                        <w:rFonts w:ascii="Cambria Math" w:hAnsi="Cambria Math"/>
                                        <w:sz w:val="24"/>
                                      </w:rPr>
                                      <m:t>,k</m:t>
                                    </m:r>
                                  </m:e>
                                </m:d>
                              </m:e>
                            </m:d>
                          </m:e>
                        </m:func>
                      </m:e>
                    </m:d>
                  </m:e>
                </m:func>
              </m:oMath>
            </m:oMathPara>
          </w:p>
        </w:tc>
        <w:tc>
          <w:tcPr>
            <w:tcW w:w="616" w:type="dxa"/>
            <w:vMerge/>
            <w:vAlign w:val="center"/>
          </w:tcPr>
          <w:p w14:paraId="2665D779" w14:textId="77777777" w:rsidR="004E212E" w:rsidRPr="001B618F" w:rsidRDefault="004E212E" w:rsidP="0047780C">
            <w:pPr>
              <w:spacing w:line="360" w:lineRule="auto"/>
              <w:jc w:val="center"/>
              <w:rPr>
                <w:sz w:val="24"/>
              </w:rPr>
            </w:pPr>
          </w:p>
        </w:tc>
      </w:tr>
    </w:tbl>
    <w:p w14:paraId="7B746922" w14:textId="77777777" w:rsidR="00365C5C" w:rsidRPr="001B618F" w:rsidRDefault="0063177A" w:rsidP="00365C5C">
      <w:pPr>
        <w:spacing w:line="360" w:lineRule="auto"/>
        <w:rPr>
          <w:sz w:val="24"/>
        </w:rPr>
      </w:pPr>
      <w:r w:rsidRPr="001B618F">
        <w:rPr>
          <w:sz w:val="24"/>
        </w:rPr>
        <w:t>We iterat</w:t>
      </w:r>
      <w:r w:rsidR="004909BD" w:rsidRPr="001B618F">
        <w:rPr>
          <w:rFonts w:hint="eastAsia"/>
          <w:sz w:val="24"/>
        </w:rPr>
        <w:t>e</w:t>
      </w:r>
      <w:r w:rsidRPr="001B618F">
        <w:rPr>
          <w:sz w:val="24"/>
        </w:rPr>
        <w:t xml:space="preserve"> between the E-step and M-step until convergence</w:t>
      </w:r>
      <w:r w:rsidR="00054179" w:rsidRPr="001B618F">
        <w:rPr>
          <w:rFonts w:hint="eastAsia"/>
          <w:sz w:val="24"/>
        </w:rPr>
        <w:t xml:space="preserve">; the </w:t>
      </w:r>
      <w:r w:rsidR="00054179" w:rsidRPr="001B618F">
        <w:rPr>
          <w:sz w:val="24"/>
        </w:rPr>
        <w:t>convergence criterion</w:t>
      </w:r>
      <w:r w:rsidR="00054179" w:rsidRPr="001B618F">
        <w:rPr>
          <w:rFonts w:hint="eastAsia"/>
          <w:sz w:val="24"/>
        </w:rPr>
        <w:t xml:space="preserve"> was defined as</w:t>
      </w:r>
      <w:r w:rsidR="00D31943" w:rsidRPr="001B618F">
        <w:rPr>
          <w:sz w:val="24"/>
        </w:rPr>
        <w:t xml:space="preserve"> </w:t>
      </w:r>
      <w:r w:rsidRPr="001B618F">
        <w:rPr>
          <w:sz w:val="24"/>
        </w:rPr>
        <w:t xml:space="preserve">the absolute difference between </w:t>
      </w:r>
      <w:r w:rsidR="006428C2" w:rsidRPr="001B618F">
        <w:rPr>
          <w:sz w:val="24"/>
        </w:rPr>
        <w:t>two consecutive values for the likelihood is smaller than 0.001</w:t>
      </w:r>
      <w:r w:rsidRPr="001B618F">
        <w:rPr>
          <w:sz w:val="24"/>
        </w:rPr>
        <w:t>.</w:t>
      </w:r>
      <w:r w:rsidR="009B6586" w:rsidRPr="001B618F">
        <w:rPr>
          <w:sz w:val="24"/>
        </w:rPr>
        <w:t xml:space="preserve"> </w:t>
      </w:r>
    </w:p>
    <w:p w14:paraId="15652453" w14:textId="77777777" w:rsidR="00365C5C" w:rsidRPr="001B618F" w:rsidRDefault="00365C5C" w:rsidP="00365C5C">
      <w:pPr>
        <w:spacing w:line="360" w:lineRule="auto"/>
        <w:rPr>
          <w:sz w:val="24"/>
        </w:rPr>
      </w:pPr>
    </w:p>
    <w:p w14:paraId="5F27DDCF" w14:textId="3B54A414" w:rsidR="00CE171D" w:rsidRPr="001B618F" w:rsidRDefault="006A558A" w:rsidP="00DE5337">
      <w:pPr>
        <w:spacing w:line="360" w:lineRule="auto"/>
        <w:rPr>
          <w:b/>
          <w:sz w:val="24"/>
        </w:rPr>
      </w:pPr>
      <w:r w:rsidRPr="001B618F">
        <w:rPr>
          <w:b/>
          <w:sz w:val="24"/>
        </w:rPr>
        <w:t xml:space="preserve">Additional </w:t>
      </w:r>
      <w:r w:rsidR="00CE171D" w:rsidRPr="001B618F">
        <w:rPr>
          <w:rFonts w:hint="eastAsia"/>
          <w:b/>
          <w:sz w:val="24"/>
        </w:rPr>
        <w:t>S</w:t>
      </w:r>
      <w:r w:rsidRPr="001B618F">
        <w:rPr>
          <w:rFonts w:hint="eastAsia"/>
          <w:b/>
          <w:sz w:val="24"/>
        </w:rPr>
        <w:t>imulation</w:t>
      </w:r>
      <w:r w:rsidRPr="001B618F">
        <w:rPr>
          <w:b/>
          <w:sz w:val="24"/>
        </w:rPr>
        <w:t xml:space="preserve"> Details and Results</w:t>
      </w:r>
    </w:p>
    <w:p w14:paraId="39276CCE" w14:textId="77777777" w:rsidR="006A558A" w:rsidRPr="001B618F" w:rsidRDefault="006A558A" w:rsidP="00DE5337">
      <w:pPr>
        <w:spacing w:line="360" w:lineRule="auto"/>
        <w:rPr>
          <w:b/>
          <w:sz w:val="24"/>
        </w:rPr>
      </w:pPr>
    </w:p>
    <w:p w14:paraId="25E3BCCE" w14:textId="0B35FF0B" w:rsidR="00A52600" w:rsidRPr="001B618F" w:rsidRDefault="00A52600" w:rsidP="009F22DB">
      <w:pPr>
        <w:spacing w:line="360" w:lineRule="auto"/>
        <w:rPr>
          <w:sz w:val="24"/>
        </w:rPr>
      </w:pPr>
      <w:r w:rsidRPr="001B618F">
        <w:rPr>
          <w:sz w:val="24"/>
        </w:rPr>
        <w:t>We present part of the results from th</w:t>
      </w:r>
      <w:r w:rsidR="009A19C6" w:rsidRPr="001B618F">
        <w:rPr>
          <w:sz w:val="24"/>
        </w:rPr>
        <w:t>e</w:t>
      </w:r>
      <w:r w:rsidRPr="001B618F">
        <w:rPr>
          <w:sz w:val="24"/>
        </w:rPr>
        <w:t xml:space="preserve"> first set of simulations </w:t>
      </w:r>
      <w:r w:rsidR="009A19C6" w:rsidRPr="001B618F">
        <w:rPr>
          <w:sz w:val="24"/>
        </w:rPr>
        <w:t xml:space="preserve">described in the Materials and Methods </w:t>
      </w:r>
      <w:r w:rsidRPr="001B618F">
        <w:rPr>
          <w:sz w:val="24"/>
        </w:rPr>
        <w:t xml:space="preserve">here to illustrate </w:t>
      </w:r>
      <w:bookmarkStart w:id="1" w:name="_Hlk500475056"/>
      <w:r w:rsidRPr="001B618F">
        <w:rPr>
          <w:sz w:val="24"/>
        </w:rPr>
        <w:t>the benefits of using mixture models to post-process the Wald statistics in order to address correlations among annotations and reduce false positives</w:t>
      </w:r>
      <w:bookmarkEnd w:id="1"/>
      <w:r w:rsidRPr="001B618F">
        <w:rPr>
          <w:sz w:val="24"/>
        </w:rPr>
        <w:t xml:space="preserve">. To do so, we consider six different approaches: </w:t>
      </w:r>
    </w:p>
    <w:p w14:paraId="2CCEE7C1" w14:textId="77777777" w:rsidR="00A52600" w:rsidRPr="001B618F" w:rsidRDefault="00A52600" w:rsidP="009F22DB">
      <w:pPr>
        <w:spacing w:line="360" w:lineRule="auto"/>
        <w:rPr>
          <w:sz w:val="24"/>
        </w:rPr>
      </w:pPr>
      <w:r w:rsidRPr="001B618F">
        <w:rPr>
          <w:sz w:val="24"/>
        </w:rPr>
        <w:t>(1) SMART_Wald. We analyzed two annotations jointly and computed a single multivariate Wald statistic for each tissue using our procedure. We used these Wald statistics to measure trait-tissue relevance.</w:t>
      </w:r>
    </w:p>
    <w:p w14:paraId="189DA471" w14:textId="77777777" w:rsidR="00A52600" w:rsidRPr="001B618F" w:rsidRDefault="00A52600" w:rsidP="009F22DB">
      <w:pPr>
        <w:spacing w:line="360" w:lineRule="auto"/>
        <w:rPr>
          <w:sz w:val="24"/>
        </w:rPr>
      </w:pPr>
      <w:r w:rsidRPr="001B618F">
        <w:rPr>
          <w:sz w:val="24"/>
        </w:rPr>
        <w:t>(2) SMART_EM. We applied an EM algorithm and a mixture model on the multivariate Wald statistics computed in (1) to further classify tissues into two groups. We used the posterior probability of a tissue being trait-relevant to measure trait-tissue relevance.</w:t>
      </w:r>
    </w:p>
    <w:p w14:paraId="72BA47E8" w14:textId="77777777" w:rsidR="00A52600" w:rsidRPr="001B618F" w:rsidRDefault="00A52600" w:rsidP="009F22DB">
      <w:pPr>
        <w:spacing w:line="360" w:lineRule="auto"/>
        <w:rPr>
          <w:sz w:val="24"/>
        </w:rPr>
      </w:pPr>
      <w:r w:rsidRPr="001B618F">
        <w:rPr>
          <w:sz w:val="24"/>
        </w:rPr>
        <w:t>(3) Uni_Wald. We analyzed one annotation at a time and computed two univariate Wald statistics for each tissue using our procedure. We used these Wald statistics to measure trait-tissue relevance.</w:t>
      </w:r>
    </w:p>
    <w:p w14:paraId="6F658CB5" w14:textId="77777777" w:rsidR="00A52600" w:rsidRPr="001B618F" w:rsidRDefault="00A52600" w:rsidP="009F22DB">
      <w:pPr>
        <w:spacing w:line="360" w:lineRule="auto"/>
        <w:rPr>
          <w:sz w:val="24"/>
        </w:rPr>
      </w:pPr>
      <w:r w:rsidRPr="001B618F">
        <w:rPr>
          <w:sz w:val="24"/>
        </w:rPr>
        <w:t>(4) Uni_EM. On top of (3), we applied an EM algorithm to classify these Wald statistics into two groups. For each tissue and each annotation, we obtained the posterior probability of being a trait-relevant tissue to measure trait-tissue relevance.</w:t>
      </w:r>
    </w:p>
    <w:p w14:paraId="25D3FEA8" w14:textId="77777777" w:rsidR="00A52600" w:rsidRPr="001B618F" w:rsidRDefault="00A52600" w:rsidP="009F22DB">
      <w:pPr>
        <w:spacing w:line="360" w:lineRule="auto"/>
        <w:rPr>
          <w:sz w:val="24"/>
        </w:rPr>
      </w:pPr>
      <w:r w:rsidRPr="001B618F">
        <w:rPr>
          <w:sz w:val="24"/>
        </w:rPr>
        <w:t xml:space="preserve">(5) UniMax_Wald. We analyzed one annotation at a time. For each tissue, we computed two univariate Wald statistic using our procedure and selected among them the larger statistic as a </w:t>
      </w:r>
      <w:r w:rsidRPr="001B618F">
        <w:rPr>
          <w:sz w:val="24"/>
        </w:rPr>
        <w:lastRenderedPageBreak/>
        <w:t>measurement of trait-tissue relevance.</w:t>
      </w:r>
    </w:p>
    <w:p w14:paraId="50DD3318" w14:textId="77777777" w:rsidR="00A52600" w:rsidRPr="001B618F" w:rsidRDefault="00A52600" w:rsidP="009F22DB">
      <w:pPr>
        <w:spacing w:line="360" w:lineRule="auto"/>
        <w:rPr>
          <w:sz w:val="24"/>
        </w:rPr>
      </w:pPr>
      <w:r w:rsidRPr="001B618F">
        <w:rPr>
          <w:sz w:val="24"/>
        </w:rPr>
        <w:t>(6) UniMax_EM. On top of (5), we applied an EM algorithm to classify these Wald statistics into two groups. For each tissue, we obtained the posterior probability of its being a trait-relevant tissue to measure trait-tissue relevance.</w:t>
      </w:r>
    </w:p>
    <w:p w14:paraId="50FE052C" w14:textId="77777777" w:rsidR="00A52600" w:rsidRPr="001B618F" w:rsidRDefault="00A52600" w:rsidP="009F22DB">
      <w:pPr>
        <w:spacing w:line="360" w:lineRule="auto"/>
        <w:rPr>
          <w:sz w:val="24"/>
        </w:rPr>
      </w:pPr>
    </w:p>
    <w:p w14:paraId="3C194093" w14:textId="0ECE3AC4" w:rsidR="00A52600" w:rsidRPr="001B618F" w:rsidRDefault="00A52600" w:rsidP="009F22DB">
      <w:pPr>
        <w:spacing w:line="360" w:lineRule="auto"/>
        <w:rPr>
          <w:sz w:val="24"/>
        </w:rPr>
      </w:pPr>
      <w:r w:rsidRPr="001B618F">
        <w:rPr>
          <w:sz w:val="24"/>
        </w:rPr>
        <w:t xml:space="preserve">We considered a range of realistic annotation coefficient combinations (i.e. </w:t>
      </w:r>
      <m:oMath>
        <m:r>
          <w:rPr>
            <w:rFonts w:ascii="Cambria Math" w:hAnsi="Cambria Math"/>
            <w:sz w:val="24"/>
          </w:rPr>
          <m:t>(</m:t>
        </m:r>
        <m:sSub>
          <m:sSubPr>
            <m:ctrlPr>
              <w:rPr>
                <w:rFonts w:ascii="Cambria Math" w:hAnsi="Cambria Math"/>
                <w:i/>
                <w:sz w:val="24"/>
              </w:rPr>
            </m:ctrlPr>
          </m:sSubPr>
          <m:e>
            <m:r>
              <w:rPr>
                <w:rFonts w:ascii="Cambria Math" w:hAnsi="Cambria Math"/>
                <w:sz w:val="24"/>
              </w:rPr>
              <m:t>α</m:t>
            </m:r>
          </m:e>
          <m:sub>
            <m:r>
              <w:rPr>
                <w:rFonts w:ascii="Cambria Math" w:hAnsi="Cambria Math"/>
                <w:sz w:val="24"/>
              </w:rPr>
              <m:t>1</m:t>
            </m:r>
          </m:sub>
        </m:sSub>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α</m:t>
            </m:r>
          </m:e>
          <m:sub>
            <m:r>
              <w:rPr>
                <w:rFonts w:ascii="Cambria Math" w:hAnsi="Cambria Math"/>
                <w:sz w:val="24"/>
              </w:rPr>
              <m:t>2</m:t>
            </m:r>
          </m:sub>
        </m:sSub>
        <m:r>
          <w:rPr>
            <w:rFonts w:ascii="Cambria Math" w:hAnsi="Cambria Math"/>
            <w:sz w:val="24"/>
          </w:rPr>
          <m:t>)</m:t>
        </m:r>
      </m:oMath>
      <w:r w:rsidRPr="001B618F">
        <w:rPr>
          <w:sz w:val="24"/>
        </w:rPr>
        <w:t xml:space="preserve">). For each combination, we performed 1,000 simulation replicates. For each method, we computed the power of various methods in detecting the trait-relevant tissue at a false discovery rate (FDR) of 0.05, 0.1 or 0.2 (Figure S1). As mentioned in the Methods section, we recommend using an EM algorithm and a mixture model to post-process the Wald statistics in order to address correlations among annotations and reduce false positives. Indeed, using mixture modeling for post processing (i.e. </w:t>
      </w:r>
      <w:r w:rsidRPr="001B618F">
        <w:rPr>
          <w:rFonts w:hint="eastAsia"/>
          <w:sz w:val="24"/>
        </w:rPr>
        <w:t>SMART</w:t>
      </w:r>
      <w:r w:rsidRPr="001B618F">
        <w:rPr>
          <w:sz w:val="24"/>
        </w:rPr>
        <w:t xml:space="preserve">_EM, Uni_EM, and UniMax_EM) almost always results in better performance than using the raw Wald statistics alone (i.e. the corresponding </w:t>
      </w:r>
      <w:r w:rsidRPr="001B618F">
        <w:rPr>
          <w:rFonts w:hint="eastAsia"/>
          <w:sz w:val="24"/>
        </w:rPr>
        <w:t>SMART</w:t>
      </w:r>
      <w:r w:rsidRPr="001B618F">
        <w:rPr>
          <w:sz w:val="24"/>
        </w:rPr>
        <w:t>_Wald, Uni_Wald, and UniMax_Wald).</w:t>
      </w:r>
      <w:r w:rsidR="00905D4E" w:rsidRPr="001B618F">
        <w:rPr>
          <w:sz w:val="24"/>
        </w:rPr>
        <w:t xml:space="preserve"> We extract a subset of Figure S1 </w:t>
      </w:r>
      <w:r w:rsidR="009F22DB" w:rsidRPr="001B618F">
        <w:rPr>
          <w:sz w:val="24"/>
        </w:rPr>
        <w:t>to be Figure 1A and present the results in</w:t>
      </w:r>
      <w:r w:rsidR="00905D4E" w:rsidRPr="001B618F">
        <w:rPr>
          <w:sz w:val="24"/>
        </w:rPr>
        <w:t xml:space="preserve"> the main text to compare </w:t>
      </w:r>
      <w:r w:rsidR="009F22DB" w:rsidRPr="001B618F">
        <w:rPr>
          <w:sz w:val="24"/>
        </w:rPr>
        <w:t xml:space="preserve">a </w:t>
      </w:r>
      <w:r w:rsidR="00905D4E" w:rsidRPr="001B618F">
        <w:rPr>
          <w:sz w:val="24"/>
        </w:rPr>
        <w:t xml:space="preserve">multivariate method (2) versus </w:t>
      </w:r>
      <w:r w:rsidR="009F22DB" w:rsidRPr="001B618F">
        <w:rPr>
          <w:sz w:val="24"/>
        </w:rPr>
        <w:t xml:space="preserve">two </w:t>
      </w:r>
      <w:r w:rsidR="00905D4E" w:rsidRPr="001B618F">
        <w:rPr>
          <w:sz w:val="24"/>
        </w:rPr>
        <w:t>univariate methods (4 and 6).</w:t>
      </w:r>
    </w:p>
    <w:p w14:paraId="0D9B8CDD" w14:textId="77777777" w:rsidR="00A52600" w:rsidRPr="001B618F" w:rsidRDefault="00A52600" w:rsidP="00DE5337">
      <w:pPr>
        <w:spacing w:line="360" w:lineRule="auto"/>
        <w:rPr>
          <w:sz w:val="24"/>
        </w:rPr>
      </w:pPr>
    </w:p>
    <w:p w14:paraId="50CAE302" w14:textId="36721E35" w:rsidR="00DE5337" w:rsidRPr="001B618F" w:rsidRDefault="009A19C6" w:rsidP="00E636D9">
      <w:pPr>
        <w:spacing w:line="360" w:lineRule="auto"/>
        <w:rPr>
          <w:sz w:val="24"/>
        </w:rPr>
      </w:pPr>
      <w:r w:rsidRPr="001B618F">
        <w:rPr>
          <w:sz w:val="24"/>
        </w:rPr>
        <w:t>For simulation results presented in S</w:t>
      </w:r>
      <w:r w:rsidRPr="001B618F">
        <w:rPr>
          <w:rFonts w:hint="eastAsia"/>
          <w:sz w:val="24"/>
        </w:rPr>
        <w:t xml:space="preserve">upplementary </w:t>
      </w:r>
      <w:r w:rsidRPr="001B618F">
        <w:rPr>
          <w:sz w:val="24"/>
        </w:rPr>
        <w:t>Figure S3, we aim t</w:t>
      </w:r>
      <w:r w:rsidR="009800DF" w:rsidRPr="001B618F">
        <w:rPr>
          <w:sz w:val="24"/>
        </w:rPr>
        <w:t>o explore the characteristics of annotations that can influence the power of SMART in ide</w:t>
      </w:r>
      <w:r w:rsidRPr="001B618F">
        <w:rPr>
          <w:sz w:val="24"/>
        </w:rPr>
        <w:t>ntifying trait-relevant tissues. To do so,</w:t>
      </w:r>
      <w:r w:rsidR="009800DF" w:rsidRPr="001B618F">
        <w:rPr>
          <w:sz w:val="24"/>
        </w:rPr>
        <w:t xml:space="preserve"> we simulated annotations that have various genome-occupancy characteristics and that have various annotation effect sizes and signs.</w:t>
      </w:r>
      <w:r w:rsidR="00E636D9" w:rsidRPr="001B618F">
        <w:rPr>
          <w:sz w:val="24"/>
        </w:rPr>
        <w:t xml:space="preserve"> Specifically, we simulated two binary annotations for each of the t</w:t>
      </w:r>
      <w:r w:rsidR="00E636D9" w:rsidRPr="001B618F">
        <w:rPr>
          <w:rFonts w:hint="eastAsia"/>
          <w:sz w:val="24"/>
        </w:rPr>
        <w:t>en tissue</w:t>
      </w:r>
      <w:r w:rsidR="00E636D9" w:rsidRPr="001B618F">
        <w:rPr>
          <w:sz w:val="24"/>
        </w:rPr>
        <w:t xml:space="preserve">s, and each annotation annotates a fixed percentage of </w:t>
      </w:r>
      <w:r w:rsidR="002023D4" w:rsidRPr="001B618F">
        <w:rPr>
          <w:sz w:val="24"/>
        </w:rPr>
        <w:t>total SNPs</w:t>
      </w:r>
      <w:r w:rsidR="00E636D9" w:rsidRPr="001B618F">
        <w:rPr>
          <w:sz w:val="24"/>
        </w:rPr>
        <w:t xml:space="preserve"> to have value one and annotates the rest of SNPs to have value zero. </w:t>
      </w:r>
      <w:r w:rsidR="00B813D1" w:rsidRPr="001B618F">
        <w:rPr>
          <w:sz w:val="24"/>
        </w:rPr>
        <w:t>We denote this fixed percentage as genome coverage, which varies from 4%, 8% to 12%. We</w:t>
      </w:r>
      <w:r w:rsidR="00BF0710" w:rsidRPr="001B618F">
        <w:rPr>
          <w:rFonts w:hint="eastAsia"/>
          <w:sz w:val="24"/>
        </w:rPr>
        <w:t xml:space="preserve"> set the </w:t>
      </w:r>
      <w:r w:rsidR="00A73086" w:rsidRPr="001B618F">
        <w:rPr>
          <w:sz w:val="24"/>
        </w:rPr>
        <w:t xml:space="preserve">overlap </w:t>
      </w:r>
      <w:r w:rsidR="00A73086" w:rsidRPr="001B618F">
        <w:rPr>
          <w:rFonts w:hint="eastAsia"/>
          <w:sz w:val="24"/>
        </w:rPr>
        <w:t xml:space="preserve">proportion </w:t>
      </w:r>
      <w:r w:rsidR="00B813D1" w:rsidRPr="001B618F">
        <w:rPr>
          <w:sz w:val="24"/>
        </w:rPr>
        <w:t xml:space="preserve">among </w:t>
      </w:r>
      <w:r w:rsidR="00BF0710" w:rsidRPr="001B618F">
        <w:rPr>
          <w:rFonts w:hint="eastAsia"/>
          <w:sz w:val="24"/>
        </w:rPr>
        <w:t xml:space="preserve">annotations in </w:t>
      </w:r>
      <w:r w:rsidR="00B813D1" w:rsidRPr="001B618F">
        <w:rPr>
          <w:sz w:val="24"/>
        </w:rPr>
        <w:t xml:space="preserve">the </w:t>
      </w:r>
      <w:r w:rsidR="00BF0710" w:rsidRPr="001B618F">
        <w:rPr>
          <w:rFonts w:hint="eastAsia"/>
          <w:sz w:val="24"/>
        </w:rPr>
        <w:t>trait-relevant tissue and trait-irrelevant tissue</w:t>
      </w:r>
      <w:r w:rsidR="00B813D1" w:rsidRPr="001B618F">
        <w:rPr>
          <w:sz w:val="24"/>
        </w:rPr>
        <w:t>s</w:t>
      </w:r>
      <w:r w:rsidR="00BF0710" w:rsidRPr="001B618F">
        <w:rPr>
          <w:rFonts w:hint="eastAsia"/>
          <w:sz w:val="24"/>
        </w:rPr>
        <w:t xml:space="preserve"> </w:t>
      </w:r>
      <w:r w:rsidR="00A73086" w:rsidRPr="001B618F">
        <w:rPr>
          <w:sz w:val="24"/>
        </w:rPr>
        <w:t>so that we can induce a</w:t>
      </w:r>
      <w:r w:rsidR="00E636D9" w:rsidRPr="001B618F">
        <w:rPr>
          <w:sz w:val="24"/>
        </w:rPr>
        <w:t xml:space="preserve"> correlation among annotations across tissues to be</w:t>
      </w:r>
      <w:r w:rsidR="002023D4" w:rsidRPr="001B618F">
        <w:rPr>
          <w:rFonts w:hint="eastAsia"/>
          <w:sz w:val="24"/>
        </w:rPr>
        <w:t xml:space="preserve"> 0.5, </w:t>
      </w:r>
      <w:r w:rsidR="00E636D9" w:rsidRPr="001B618F">
        <w:rPr>
          <w:sz w:val="24"/>
        </w:rPr>
        <w:t>a value close to that estimated in the</w:t>
      </w:r>
      <w:r w:rsidR="002023D4" w:rsidRPr="001B618F">
        <w:rPr>
          <w:rFonts w:hint="eastAsia"/>
          <w:sz w:val="24"/>
        </w:rPr>
        <w:t xml:space="preserve"> real data.</w:t>
      </w:r>
      <w:r w:rsidR="006F02DC" w:rsidRPr="001B618F">
        <w:rPr>
          <w:rFonts w:hint="eastAsia"/>
          <w:sz w:val="24"/>
        </w:rPr>
        <w:t xml:space="preserve"> </w:t>
      </w:r>
      <w:r w:rsidR="00E636D9" w:rsidRPr="001B618F">
        <w:rPr>
          <w:sz w:val="24"/>
        </w:rPr>
        <w:t>With these synthetic annotations, we then</w:t>
      </w:r>
      <w:r w:rsidR="00E636D9" w:rsidRPr="001B618F">
        <w:rPr>
          <w:rFonts w:hint="eastAsia"/>
          <w:sz w:val="24"/>
        </w:rPr>
        <w:t xml:space="preserve"> used </w:t>
      </w:r>
      <w:r w:rsidR="00E636D9" w:rsidRPr="001B618F">
        <w:rPr>
          <w:sz w:val="24"/>
        </w:rPr>
        <w:t xml:space="preserve">10,000 individuals and 10,000 SNPs </w:t>
      </w:r>
      <w:r w:rsidR="00E636D9" w:rsidRPr="001B618F">
        <w:rPr>
          <w:rFonts w:hint="eastAsia"/>
          <w:sz w:val="24"/>
        </w:rPr>
        <w:t xml:space="preserve">on chromosome one </w:t>
      </w:r>
      <w:r w:rsidR="00E636D9" w:rsidRPr="001B618F">
        <w:rPr>
          <w:sz w:val="24"/>
        </w:rPr>
        <w:t>from the GERA study</w:t>
      </w:r>
      <w:r w:rsidR="00EA1BC2" w:rsidRPr="001B618F">
        <w:rPr>
          <w:sz w:val="24"/>
        </w:rPr>
        <w:t xml:space="preserve"> and simulated phenotypes, in a similar fashion </w:t>
      </w:r>
      <w:r w:rsidR="00E636D9" w:rsidRPr="001B618F">
        <w:rPr>
          <w:sz w:val="24"/>
        </w:rPr>
        <w:t xml:space="preserve">as </w:t>
      </w:r>
      <w:r w:rsidR="00EA1BC2" w:rsidRPr="001B618F">
        <w:rPr>
          <w:sz w:val="24"/>
        </w:rPr>
        <w:t xml:space="preserve">those </w:t>
      </w:r>
      <w:r w:rsidR="00E636D9" w:rsidRPr="001B618F">
        <w:rPr>
          <w:sz w:val="24"/>
        </w:rPr>
        <w:t xml:space="preserve">described </w:t>
      </w:r>
      <w:r w:rsidR="00EA1BC2" w:rsidRPr="001B618F">
        <w:rPr>
          <w:sz w:val="24"/>
        </w:rPr>
        <w:t xml:space="preserve">in the first set of simulations </w:t>
      </w:r>
      <w:r w:rsidR="00E636D9" w:rsidRPr="001B618F">
        <w:rPr>
          <w:sz w:val="24"/>
        </w:rPr>
        <w:t xml:space="preserve">in </w:t>
      </w:r>
      <w:r w:rsidR="00E013B3" w:rsidRPr="001B618F">
        <w:rPr>
          <w:sz w:val="24"/>
        </w:rPr>
        <w:t>Materials and Methods</w:t>
      </w:r>
      <w:r w:rsidR="00E636D9" w:rsidRPr="001B618F">
        <w:rPr>
          <w:sz w:val="24"/>
        </w:rPr>
        <w:t>. We considered t</w:t>
      </w:r>
      <w:r w:rsidR="00CE171D" w:rsidRPr="001B618F">
        <w:rPr>
          <w:rFonts w:hint="eastAsia"/>
          <w:sz w:val="24"/>
        </w:rPr>
        <w:t xml:space="preserve">hree approaches SMART, UniMax and UniMax_LDSC </w:t>
      </w:r>
      <w:r w:rsidR="00E636D9" w:rsidRPr="001B618F">
        <w:rPr>
          <w:sz w:val="24"/>
        </w:rPr>
        <w:t>as described in the main text</w:t>
      </w:r>
      <w:r w:rsidR="00CE171D" w:rsidRPr="001B618F">
        <w:rPr>
          <w:rFonts w:hint="eastAsia"/>
          <w:sz w:val="24"/>
        </w:rPr>
        <w:t xml:space="preserve">. </w:t>
      </w:r>
      <w:r w:rsidR="00DE5337" w:rsidRPr="001B618F">
        <w:rPr>
          <w:rFonts w:hint="eastAsia"/>
          <w:sz w:val="24"/>
        </w:rPr>
        <w:t xml:space="preserve">We </w:t>
      </w:r>
      <w:r w:rsidR="00E636D9" w:rsidRPr="001B618F">
        <w:rPr>
          <w:sz w:val="24"/>
        </w:rPr>
        <w:t>considered</w:t>
      </w:r>
      <w:r w:rsidR="00DE5337" w:rsidRPr="001B618F">
        <w:rPr>
          <w:rFonts w:hint="eastAsia"/>
          <w:sz w:val="24"/>
        </w:rPr>
        <w:t xml:space="preserve"> three simulating settings</w:t>
      </w:r>
      <w:r w:rsidR="002E0399" w:rsidRPr="001B618F">
        <w:rPr>
          <w:sz w:val="24"/>
        </w:rPr>
        <w:t xml:space="preserve"> where each setting examines one characteristic of the </w:t>
      </w:r>
      <w:r w:rsidR="002E0399" w:rsidRPr="001B618F">
        <w:rPr>
          <w:sz w:val="24"/>
        </w:rPr>
        <w:lastRenderedPageBreak/>
        <w:t>annotations</w:t>
      </w:r>
      <w:r w:rsidR="00DE5337" w:rsidRPr="001B618F">
        <w:rPr>
          <w:rFonts w:hint="eastAsia"/>
          <w:sz w:val="24"/>
        </w:rPr>
        <w:t xml:space="preserve">: </w:t>
      </w:r>
    </w:p>
    <w:p w14:paraId="71CF8094" w14:textId="3DB6D1FE" w:rsidR="00DE5337" w:rsidRPr="001B618F" w:rsidRDefault="00DE5337" w:rsidP="00DE5337">
      <w:pPr>
        <w:spacing w:line="360" w:lineRule="auto"/>
        <w:rPr>
          <w:sz w:val="24"/>
        </w:rPr>
      </w:pPr>
      <w:r w:rsidRPr="001B618F">
        <w:rPr>
          <w:rFonts w:hint="eastAsia"/>
          <w:sz w:val="24"/>
        </w:rPr>
        <w:t>(1)</w:t>
      </w:r>
      <w:r w:rsidR="00D41ABF" w:rsidRPr="001B618F">
        <w:rPr>
          <w:rFonts w:hint="eastAsia"/>
          <w:sz w:val="24"/>
        </w:rPr>
        <w:t xml:space="preserve"> </w:t>
      </w:r>
      <w:r w:rsidR="009A19C6" w:rsidRPr="001B618F">
        <w:rPr>
          <w:sz w:val="24"/>
        </w:rPr>
        <w:t xml:space="preserve">We fixed the genome-coverage of the </w:t>
      </w:r>
      <w:r w:rsidR="009A19C6" w:rsidRPr="001B618F">
        <w:rPr>
          <w:rFonts w:hint="eastAsia"/>
          <w:sz w:val="24"/>
        </w:rPr>
        <w:t>annotation</w:t>
      </w:r>
      <w:r w:rsidR="009A19C6" w:rsidRPr="001B618F">
        <w:rPr>
          <w:sz w:val="24"/>
        </w:rPr>
        <w:t xml:space="preserve">s to be 4% while varied </w:t>
      </w:r>
      <w:r w:rsidR="006F02DC" w:rsidRPr="001B618F">
        <w:rPr>
          <w:sz w:val="24"/>
        </w:rPr>
        <w:t xml:space="preserve">the annotation </w:t>
      </w:r>
      <w:r w:rsidR="009A19C6" w:rsidRPr="001B618F">
        <w:rPr>
          <w:sz w:val="24"/>
        </w:rPr>
        <w:t>coefficients</w:t>
      </w:r>
      <w:r w:rsidR="006F02DC" w:rsidRPr="001B618F">
        <w:rPr>
          <w:sz w:val="24"/>
        </w:rPr>
        <w:t xml:space="preserve"> </w:t>
      </w:r>
      <w:r w:rsidR="009A19C6" w:rsidRPr="001B618F">
        <w:rPr>
          <w:sz w:val="24"/>
        </w:rPr>
        <w:t xml:space="preserve">for the two annotations in the trait-relevant tissue to be </w:t>
      </w:r>
      <w:r w:rsidR="006F02DC" w:rsidRPr="001B618F">
        <w:rPr>
          <w:sz w:val="24"/>
        </w:rPr>
        <w:t xml:space="preserve">(0.01, 0.01), (0.05, 0.05) </w:t>
      </w:r>
      <w:r w:rsidR="009A19C6" w:rsidRPr="001B618F">
        <w:rPr>
          <w:sz w:val="24"/>
        </w:rPr>
        <w:t>or</w:t>
      </w:r>
      <w:r w:rsidR="006F02DC" w:rsidRPr="001B618F">
        <w:rPr>
          <w:sz w:val="24"/>
        </w:rPr>
        <w:t xml:space="preserve"> (0.1, 0.1)</w:t>
      </w:r>
      <w:r w:rsidRPr="001B618F">
        <w:rPr>
          <w:rFonts w:hint="eastAsia"/>
          <w:sz w:val="24"/>
        </w:rPr>
        <w:t>;</w:t>
      </w:r>
      <w:r w:rsidR="006F02DC" w:rsidRPr="001B618F">
        <w:rPr>
          <w:rFonts w:hint="eastAsia"/>
          <w:sz w:val="24"/>
        </w:rPr>
        <w:t xml:space="preserve"> </w:t>
      </w:r>
    </w:p>
    <w:p w14:paraId="058EDA0C" w14:textId="697CE546" w:rsidR="00DE5337" w:rsidRPr="001B618F" w:rsidRDefault="00DE5337" w:rsidP="00DE5337">
      <w:pPr>
        <w:spacing w:line="360" w:lineRule="auto"/>
        <w:rPr>
          <w:sz w:val="24"/>
        </w:rPr>
      </w:pPr>
      <w:r w:rsidRPr="001B618F">
        <w:rPr>
          <w:rFonts w:hint="eastAsia"/>
          <w:sz w:val="24"/>
        </w:rPr>
        <w:t xml:space="preserve">(2) </w:t>
      </w:r>
      <w:r w:rsidR="009A19C6" w:rsidRPr="001B618F">
        <w:rPr>
          <w:sz w:val="24"/>
        </w:rPr>
        <w:t xml:space="preserve">We fixed the genome-coverage of the </w:t>
      </w:r>
      <w:r w:rsidR="009A19C6" w:rsidRPr="001B618F">
        <w:rPr>
          <w:rFonts w:hint="eastAsia"/>
          <w:sz w:val="24"/>
        </w:rPr>
        <w:t>annotation</w:t>
      </w:r>
      <w:r w:rsidR="009A19C6" w:rsidRPr="001B618F">
        <w:rPr>
          <w:sz w:val="24"/>
        </w:rPr>
        <w:t xml:space="preserve">s to be 4% while varied the annotation coefficients for the two annotations in the trait-relevant tissue to be </w:t>
      </w:r>
      <w:r w:rsidR="006F02DC" w:rsidRPr="001B618F">
        <w:rPr>
          <w:sz w:val="24"/>
        </w:rPr>
        <w:t>(0.01, -0.01)</w:t>
      </w:r>
      <w:r w:rsidRPr="001B618F">
        <w:rPr>
          <w:sz w:val="24"/>
        </w:rPr>
        <w:t xml:space="preserve">, (0.05, -0.05) </w:t>
      </w:r>
      <w:r w:rsidR="009A19C6" w:rsidRPr="001B618F">
        <w:rPr>
          <w:sz w:val="24"/>
        </w:rPr>
        <w:t>or</w:t>
      </w:r>
      <w:r w:rsidRPr="001B618F">
        <w:rPr>
          <w:sz w:val="24"/>
        </w:rPr>
        <w:t xml:space="preserve"> (0.1, -0.1)</w:t>
      </w:r>
      <w:r w:rsidRPr="001B618F">
        <w:rPr>
          <w:rFonts w:hint="eastAsia"/>
          <w:sz w:val="24"/>
        </w:rPr>
        <w:t>;</w:t>
      </w:r>
      <w:r w:rsidR="00365C5C" w:rsidRPr="001B618F">
        <w:rPr>
          <w:sz w:val="24"/>
        </w:rPr>
        <w:t xml:space="preserve"> </w:t>
      </w:r>
    </w:p>
    <w:p w14:paraId="031B9D93" w14:textId="34CD5FD6" w:rsidR="00DE5337" w:rsidRPr="001B618F" w:rsidRDefault="00365C5C" w:rsidP="00DE5337">
      <w:pPr>
        <w:spacing w:line="360" w:lineRule="auto"/>
        <w:rPr>
          <w:sz w:val="24"/>
        </w:rPr>
      </w:pPr>
      <w:r w:rsidRPr="001B618F">
        <w:rPr>
          <w:sz w:val="24"/>
        </w:rPr>
        <w:t>(</w:t>
      </w:r>
      <w:r w:rsidR="002E0399" w:rsidRPr="001B618F">
        <w:rPr>
          <w:sz w:val="24"/>
        </w:rPr>
        <w:t>3</w:t>
      </w:r>
      <w:r w:rsidRPr="001B618F">
        <w:rPr>
          <w:sz w:val="24"/>
        </w:rPr>
        <w:t xml:space="preserve">) </w:t>
      </w:r>
      <w:r w:rsidR="009A19C6" w:rsidRPr="001B618F">
        <w:rPr>
          <w:sz w:val="24"/>
        </w:rPr>
        <w:t xml:space="preserve">We </w:t>
      </w:r>
      <w:r w:rsidR="00DE5337" w:rsidRPr="001B618F">
        <w:rPr>
          <w:rFonts w:hint="eastAsia"/>
          <w:sz w:val="24"/>
        </w:rPr>
        <w:t>f</w:t>
      </w:r>
      <w:r w:rsidRPr="001B618F">
        <w:rPr>
          <w:sz w:val="24"/>
        </w:rPr>
        <w:t>ix</w:t>
      </w:r>
      <w:r w:rsidR="00DE5337" w:rsidRPr="001B618F">
        <w:rPr>
          <w:rFonts w:hint="eastAsia"/>
          <w:sz w:val="24"/>
        </w:rPr>
        <w:t>ed</w:t>
      </w:r>
      <w:r w:rsidRPr="001B618F">
        <w:rPr>
          <w:sz w:val="24"/>
        </w:rPr>
        <w:t xml:space="preserve"> the annotation </w:t>
      </w:r>
      <w:r w:rsidR="009A19C6" w:rsidRPr="001B618F">
        <w:rPr>
          <w:sz w:val="24"/>
        </w:rPr>
        <w:t>coefficients for the two annotations in the trait-relevant tissue to be (0.1, 0.1) while changed</w:t>
      </w:r>
      <w:r w:rsidRPr="001B618F">
        <w:rPr>
          <w:sz w:val="24"/>
        </w:rPr>
        <w:t xml:space="preserve"> </w:t>
      </w:r>
      <w:r w:rsidR="009A19C6" w:rsidRPr="001B618F">
        <w:rPr>
          <w:sz w:val="24"/>
        </w:rPr>
        <w:t xml:space="preserve">the genome-coverage of the </w:t>
      </w:r>
      <w:r w:rsidR="009A19C6" w:rsidRPr="001B618F">
        <w:rPr>
          <w:rFonts w:hint="eastAsia"/>
          <w:sz w:val="24"/>
        </w:rPr>
        <w:t>annotation</w:t>
      </w:r>
      <w:r w:rsidR="009A19C6" w:rsidRPr="001B618F">
        <w:rPr>
          <w:sz w:val="24"/>
        </w:rPr>
        <w:t xml:space="preserve">s to be </w:t>
      </w:r>
      <w:r w:rsidR="00DE5337" w:rsidRPr="001B618F">
        <w:rPr>
          <w:sz w:val="24"/>
        </w:rPr>
        <w:t xml:space="preserve">4%, 8% </w:t>
      </w:r>
      <w:r w:rsidR="00DE5337" w:rsidRPr="001B618F">
        <w:rPr>
          <w:rFonts w:hint="eastAsia"/>
          <w:sz w:val="24"/>
        </w:rPr>
        <w:t>or</w:t>
      </w:r>
      <w:r w:rsidR="00DE5337" w:rsidRPr="001B618F">
        <w:rPr>
          <w:sz w:val="24"/>
        </w:rPr>
        <w:t xml:space="preserve"> 12%</w:t>
      </w:r>
      <w:r w:rsidR="00DE5337" w:rsidRPr="001B618F">
        <w:rPr>
          <w:rFonts w:hint="eastAsia"/>
          <w:sz w:val="24"/>
        </w:rPr>
        <w:t>;</w:t>
      </w:r>
      <w:r w:rsidR="00DE5337" w:rsidRPr="001B618F">
        <w:rPr>
          <w:sz w:val="24"/>
        </w:rPr>
        <w:t xml:space="preserve"> </w:t>
      </w:r>
    </w:p>
    <w:p w14:paraId="3DB9AD3E" w14:textId="2FB31364" w:rsidR="00CE171D" w:rsidRPr="001B618F" w:rsidRDefault="009A19C6" w:rsidP="00DE5337">
      <w:pPr>
        <w:spacing w:line="360" w:lineRule="auto"/>
        <w:rPr>
          <w:sz w:val="24"/>
        </w:rPr>
      </w:pPr>
      <w:r w:rsidRPr="001B618F">
        <w:rPr>
          <w:sz w:val="24"/>
        </w:rPr>
        <w:t>In</w:t>
      </w:r>
      <w:r w:rsidR="00DE5337" w:rsidRPr="001B618F">
        <w:rPr>
          <w:rFonts w:hint="eastAsia"/>
          <w:sz w:val="24"/>
        </w:rPr>
        <w:t xml:space="preserve"> each simulation </w:t>
      </w:r>
      <w:r w:rsidRPr="001B618F">
        <w:rPr>
          <w:sz w:val="24"/>
        </w:rPr>
        <w:t>setting</w:t>
      </w:r>
      <w:r w:rsidR="00DE5337" w:rsidRPr="001B618F">
        <w:rPr>
          <w:rFonts w:hint="eastAsia"/>
          <w:sz w:val="24"/>
        </w:rPr>
        <w:t xml:space="preserve">, </w:t>
      </w:r>
      <w:r w:rsidRPr="001B618F">
        <w:rPr>
          <w:sz w:val="24"/>
        </w:rPr>
        <w:t xml:space="preserve">we performed </w:t>
      </w:r>
      <w:r w:rsidR="00CE171D" w:rsidRPr="001B618F">
        <w:rPr>
          <w:sz w:val="24"/>
        </w:rPr>
        <w:t>1</w:t>
      </w:r>
      <w:r w:rsidR="00CE171D" w:rsidRPr="001B618F">
        <w:rPr>
          <w:rFonts w:hint="eastAsia"/>
          <w:sz w:val="24"/>
        </w:rPr>
        <w:t>,0</w:t>
      </w:r>
      <w:r w:rsidR="00CE171D" w:rsidRPr="001B618F">
        <w:rPr>
          <w:sz w:val="24"/>
        </w:rPr>
        <w:t>00 simulation replicates</w:t>
      </w:r>
      <w:r w:rsidRPr="001B618F">
        <w:rPr>
          <w:sz w:val="24"/>
        </w:rPr>
        <w:t xml:space="preserve">, combined results across replicates, and computed the </w:t>
      </w:r>
      <w:r w:rsidR="00CE171D" w:rsidRPr="001B618F">
        <w:rPr>
          <w:sz w:val="24"/>
        </w:rPr>
        <w:t>area under the curve</w:t>
      </w:r>
      <w:r w:rsidR="00CE171D" w:rsidRPr="001B618F">
        <w:rPr>
          <w:rFonts w:hint="eastAsia"/>
          <w:sz w:val="24"/>
        </w:rPr>
        <w:t xml:space="preserve"> (AUC) to compare the performance of different methods.</w:t>
      </w:r>
      <w:r w:rsidR="00391BF2" w:rsidRPr="001B618F">
        <w:rPr>
          <w:rFonts w:hint="eastAsia"/>
          <w:sz w:val="24"/>
        </w:rPr>
        <w:t xml:space="preserve"> </w:t>
      </w:r>
    </w:p>
    <w:p w14:paraId="495B91E2" w14:textId="77777777" w:rsidR="00CE171D" w:rsidRPr="001B618F" w:rsidRDefault="00CE171D" w:rsidP="00DE5337">
      <w:pPr>
        <w:spacing w:line="360" w:lineRule="auto"/>
        <w:rPr>
          <w:sz w:val="24"/>
        </w:rPr>
      </w:pPr>
    </w:p>
    <w:p w14:paraId="23C81E80" w14:textId="011BCCE0" w:rsidR="00C11C71" w:rsidRPr="001B618F" w:rsidRDefault="00C11C71" w:rsidP="00C11C71">
      <w:pPr>
        <w:spacing w:line="360" w:lineRule="auto"/>
        <w:rPr>
          <w:sz w:val="24"/>
        </w:rPr>
      </w:pPr>
      <w:r w:rsidRPr="001B618F">
        <w:rPr>
          <w:rFonts w:hint="eastAsia"/>
          <w:sz w:val="24"/>
        </w:rPr>
        <w:t>For simulation</w:t>
      </w:r>
      <w:r w:rsidR="009A19C6" w:rsidRPr="001B618F">
        <w:rPr>
          <w:sz w:val="24"/>
        </w:rPr>
        <w:t xml:space="preserve"> results presented in</w:t>
      </w:r>
      <w:r w:rsidRPr="001B618F">
        <w:rPr>
          <w:rFonts w:hint="eastAsia"/>
          <w:sz w:val="24"/>
        </w:rPr>
        <w:t xml:space="preserve"> </w:t>
      </w:r>
      <w:r w:rsidR="009A19C6" w:rsidRPr="001B618F">
        <w:rPr>
          <w:sz w:val="24"/>
        </w:rPr>
        <w:t>S</w:t>
      </w:r>
      <w:r w:rsidRPr="001B618F">
        <w:rPr>
          <w:rFonts w:hint="eastAsia"/>
          <w:sz w:val="24"/>
        </w:rPr>
        <w:t xml:space="preserve">upplementary Figure S4, </w:t>
      </w:r>
      <w:r w:rsidR="004E290D" w:rsidRPr="001B618F">
        <w:rPr>
          <w:sz w:val="24"/>
        </w:rPr>
        <w:t xml:space="preserve">we used </w:t>
      </w:r>
      <w:r w:rsidRPr="001B618F">
        <w:rPr>
          <w:rFonts w:hint="eastAsia"/>
          <w:sz w:val="24"/>
        </w:rPr>
        <w:t>10,000 individuals and 10,000 SNPs from</w:t>
      </w:r>
      <w:r w:rsidR="004E290D" w:rsidRPr="001B618F">
        <w:rPr>
          <w:sz w:val="24"/>
        </w:rPr>
        <w:t xml:space="preserve"> the</w:t>
      </w:r>
      <w:r w:rsidRPr="001B618F">
        <w:rPr>
          <w:rFonts w:hint="eastAsia"/>
          <w:sz w:val="24"/>
        </w:rPr>
        <w:t xml:space="preserve"> GERA study</w:t>
      </w:r>
      <w:r w:rsidR="004E290D" w:rsidRPr="001B618F">
        <w:rPr>
          <w:sz w:val="24"/>
        </w:rPr>
        <w:t xml:space="preserve"> and simulated phenotypes</w:t>
      </w:r>
      <w:r w:rsidR="00C75B4E" w:rsidRPr="001B618F">
        <w:rPr>
          <w:rFonts w:hint="eastAsia"/>
          <w:sz w:val="24"/>
        </w:rPr>
        <w:t xml:space="preserve"> </w:t>
      </w:r>
      <w:r w:rsidR="00C75B4E" w:rsidRPr="001B618F">
        <w:rPr>
          <w:sz w:val="24"/>
        </w:rPr>
        <w:t>in a similar fashion as</w:t>
      </w:r>
      <w:r w:rsidR="00C75B4E" w:rsidRPr="001B618F">
        <w:rPr>
          <w:rFonts w:hint="eastAsia"/>
          <w:sz w:val="24"/>
        </w:rPr>
        <w:t xml:space="preserve"> </w:t>
      </w:r>
      <w:r w:rsidR="00C75B4E" w:rsidRPr="001B618F">
        <w:rPr>
          <w:rFonts w:hint="eastAsia"/>
          <w:bCs/>
          <w:sz w:val="24"/>
        </w:rPr>
        <w:t>the second set of the simulations</w:t>
      </w:r>
      <w:r w:rsidR="00C75B4E" w:rsidRPr="001B618F">
        <w:rPr>
          <w:bCs/>
          <w:sz w:val="24"/>
        </w:rPr>
        <w:t xml:space="preserve"> described</w:t>
      </w:r>
      <w:r w:rsidR="00C75B4E" w:rsidRPr="001B618F">
        <w:rPr>
          <w:rFonts w:hint="eastAsia"/>
          <w:bCs/>
          <w:sz w:val="24"/>
        </w:rPr>
        <w:t xml:space="preserve"> </w:t>
      </w:r>
      <w:r w:rsidR="00C75B4E" w:rsidRPr="001B618F">
        <w:rPr>
          <w:rFonts w:hint="eastAsia"/>
          <w:sz w:val="24"/>
        </w:rPr>
        <w:t xml:space="preserve">in </w:t>
      </w:r>
      <w:r w:rsidR="00C75B4E" w:rsidRPr="001B618F">
        <w:rPr>
          <w:sz w:val="24"/>
        </w:rPr>
        <w:t>Materials and Methods</w:t>
      </w:r>
      <w:r w:rsidRPr="001B618F">
        <w:rPr>
          <w:rFonts w:hint="eastAsia"/>
          <w:sz w:val="24"/>
        </w:rPr>
        <w:t xml:space="preserve">. </w:t>
      </w:r>
      <w:r w:rsidR="00C75B4E" w:rsidRPr="001B618F">
        <w:rPr>
          <w:sz w:val="24"/>
        </w:rPr>
        <w:t xml:space="preserve">Briefly, we divided </w:t>
      </w:r>
      <w:r w:rsidRPr="001B618F">
        <w:rPr>
          <w:rFonts w:hint="eastAsia"/>
          <w:sz w:val="24"/>
        </w:rPr>
        <w:t xml:space="preserve">SNPs into 100 blocks with 100 SNPs in each block. </w:t>
      </w:r>
      <w:r w:rsidR="00C75B4E" w:rsidRPr="001B618F">
        <w:rPr>
          <w:sz w:val="24"/>
        </w:rPr>
        <w:t>We then simulated two binary annotations for each of the t</w:t>
      </w:r>
      <w:r w:rsidR="000A44A0" w:rsidRPr="001B618F">
        <w:rPr>
          <w:rFonts w:hint="eastAsia"/>
          <w:sz w:val="24"/>
        </w:rPr>
        <w:t xml:space="preserve">en </w:t>
      </w:r>
      <w:r w:rsidR="00C75B4E" w:rsidRPr="001B618F">
        <w:rPr>
          <w:sz w:val="24"/>
        </w:rPr>
        <w:t xml:space="preserve">tissues, where each of the </w:t>
      </w:r>
      <w:r w:rsidR="000A44A0" w:rsidRPr="001B618F">
        <w:rPr>
          <w:rFonts w:hint="eastAsia"/>
          <w:sz w:val="24"/>
        </w:rPr>
        <w:t>t</w:t>
      </w:r>
      <w:r w:rsidRPr="001B618F">
        <w:rPr>
          <w:rFonts w:hint="eastAsia"/>
          <w:sz w:val="24"/>
        </w:rPr>
        <w:t xml:space="preserve">wo </w:t>
      </w:r>
      <w:r w:rsidR="00C75B4E" w:rsidRPr="001B618F">
        <w:rPr>
          <w:sz w:val="24"/>
        </w:rPr>
        <w:t xml:space="preserve">annotations in </w:t>
      </w:r>
      <w:r w:rsidR="00C75B4E" w:rsidRPr="001B618F">
        <w:rPr>
          <w:rFonts w:hint="eastAsia"/>
          <w:sz w:val="24"/>
        </w:rPr>
        <w:t>the causal blocks of the trait-relevant tissue</w:t>
      </w:r>
      <w:r w:rsidRPr="001B618F">
        <w:rPr>
          <w:rFonts w:hint="eastAsia"/>
          <w:sz w:val="24"/>
        </w:rPr>
        <w:t xml:space="preserve"> </w:t>
      </w:r>
      <w:r w:rsidR="00C75B4E" w:rsidRPr="001B618F">
        <w:rPr>
          <w:sz w:val="24"/>
        </w:rPr>
        <w:t>labels</w:t>
      </w:r>
      <w:r w:rsidRPr="001B618F">
        <w:rPr>
          <w:rFonts w:hint="eastAsia"/>
          <w:sz w:val="24"/>
        </w:rPr>
        <w:t xml:space="preserve"> </w:t>
      </w:r>
      <w:r w:rsidR="00101CCF" w:rsidRPr="001B618F">
        <w:rPr>
          <w:sz w:val="24"/>
        </w:rPr>
        <w:t xml:space="preserve">a random set of </w:t>
      </w:r>
      <w:r w:rsidRPr="001B618F">
        <w:rPr>
          <w:rFonts w:hint="eastAsia"/>
          <w:sz w:val="24"/>
        </w:rPr>
        <w:t>40% SNPs</w:t>
      </w:r>
      <w:r w:rsidR="00101CCF" w:rsidRPr="001B618F">
        <w:rPr>
          <w:sz w:val="24"/>
        </w:rPr>
        <w:t xml:space="preserve"> to have value one and the rest SNPs to have value zero</w:t>
      </w:r>
      <w:r w:rsidR="005B10FF" w:rsidRPr="001B618F">
        <w:rPr>
          <w:sz w:val="24"/>
        </w:rPr>
        <w:t>.</w:t>
      </w:r>
      <w:r w:rsidR="00BF0710" w:rsidRPr="001B618F">
        <w:rPr>
          <w:rFonts w:hint="eastAsia"/>
          <w:sz w:val="24"/>
        </w:rPr>
        <w:t xml:space="preserve"> </w:t>
      </w:r>
      <w:r w:rsidR="00EA7FE2" w:rsidRPr="001B618F">
        <w:rPr>
          <w:rFonts w:hint="eastAsia"/>
          <w:sz w:val="24"/>
        </w:rPr>
        <w:t xml:space="preserve">For trait-irrelevant tissues, </w:t>
      </w:r>
      <w:r w:rsidR="00210F7C" w:rsidRPr="001B618F">
        <w:rPr>
          <w:sz w:val="24"/>
        </w:rPr>
        <w:t>a</w:t>
      </w:r>
      <w:r w:rsidR="00EA7FE2" w:rsidRPr="001B618F">
        <w:rPr>
          <w:rFonts w:hint="eastAsia"/>
          <w:sz w:val="24"/>
        </w:rPr>
        <w:t xml:space="preserve"> same number of SNPs were annotated randomly </w:t>
      </w:r>
      <w:r w:rsidR="005B10FF" w:rsidRPr="001B618F">
        <w:rPr>
          <w:sz w:val="24"/>
        </w:rPr>
        <w:t>to have annotation value of one</w:t>
      </w:r>
      <w:r w:rsidR="000A44A0" w:rsidRPr="001B618F">
        <w:rPr>
          <w:rFonts w:hint="eastAsia"/>
          <w:sz w:val="24"/>
        </w:rPr>
        <w:t xml:space="preserve">. </w:t>
      </w:r>
      <w:r w:rsidR="00526388" w:rsidRPr="001B618F">
        <w:rPr>
          <w:rFonts w:hint="eastAsia"/>
          <w:sz w:val="24"/>
        </w:rPr>
        <w:t xml:space="preserve">For the trait-relevant tissue, only </w:t>
      </w:r>
      <w:r w:rsidR="005773BF" w:rsidRPr="001B618F">
        <w:rPr>
          <w:sz w:val="24"/>
        </w:rPr>
        <w:t xml:space="preserve">SNPs inside </w:t>
      </w:r>
      <w:r w:rsidR="00526388" w:rsidRPr="001B618F">
        <w:rPr>
          <w:rFonts w:hint="eastAsia"/>
          <w:sz w:val="24"/>
        </w:rPr>
        <w:t xml:space="preserve">the causal blocks </w:t>
      </w:r>
      <w:r w:rsidR="005773BF" w:rsidRPr="001B618F">
        <w:rPr>
          <w:sz w:val="24"/>
        </w:rPr>
        <w:t>may have annotation value of one</w:t>
      </w:r>
      <w:r w:rsidR="00526388" w:rsidRPr="001B618F">
        <w:rPr>
          <w:sz w:val="24"/>
        </w:rPr>
        <w:t xml:space="preserve">, so the fold of the enrichment </w:t>
      </w:r>
      <w:r w:rsidR="00EA7FE2" w:rsidRPr="001B618F">
        <w:rPr>
          <w:rFonts w:hint="eastAsia"/>
          <w:sz w:val="24"/>
        </w:rPr>
        <w:t>(</w:t>
      </w:r>
      <w:r w:rsidR="00EA7FE2" w:rsidRPr="001B618F">
        <w:rPr>
          <w:rFonts w:hint="eastAsia"/>
          <w:b/>
          <w:sz w:val="24"/>
        </w:rPr>
        <w:t>fe</w:t>
      </w:r>
      <w:r w:rsidR="00EA7FE2" w:rsidRPr="001B618F">
        <w:rPr>
          <w:rFonts w:hint="eastAsia"/>
          <w:sz w:val="24"/>
        </w:rPr>
        <w:t xml:space="preserve">) </w:t>
      </w:r>
      <w:r w:rsidR="00526388" w:rsidRPr="001B618F">
        <w:rPr>
          <w:rFonts w:hint="eastAsia"/>
          <w:sz w:val="24"/>
        </w:rPr>
        <w:t>for the</w:t>
      </w:r>
      <w:r w:rsidR="00526388" w:rsidRPr="001B618F">
        <w:rPr>
          <w:sz w:val="24"/>
        </w:rPr>
        <w:t xml:space="preserve"> annotations </w:t>
      </w:r>
      <w:r w:rsidR="005B10FF" w:rsidRPr="001B618F">
        <w:rPr>
          <w:sz w:val="24"/>
        </w:rPr>
        <w:t>is</w:t>
      </w:r>
      <w:r w:rsidR="00526388" w:rsidRPr="001B618F">
        <w:rPr>
          <w:rFonts w:hint="eastAsia"/>
          <w:sz w:val="24"/>
        </w:rPr>
        <w:t xml:space="preserve"> proportional to the per causal block PVE</w:t>
      </w:r>
      <w:r w:rsidR="00EA7FE2" w:rsidRPr="001B618F">
        <w:rPr>
          <w:rFonts w:hint="eastAsia"/>
          <w:sz w:val="24"/>
        </w:rPr>
        <w:t>,</w:t>
      </w:r>
      <w:r w:rsidR="005B10FF" w:rsidRPr="001B618F">
        <w:rPr>
          <w:sz w:val="24"/>
        </w:rPr>
        <w:t xml:space="preserve"> where</w:t>
      </w:r>
      <w:r w:rsidR="00EA7FE2" w:rsidRPr="001B618F">
        <w:rPr>
          <w:rFonts w:hint="eastAsia"/>
          <w:sz w:val="24"/>
        </w:rPr>
        <w:t xml:space="preserve"> </w:t>
      </w:r>
      <m:oMath>
        <m:r>
          <m:rPr>
            <m:sty m:val="p"/>
          </m:rPr>
          <w:rPr>
            <w:rFonts w:ascii="Cambria Math" w:hAnsi="Cambria Math"/>
            <w:sz w:val="24"/>
          </w:rPr>
          <m:t>fe=</m:t>
        </m:r>
        <m:f>
          <m:fPr>
            <m:ctrlPr>
              <w:rPr>
                <w:rFonts w:ascii="Cambria Math" w:hAnsi="Cambria Math"/>
                <w:i/>
                <w:sz w:val="24"/>
              </w:rPr>
            </m:ctrlPr>
          </m:fPr>
          <m:num>
            <m:r>
              <m:rPr>
                <m:sty m:val="p"/>
              </m:rPr>
              <w:rPr>
                <w:rFonts w:ascii="Cambria Math" w:hAnsi="Cambria Math"/>
                <w:sz w:val="24"/>
              </w:rPr>
              <m:t>prop</m:t>
            </m:r>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PVE</m:t>
                    </m:r>
                  </m:e>
                  <m:sub>
                    <m:r>
                      <m:rPr>
                        <m:sty m:val="p"/>
                      </m:rPr>
                      <w:rPr>
                        <w:rFonts w:ascii="Cambria Math" w:hAnsi="Cambria Math"/>
                        <w:sz w:val="24"/>
                      </w:rPr>
                      <m:t>casal</m:t>
                    </m:r>
                  </m:sub>
                </m:sSub>
              </m:e>
            </m:d>
          </m:num>
          <m:den>
            <m:r>
              <w:rPr>
                <w:rFonts w:ascii="Cambria Math" w:hAnsi="Cambria Math"/>
                <w:sz w:val="24"/>
              </w:rPr>
              <m:t>pr</m:t>
            </m:r>
            <m:r>
              <w:rPr>
                <w:rFonts w:ascii="Cambria Math" w:hAnsi="Cambria Math"/>
                <w:sz w:val="24"/>
              </w:rPr>
              <m:t>op</m:t>
            </m:r>
            <m:d>
              <m:dPr>
                <m:ctrlPr>
                  <w:rPr>
                    <w:rFonts w:ascii="Cambria Math" w:hAnsi="Cambria Math"/>
                    <w:i/>
                    <w:sz w:val="24"/>
                  </w:rPr>
                </m:ctrlPr>
              </m:dPr>
              <m:e>
                <m:r>
                  <w:rPr>
                    <w:rFonts w:ascii="Cambria Math" w:hAnsi="Cambria Math"/>
                    <w:sz w:val="24"/>
                  </w:rPr>
                  <m:t>SN</m:t>
                </m:r>
                <m:sSub>
                  <m:sSubPr>
                    <m:ctrlPr>
                      <w:rPr>
                        <w:rFonts w:ascii="Cambria Math" w:hAnsi="Cambria Math"/>
                        <w:i/>
                        <w:sz w:val="24"/>
                      </w:rPr>
                    </m:ctrlPr>
                  </m:sSubPr>
                  <m:e>
                    <m:r>
                      <w:rPr>
                        <w:rFonts w:ascii="Cambria Math" w:hAnsi="Cambria Math"/>
                        <w:sz w:val="24"/>
                      </w:rPr>
                      <m:t>P</m:t>
                    </m:r>
                  </m:e>
                  <m:sub>
                    <m:r>
                      <w:rPr>
                        <w:rFonts w:ascii="Cambria Math" w:hAnsi="Cambria Math"/>
                        <w:sz w:val="24"/>
                      </w:rPr>
                      <m:t>causal</m:t>
                    </m:r>
                  </m:sub>
                </m:sSub>
              </m:e>
            </m:d>
          </m:den>
        </m:f>
        <m:r>
          <w:rPr>
            <w:rFonts w:ascii="Cambria Math" w:hAnsi="Cambria Math"/>
            <w:sz w:val="24"/>
          </w:rPr>
          <m:t>=</m:t>
        </m:r>
        <m:f>
          <m:fPr>
            <m:ctrlPr>
              <w:rPr>
                <w:rFonts w:ascii="Cambria Math" w:hAnsi="Cambria Math"/>
                <w:i/>
                <w:sz w:val="24"/>
              </w:rPr>
            </m:ctrlPr>
          </m:fPr>
          <m:num>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N</m:t>
                    </m:r>
                  </m:e>
                  <m:sub>
                    <m:r>
                      <w:rPr>
                        <w:rFonts w:ascii="Cambria Math" w:hAnsi="Cambria Math"/>
                        <w:sz w:val="24"/>
                      </w:rPr>
                      <m:t>causalblock</m:t>
                    </m:r>
                  </m:sub>
                </m:sSub>
                <m:r>
                  <w:rPr>
                    <w:rFonts w:ascii="Cambria Math" w:hAnsi="Cambria Math"/>
                    <w:sz w:val="24"/>
                  </w:rPr>
                  <m:t>PV</m:t>
                </m:r>
                <m:sSub>
                  <m:sSubPr>
                    <m:ctrlPr>
                      <w:rPr>
                        <w:rFonts w:ascii="Cambria Math" w:hAnsi="Cambria Math"/>
                        <w:i/>
                        <w:sz w:val="24"/>
                      </w:rPr>
                    </m:ctrlPr>
                  </m:sSubPr>
                  <m:e>
                    <m:r>
                      <w:rPr>
                        <w:rFonts w:ascii="Cambria Math" w:hAnsi="Cambria Math"/>
                        <w:sz w:val="24"/>
                      </w:rPr>
                      <m:t>E</m:t>
                    </m:r>
                  </m:e>
                  <m:sub>
                    <m:r>
                      <w:rPr>
                        <w:rFonts w:ascii="Cambria Math" w:hAnsi="Cambria Math"/>
                        <w:sz w:val="24"/>
                      </w:rPr>
                      <m:t>perCausal</m:t>
                    </m:r>
                  </m:sub>
                </m:sSub>
              </m:num>
              <m:den>
                <m:sSubSup>
                  <m:sSubSupPr>
                    <m:ctrlPr>
                      <w:rPr>
                        <w:rFonts w:ascii="Cambria Math" w:hAnsi="Cambria Math"/>
                        <w:i/>
                        <w:sz w:val="24"/>
                      </w:rPr>
                    </m:ctrlPr>
                  </m:sSubSupPr>
                  <m:e>
                    <m:r>
                      <w:rPr>
                        <w:rFonts w:ascii="Cambria Math" w:hAnsi="Cambria Math"/>
                        <w:sz w:val="24"/>
                      </w:rPr>
                      <m:t>h</m:t>
                    </m:r>
                  </m:e>
                  <m:sub>
                    <m:r>
                      <w:rPr>
                        <w:rFonts w:ascii="Cambria Math" w:hAnsi="Cambria Math"/>
                        <w:sz w:val="24"/>
                      </w:rPr>
                      <m:t>sim</m:t>
                    </m:r>
                  </m:sub>
                  <m:sup>
                    <m:r>
                      <w:rPr>
                        <w:rFonts w:ascii="Cambria Math" w:hAnsi="Cambria Math"/>
                        <w:sz w:val="24"/>
                      </w:rPr>
                      <m:t>2</m:t>
                    </m:r>
                  </m:sup>
                </m:sSubSup>
              </m:den>
            </m:f>
          </m:num>
          <m:den>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N</m:t>
                    </m:r>
                  </m:e>
                  <m:sub>
                    <m:r>
                      <w:rPr>
                        <w:rFonts w:ascii="Cambria Math" w:hAnsi="Cambria Math"/>
                        <w:sz w:val="24"/>
                      </w:rPr>
                      <m:t>block</m:t>
                    </m:r>
                  </m:sub>
                </m:sSub>
              </m:num>
              <m:den>
                <m:sSub>
                  <m:sSubPr>
                    <m:ctrlPr>
                      <w:rPr>
                        <w:rFonts w:ascii="Cambria Math" w:hAnsi="Cambria Math"/>
                        <w:i/>
                        <w:sz w:val="24"/>
                      </w:rPr>
                    </m:ctrlPr>
                  </m:sSubPr>
                  <m:e>
                    <m:r>
                      <w:rPr>
                        <w:rFonts w:ascii="Cambria Math" w:hAnsi="Cambria Math"/>
                        <w:sz w:val="24"/>
                      </w:rPr>
                      <m:t>N</m:t>
                    </m:r>
                  </m:e>
                  <m:sub>
                    <m:r>
                      <w:rPr>
                        <w:rFonts w:ascii="Cambria Math" w:hAnsi="Cambria Math"/>
                        <w:sz w:val="24"/>
                      </w:rPr>
                      <m:t>causalblock</m:t>
                    </m:r>
                  </m:sub>
                </m:sSub>
              </m:den>
            </m:f>
          </m:den>
        </m:f>
        <m:r>
          <w:rPr>
            <w:rFonts w:ascii="Cambria Math" w:hAnsi="Cambria Math"/>
            <w:sz w:val="24"/>
          </w:rPr>
          <m:t>=</m:t>
        </m:r>
        <m:f>
          <m:fPr>
            <m:ctrlPr>
              <w:rPr>
                <w:rFonts w:ascii="Cambria Math" w:hAnsi="Cambria Math"/>
                <w:i/>
                <w:sz w:val="24"/>
              </w:rPr>
            </m:ctrlPr>
          </m:fPr>
          <m:num>
            <m:r>
              <w:rPr>
                <w:rFonts w:ascii="Cambria Math" w:hAnsi="Cambria Math"/>
                <w:sz w:val="24"/>
              </w:rPr>
              <m:t>PV</m:t>
            </m:r>
            <m:sSub>
              <m:sSubPr>
                <m:ctrlPr>
                  <w:rPr>
                    <w:rFonts w:ascii="Cambria Math" w:hAnsi="Cambria Math"/>
                    <w:i/>
                    <w:sz w:val="24"/>
                  </w:rPr>
                </m:ctrlPr>
              </m:sSubPr>
              <m:e>
                <m:r>
                  <w:rPr>
                    <w:rFonts w:ascii="Cambria Math" w:hAnsi="Cambria Math"/>
                    <w:sz w:val="24"/>
                  </w:rPr>
                  <m:t>E</m:t>
                </m:r>
              </m:e>
              <m:sub>
                <m:r>
                  <w:rPr>
                    <w:rFonts w:ascii="Cambria Math" w:hAnsi="Cambria Math"/>
                    <w:sz w:val="24"/>
                  </w:rPr>
                  <m:t>perCausal</m:t>
                </m:r>
              </m:sub>
            </m:sSub>
          </m:num>
          <m:den>
            <m:sSubSup>
              <m:sSubSupPr>
                <m:ctrlPr>
                  <w:rPr>
                    <w:rFonts w:ascii="Cambria Math" w:hAnsi="Cambria Math"/>
                    <w:i/>
                    <w:sz w:val="24"/>
                  </w:rPr>
                </m:ctrlPr>
              </m:sSubSupPr>
              <m:e>
                <m:r>
                  <w:rPr>
                    <w:rFonts w:ascii="Cambria Math" w:hAnsi="Cambria Math"/>
                    <w:sz w:val="24"/>
                  </w:rPr>
                  <m:t>h</m:t>
                </m:r>
              </m:e>
              <m:sub>
                <m:r>
                  <w:rPr>
                    <w:rFonts w:ascii="Cambria Math" w:hAnsi="Cambria Math"/>
                    <w:sz w:val="24"/>
                  </w:rPr>
                  <m:t>sim</m:t>
                </m:r>
              </m:sub>
              <m:sup>
                <m:r>
                  <w:rPr>
                    <w:rFonts w:ascii="Cambria Math" w:hAnsi="Cambria Math"/>
                    <w:sz w:val="24"/>
                  </w:rPr>
                  <m:t>2</m:t>
                </m:r>
              </m:sup>
            </m:sSubSup>
            <m:r>
              <w:rPr>
                <w:rFonts w:ascii="Cambria Math" w:hAnsi="Cambria Math"/>
                <w:sz w:val="24"/>
              </w:rPr>
              <m:t>/</m:t>
            </m:r>
            <m:sSub>
              <m:sSubPr>
                <m:ctrlPr>
                  <w:rPr>
                    <w:rFonts w:ascii="Cambria Math" w:hAnsi="Cambria Math"/>
                    <w:i/>
                    <w:sz w:val="24"/>
                  </w:rPr>
                </m:ctrlPr>
              </m:sSubPr>
              <m:e>
                <m:r>
                  <w:rPr>
                    <w:rFonts w:ascii="Cambria Math" w:hAnsi="Cambria Math"/>
                    <w:sz w:val="24"/>
                  </w:rPr>
                  <m:t>N</m:t>
                </m:r>
              </m:e>
              <m:sub>
                <m:r>
                  <w:rPr>
                    <w:rFonts w:ascii="Cambria Math" w:hAnsi="Cambria Math"/>
                    <w:sz w:val="24"/>
                  </w:rPr>
                  <m:t>block</m:t>
                </m:r>
              </m:sub>
            </m:sSub>
          </m:den>
        </m:f>
      </m:oMath>
      <w:r w:rsidR="0011696A" w:rsidRPr="001B618F">
        <w:rPr>
          <w:rFonts w:hint="eastAsia"/>
          <w:sz w:val="24"/>
        </w:rPr>
        <w:t>.</w:t>
      </w:r>
      <w:r w:rsidR="00E84421" w:rsidRPr="001B618F">
        <w:rPr>
          <w:rFonts w:hint="eastAsia"/>
          <w:sz w:val="24"/>
        </w:rPr>
        <w:t xml:space="preserve"> </w:t>
      </w:r>
      <w:r w:rsidR="00B27CB6" w:rsidRPr="001B618F">
        <w:rPr>
          <w:sz w:val="24"/>
        </w:rPr>
        <w:t>We then performed w</w:t>
      </w:r>
      <w:r w:rsidR="000A44A0" w:rsidRPr="001B618F">
        <w:rPr>
          <w:rFonts w:hint="eastAsia"/>
          <w:sz w:val="24"/>
        </w:rPr>
        <w:t xml:space="preserve">eighted SKAT </w:t>
      </w:r>
      <w:r w:rsidR="00B27CB6" w:rsidRPr="001B618F">
        <w:rPr>
          <w:sz w:val="24"/>
        </w:rPr>
        <w:t xml:space="preserve">analysis </w:t>
      </w:r>
      <w:r w:rsidR="000A44A0" w:rsidRPr="001B618F">
        <w:rPr>
          <w:rFonts w:hint="eastAsia"/>
          <w:sz w:val="24"/>
        </w:rPr>
        <w:t>using weights inferred by SMART_EM, UniMax_EM and UniMax_LDSC were applied. For UniMax_LDSC</w:t>
      </w:r>
      <w:r w:rsidR="00391BF2" w:rsidRPr="001B618F">
        <w:rPr>
          <w:rFonts w:hint="eastAsia"/>
          <w:sz w:val="24"/>
        </w:rPr>
        <w:t xml:space="preserve">, </w:t>
      </w:r>
      <w:r w:rsidR="00391BF2" w:rsidRPr="001B618F">
        <w:rPr>
          <w:sz w:val="24"/>
        </w:rPr>
        <w:t xml:space="preserve">75 baseline annotations </w:t>
      </w:r>
      <w:r w:rsidR="00391BF2" w:rsidRPr="001B618F">
        <w:rPr>
          <w:rFonts w:hint="eastAsia"/>
          <w:sz w:val="24"/>
        </w:rPr>
        <w:t xml:space="preserve">were used </w:t>
      </w:r>
      <w:r w:rsidR="00391BF2" w:rsidRPr="001B618F">
        <w:rPr>
          <w:sz w:val="24"/>
        </w:rPr>
        <w:t xml:space="preserve">to address </w:t>
      </w:r>
      <w:r w:rsidR="0012009F" w:rsidRPr="001B618F">
        <w:rPr>
          <w:rFonts w:hint="eastAsia"/>
          <w:sz w:val="24"/>
        </w:rPr>
        <w:t xml:space="preserve">the </w:t>
      </w:r>
      <w:r w:rsidR="00391BF2" w:rsidRPr="001B618F">
        <w:rPr>
          <w:sz w:val="24"/>
        </w:rPr>
        <w:t>correlation among annotations</w:t>
      </w:r>
      <w:r w:rsidR="0011696A" w:rsidRPr="001B618F">
        <w:rPr>
          <w:rFonts w:hint="eastAsia"/>
          <w:sz w:val="24"/>
        </w:rPr>
        <w:t>,</w:t>
      </w:r>
      <w:r w:rsidR="00391BF2" w:rsidRPr="001B618F">
        <w:rPr>
          <w:rFonts w:hint="eastAsia"/>
          <w:sz w:val="24"/>
        </w:rPr>
        <w:t xml:space="preserve"> </w:t>
      </w:r>
      <w:r w:rsidR="0011696A" w:rsidRPr="001B618F">
        <w:rPr>
          <w:rFonts w:hint="eastAsia"/>
          <w:sz w:val="24"/>
        </w:rPr>
        <w:t xml:space="preserve">and when computed the SNP </w:t>
      </w:r>
      <w:r w:rsidR="0011696A" w:rsidRPr="001B618F">
        <w:rPr>
          <w:sz w:val="24"/>
        </w:rPr>
        <w:t>specific variance as weight</w:t>
      </w:r>
      <w:r w:rsidR="0011696A" w:rsidRPr="001B618F">
        <w:rPr>
          <w:rFonts w:hint="eastAsia"/>
          <w:sz w:val="24"/>
        </w:rPr>
        <w:t>s, the baseline annotations were not included</w:t>
      </w:r>
      <w:r w:rsidRPr="001B618F">
        <w:rPr>
          <w:rFonts w:hint="eastAsia"/>
          <w:sz w:val="24"/>
        </w:rPr>
        <w:t>:</w:t>
      </w:r>
    </w:p>
    <w:p w14:paraId="5A51805A" w14:textId="4447EFBA" w:rsidR="00C11C71" w:rsidRPr="001B618F" w:rsidRDefault="00EA1BC2" w:rsidP="00C11C71">
      <w:pPr>
        <w:spacing w:line="360" w:lineRule="auto"/>
        <w:rPr>
          <w:sz w:val="24"/>
        </w:rPr>
      </w:pPr>
      <w:r w:rsidRPr="001B618F">
        <w:rPr>
          <w:rFonts w:hint="eastAsia"/>
          <w:sz w:val="24"/>
        </w:rPr>
        <w:t xml:space="preserve">(1) </w:t>
      </w:r>
      <w:r w:rsidRPr="001B618F">
        <w:rPr>
          <w:sz w:val="24"/>
        </w:rPr>
        <w:t>We f</w:t>
      </w:r>
      <w:r w:rsidRPr="001B618F">
        <w:rPr>
          <w:rFonts w:hint="eastAsia"/>
          <w:sz w:val="24"/>
        </w:rPr>
        <w:t>ix</w:t>
      </w:r>
      <w:r w:rsidRPr="001B618F">
        <w:rPr>
          <w:sz w:val="24"/>
        </w:rPr>
        <w:t xml:space="preserve">ed </w:t>
      </w:r>
      <w:r w:rsidR="00C11C71" w:rsidRPr="001B618F">
        <w:rPr>
          <w:rFonts w:hint="eastAsia"/>
          <w:sz w:val="24"/>
        </w:rPr>
        <w:t xml:space="preserve">the annotation </w:t>
      </w:r>
      <w:r w:rsidRPr="001B618F">
        <w:rPr>
          <w:sz w:val="24"/>
        </w:rPr>
        <w:t>coefficients to be</w:t>
      </w:r>
      <w:r w:rsidR="00C11C71" w:rsidRPr="001B618F">
        <w:rPr>
          <w:rFonts w:hint="eastAsia"/>
          <w:sz w:val="24"/>
        </w:rPr>
        <w:t xml:space="preserve"> (1, 1) and </w:t>
      </w:r>
      <w:r w:rsidRPr="001B618F">
        <w:rPr>
          <w:sz w:val="24"/>
        </w:rPr>
        <w:t>varied</w:t>
      </w:r>
      <w:r w:rsidR="00C11C71" w:rsidRPr="001B618F">
        <w:rPr>
          <w:rFonts w:hint="eastAsia"/>
          <w:sz w:val="24"/>
        </w:rPr>
        <w:t xml:space="preserve"> the number of causal blocks to</w:t>
      </w:r>
      <w:r w:rsidRPr="001B618F">
        <w:rPr>
          <w:sz w:val="24"/>
        </w:rPr>
        <w:t xml:space="preserve"> be</w:t>
      </w:r>
      <w:r w:rsidR="00C11C71" w:rsidRPr="001B618F">
        <w:rPr>
          <w:rFonts w:hint="eastAsia"/>
          <w:sz w:val="24"/>
        </w:rPr>
        <w:t xml:space="preserve"> 5, 10, 20 or 50;</w:t>
      </w:r>
    </w:p>
    <w:p w14:paraId="2EB70527" w14:textId="3C217008" w:rsidR="00C11C71" w:rsidRPr="001B618F" w:rsidRDefault="00C11C71" w:rsidP="00C11C71">
      <w:pPr>
        <w:spacing w:line="360" w:lineRule="auto"/>
        <w:rPr>
          <w:sz w:val="24"/>
        </w:rPr>
      </w:pPr>
      <w:r w:rsidRPr="001B618F">
        <w:rPr>
          <w:rFonts w:hint="eastAsia"/>
          <w:sz w:val="24"/>
        </w:rPr>
        <w:t xml:space="preserve">(2) </w:t>
      </w:r>
      <w:r w:rsidR="00EA1BC2" w:rsidRPr="001B618F">
        <w:rPr>
          <w:sz w:val="24"/>
        </w:rPr>
        <w:t>We f</w:t>
      </w:r>
      <w:r w:rsidRPr="001B618F">
        <w:rPr>
          <w:rFonts w:hint="eastAsia"/>
          <w:sz w:val="24"/>
        </w:rPr>
        <w:t>ix</w:t>
      </w:r>
      <w:r w:rsidR="00EA1BC2" w:rsidRPr="001B618F">
        <w:rPr>
          <w:sz w:val="24"/>
        </w:rPr>
        <w:t>ed</w:t>
      </w:r>
      <w:r w:rsidRPr="001B618F">
        <w:rPr>
          <w:rFonts w:hint="eastAsia"/>
          <w:sz w:val="24"/>
        </w:rPr>
        <w:t xml:space="preserve"> the number of causal blocks </w:t>
      </w:r>
      <w:r w:rsidR="00EA1BC2" w:rsidRPr="001B618F">
        <w:rPr>
          <w:sz w:val="24"/>
        </w:rPr>
        <w:t xml:space="preserve">to be </w:t>
      </w:r>
      <w:r w:rsidRPr="001B618F">
        <w:rPr>
          <w:rFonts w:hint="eastAsia"/>
          <w:sz w:val="24"/>
        </w:rPr>
        <w:t>10</w:t>
      </w:r>
      <w:r w:rsidR="00EA1BC2" w:rsidRPr="001B618F">
        <w:rPr>
          <w:rFonts w:hint="eastAsia"/>
          <w:sz w:val="24"/>
        </w:rPr>
        <w:t xml:space="preserve"> and</w:t>
      </w:r>
      <w:r w:rsidRPr="001B618F">
        <w:rPr>
          <w:rFonts w:hint="eastAsia"/>
          <w:sz w:val="24"/>
        </w:rPr>
        <w:t xml:space="preserve"> </w:t>
      </w:r>
      <w:r w:rsidR="00EA1BC2" w:rsidRPr="001B618F">
        <w:rPr>
          <w:sz w:val="24"/>
        </w:rPr>
        <w:t>varied</w:t>
      </w:r>
      <w:r w:rsidRPr="001B618F">
        <w:rPr>
          <w:rFonts w:hint="eastAsia"/>
          <w:sz w:val="24"/>
        </w:rPr>
        <w:t xml:space="preserve"> the </w:t>
      </w:r>
      <w:r w:rsidRPr="001B618F">
        <w:rPr>
          <w:sz w:val="24"/>
        </w:rPr>
        <w:t xml:space="preserve">annotation </w:t>
      </w:r>
      <w:r w:rsidR="00EA1BC2" w:rsidRPr="001B618F">
        <w:rPr>
          <w:sz w:val="24"/>
        </w:rPr>
        <w:t>coefficients</w:t>
      </w:r>
      <w:r w:rsidRPr="001B618F">
        <w:rPr>
          <w:rFonts w:hint="eastAsia"/>
          <w:sz w:val="24"/>
        </w:rPr>
        <w:t xml:space="preserve"> to</w:t>
      </w:r>
      <w:r w:rsidRPr="001B618F">
        <w:rPr>
          <w:sz w:val="24"/>
        </w:rPr>
        <w:t xml:space="preserve"> </w:t>
      </w:r>
      <w:r w:rsidR="00EA1BC2" w:rsidRPr="001B618F">
        <w:rPr>
          <w:sz w:val="24"/>
        </w:rPr>
        <w:t xml:space="preserve">be </w:t>
      </w:r>
      <w:r w:rsidRPr="001B618F">
        <w:rPr>
          <w:sz w:val="24"/>
        </w:rPr>
        <w:lastRenderedPageBreak/>
        <w:t>(</w:t>
      </w:r>
      <w:r w:rsidRPr="001B618F">
        <w:rPr>
          <w:rFonts w:hint="eastAsia"/>
          <w:sz w:val="24"/>
        </w:rPr>
        <w:t>0.01, 0.01</w:t>
      </w:r>
      <w:r w:rsidRPr="001B618F">
        <w:rPr>
          <w:sz w:val="24"/>
        </w:rPr>
        <w:t>)</w:t>
      </w:r>
      <w:r w:rsidRPr="001B618F">
        <w:rPr>
          <w:rFonts w:hint="eastAsia"/>
          <w:sz w:val="24"/>
        </w:rPr>
        <w:t>, (0.3, 0.3), (0.6, 0.6) or (1, 1);</w:t>
      </w:r>
    </w:p>
    <w:p w14:paraId="6F2F0727" w14:textId="59E58198" w:rsidR="00C11C71" w:rsidRPr="001B618F" w:rsidRDefault="00C11C71" w:rsidP="00C11C71">
      <w:pPr>
        <w:spacing w:line="360" w:lineRule="auto"/>
        <w:rPr>
          <w:sz w:val="24"/>
        </w:rPr>
      </w:pPr>
      <w:r w:rsidRPr="001B618F">
        <w:rPr>
          <w:rFonts w:hint="eastAsia"/>
          <w:sz w:val="24"/>
        </w:rPr>
        <w:t xml:space="preserve">(3) </w:t>
      </w:r>
      <w:r w:rsidR="00EA1BC2" w:rsidRPr="001B618F">
        <w:rPr>
          <w:sz w:val="24"/>
        </w:rPr>
        <w:t>We f</w:t>
      </w:r>
      <w:r w:rsidRPr="001B618F">
        <w:rPr>
          <w:rFonts w:hint="eastAsia"/>
          <w:sz w:val="24"/>
        </w:rPr>
        <w:t>ix</w:t>
      </w:r>
      <w:r w:rsidR="00EA1BC2" w:rsidRPr="001B618F">
        <w:rPr>
          <w:sz w:val="24"/>
        </w:rPr>
        <w:t>ed</w:t>
      </w:r>
      <w:r w:rsidRPr="001B618F">
        <w:rPr>
          <w:rFonts w:hint="eastAsia"/>
          <w:sz w:val="24"/>
        </w:rPr>
        <w:t xml:space="preserve"> the per-block PVE </w:t>
      </w:r>
      <w:r w:rsidR="00EA1BC2" w:rsidRPr="001B618F">
        <w:rPr>
          <w:sz w:val="24"/>
        </w:rPr>
        <w:t xml:space="preserve">to be </w:t>
      </w:r>
      <w:r w:rsidRPr="001B618F">
        <w:rPr>
          <w:rFonts w:hint="eastAsia"/>
          <w:sz w:val="24"/>
        </w:rPr>
        <w:t>0.1, and change</w:t>
      </w:r>
      <w:r w:rsidR="00EA1BC2" w:rsidRPr="001B618F">
        <w:rPr>
          <w:sz w:val="24"/>
        </w:rPr>
        <w:t>d</w:t>
      </w:r>
      <w:r w:rsidRPr="001B618F">
        <w:rPr>
          <w:rFonts w:hint="eastAsia"/>
          <w:sz w:val="24"/>
        </w:rPr>
        <w:t xml:space="preserve"> the number of causal blocks and </w:t>
      </w:r>
      <w:r w:rsidRPr="001B618F">
        <w:rPr>
          <w:sz w:val="24"/>
        </w:rPr>
        <w:t xml:space="preserve">annotation </w:t>
      </w:r>
      <w:r w:rsidR="00EA1BC2" w:rsidRPr="001B618F">
        <w:rPr>
          <w:sz w:val="24"/>
        </w:rPr>
        <w:t>coefficients</w:t>
      </w:r>
      <w:r w:rsidRPr="001B618F">
        <w:rPr>
          <w:rFonts w:hint="eastAsia"/>
          <w:sz w:val="24"/>
        </w:rPr>
        <w:t>.</w:t>
      </w:r>
    </w:p>
    <w:p w14:paraId="361298C4" w14:textId="0C552C49" w:rsidR="0012009F" w:rsidRPr="001B618F" w:rsidRDefault="000A44A0" w:rsidP="006812AE">
      <w:pPr>
        <w:spacing w:line="360" w:lineRule="auto"/>
        <w:rPr>
          <w:sz w:val="24"/>
        </w:rPr>
      </w:pPr>
      <w:r w:rsidRPr="001B618F">
        <w:rPr>
          <w:rFonts w:hint="eastAsia"/>
          <w:sz w:val="24"/>
        </w:rPr>
        <w:t xml:space="preserve">For each simulation scenario, </w:t>
      </w:r>
      <w:r w:rsidRPr="001B618F">
        <w:rPr>
          <w:sz w:val="24"/>
        </w:rPr>
        <w:t>100 simulation replicates</w:t>
      </w:r>
      <w:r w:rsidRPr="001B618F">
        <w:rPr>
          <w:rFonts w:hint="eastAsia"/>
          <w:sz w:val="24"/>
        </w:rPr>
        <w:t xml:space="preserve"> were performed.</w:t>
      </w:r>
      <w:r w:rsidR="0012009F" w:rsidRPr="001B618F">
        <w:rPr>
          <w:rFonts w:hint="eastAsia"/>
          <w:sz w:val="24"/>
        </w:rPr>
        <w:t xml:space="preserve"> </w:t>
      </w:r>
      <w:r w:rsidR="0012009F" w:rsidRPr="001B618F">
        <w:rPr>
          <w:sz w:val="24"/>
        </w:rPr>
        <w:br w:type="page"/>
      </w:r>
    </w:p>
    <w:p w14:paraId="52554063" w14:textId="72D023BD" w:rsidR="007148AD" w:rsidRPr="001B618F" w:rsidRDefault="00206171" w:rsidP="009416B8">
      <w:pPr>
        <w:widowControl/>
        <w:spacing w:line="360" w:lineRule="auto"/>
        <w:jc w:val="left"/>
        <w:rPr>
          <w:b/>
          <w:sz w:val="24"/>
        </w:rPr>
      </w:pPr>
      <w:r w:rsidRPr="001B618F">
        <w:rPr>
          <w:b/>
          <w:sz w:val="24"/>
        </w:rPr>
        <w:lastRenderedPageBreak/>
        <w:t>References</w:t>
      </w:r>
    </w:p>
    <w:p w14:paraId="285196B5" w14:textId="77777777" w:rsidR="00206171" w:rsidRPr="001B618F" w:rsidRDefault="00206171" w:rsidP="009416B8">
      <w:pPr>
        <w:widowControl/>
        <w:spacing w:line="360" w:lineRule="auto"/>
        <w:jc w:val="left"/>
        <w:rPr>
          <w:sz w:val="24"/>
        </w:rPr>
      </w:pPr>
    </w:p>
    <w:p w14:paraId="616D9A0E" w14:textId="77777777" w:rsidR="00F24EF8" w:rsidRPr="001B618F" w:rsidRDefault="00705EDB" w:rsidP="009416B8">
      <w:pPr>
        <w:pStyle w:val="EndNoteBibliography"/>
        <w:spacing w:line="360" w:lineRule="auto"/>
        <w:ind w:left="720" w:hanging="720"/>
        <w:rPr>
          <w:sz w:val="24"/>
        </w:rPr>
      </w:pPr>
      <w:r w:rsidRPr="001B618F">
        <w:rPr>
          <w:sz w:val="24"/>
        </w:rPr>
        <w:fldChar w:fldCharType="begin"/>
      </w:r>
      <w:r w:rsidRPr="001B618F">
        <w:rPr>
          <w:sz w:val="24"/>
        </w:rPr>
        <w:instrText xml:space="preserve"> ADDIN EN.REFLIST </w:instrText>
      </w:r>
      <w:r w:rsidRPr="001B618F">
        <w:rPr>
          <w:sz w:val="24"/>
        </w:rPr>
        <w:fldChar w:fldCharType="separate"/>
      </w:r>
      <w:bookmarkStart w:id="2" w:name="_ENREF_1"/>
      <w:r w:rsidR="00F24EF8" w:rsidRPr="001B618F">
        <w:rPr>
          <w:sz w:val="24"/>
        </w:rPr>
        <w:t>1.</w:t>
      </w:r>
      <w:r w:rsidR="00F24EF8" w:rsidRPr="001B618F">
        <w:rPr>
          <w:sz w:val="24"/>
        </w:rPr>
        <w:tab/>
        <w:t xml:space="preserve">Finucane HK, Bulik-Sullivan B, Gusev A, Trynka G, Reshef Y, Loh P-R, Anttila V, Xu H, Zang C, Farh K: </w:t>
      </w:r>
      <w:r w:rsidR="00F24EF8" w:rsidRPr="001B618F">
        <w:rPr>
          <w:b/>
          <w:sz w:val="24"/>
        </w:rPr>
        <w:t>Partitioning heritability by functional annotation using genome-wide association summary statistics</w:t>
      </w:r>
      <w:r w:rsidR="00F24EF8" w:rsidRPr="001B618F">
        <w:rPr>
          <w:sz w:val="24"/>
        </w:rPr>
        <w:t xml:space="preserve">. </w:t>
      </w:r>
      <w:r w:rsidR="00F24EF8" w:rsidRPr="001B618F">
        <w:rPr>
          <w:i/>
          <w:sz w:val="24"/>
        </w:rPr>
        <w:t xml:space="preserve">Nature genetics </w:t>
      </w:r>
      <w:r w:rsidR="00F24EF8" w:rsidRPr="001B618F">
        <w:rPr>
          <w:sz w:val="24"/>
        </w:rPr>
        <w:t xml:space="preserve">2015, </w:t>
      </w:r>
      <w:r w:rsidR="00F24EF8" w:rsidRPr="001B618F">
        <w:rPr>
          <w:b/>
          <w:sz w:val="24"/>
        </w:rPr>
        <w:t>47</w:t>
      </w:r>
      <w:r w:rsidR="00F24EF8" w:rsidRPr="001B618F">
        <w:rPr>
          <w:sz w:val="24"/>
        </w:rPr>
        <w:t>(11):1228-1235.</w:t>
      </w:r>
      <w:bookmarkEnd w:id="2"/>
    </w:p>
    <w:p w14:paraId="55B0FE24" w14:textId="77777777" w:rsidR="00F24EF8" w:rsidRPr="001B618F" w:rsidRDefault="00F24EF8" w:rsidP="009416B8">
      <w:pPr>
        <w:pStyle w:val="EndNoteBibliography"/>
        <w:spacing w:line="360" w:lineRule="auto"/>
        <w:ind w:left="720" w:hanging="720"/>
        <w:rPr>
          <w:sz w:val="24"/>
        </w:rPr>
      </w:pPr>
      <w:bookmarkStart w:id="3" w:name="_ENREF_2"/>
      <w:r w:rsidRPr="001B618F">
        <w:rPr>
          <w:sz w:val="24"/>
        </w:rPr>
        <w:t>2.</w:t>
      </w:r>
      <w:r w:rsidRPr="001B618F">
        <w:rPr>
          <w:sz w:val="24"/>
        </w:rPr>
        <w:tab/>
        <w:t xml:space="preserve">Zhou X: </w:t>
      </w:r>
      <w:r w:rsidRPr="001B618F">
        <w:rPr>
          <w:b/>
          <w:sz w:val="24"/>
        </w:rPr>
        <w:t>A unified framework for variance component estimation with summary statistics in genome-wide association studies</w:t>
      </w:r>
      <w:r w:rsidRPr="001B618F">
        <w:rPr>
          <w:sz w:val="24"/>
        </w:rPr>
        <w:t xml:space="preserve">. </w:t>
      </w:r>
      <w:r w:rsidRPr="001B618F">
        <w:rPr>
          <w:i/>
          <w:sz w:val="24"/>
        </w:rPr>
        <w:t xml:space="preserve">bioRxiv </w:t>
      </w:r>
      <w:r w:rsidRPr="001B618F">
        <w:rPr>
          <w:sz w:val="24"/>
        </w:rPr>
        <w:t>2016:042846.</w:t>
      </w:r>
      <w:bookmarkEnd w:id="3"/>
    </w:p>
    <w:p w14:paraId="1E679BAE" w14:textId="77777777" w:rsidR="00F24EF8" w:rsidRPr="001B618F" w:rsidRDefault="00F24EF8" w:rsidP="009416B8">
      <w:pPr>
        <w:pStyle w:val="EndNoteBibliography"/>
        <w:spacing w:line="360" w:lineRule="auto"/>
        <w:ind w:left="720" w:hanging="720"/>
        <w:rPr>
          <w:sz w:val="24"/>
        </w:rPr>
      </w:pPr>
      <w:bookmarkStart w:id="4" w:name="_ENREF_3"/>
      <w:r w:rsidRPr="001B618F">
        <w:rPr>
          <w:sz w:val="24"/>
        </w:rPr>
        <w:t>3.</w:t>
      </w:r>
      <w:r w:rsidRPr="001B618F">
        <w:rPr>
          <w:sz w:val="24"/>
        </w:rPr>
        <w:tab/>
        <w:t xml:space="preserve">Liang K-Y, Zeger SL: </w:t>
      </w:r>
      <w:r w:rsidRPr="001B618F">
        <w:rPr>
          <w:b/>
          <w:sz w:val="24"/>
        </w:rPr>
        <w:t>Longitudinal data analysis using generalized linear models</w:t>
      </w:r>
      <w:r w:rsidRPr="001B618F">
        <w:rPr>
          <w:sz w:val="24"/>
        </w:rPr>
        <w:t xml:space="preserve">. </w:t>
      </w:r>
      <w:r w:rsidRPr="001B618F">
        <w:rPr>
          <w:i/>
          <w:sz w:val="24"/>
        </w:rPr>
        <w:t xml:space="preserve">Biometrika </w:t>
      </w:r>
      <w:r w:rsidRPr="001B618F">
        <w:rPr>
          <w:sz w:val="24"/>
        </w:rPr>
        <w:t>1986:13-22.</w:t>
      </w:r>
      <w:bookmarkEnd w:id="4"/>
    </w:p>
    <w:p w14:paraId="1158E50E" w14:textId="77777777" w:rsidR="00F24EF8" w:rsidRPr="001B618F" w:rsidRDefault="00F24EF8" w:rsidP="009416B8">
      <w:pPr>
        <w:pStyle w:val="EndNoteBibliography"/>
        <w:spacing w:line="360" w:lineRule="auto"/>
        <w:ind w:left="720" w:hanging="720"/>
        <w:rPr>
          <w:sz w:val="24"/>
        </w:rPr>
      </w:pPr>
      <w:bookmarkStart w:id="5" w:name="_ENREF_4"/>
      <w:r w:rsidRPr="001B618F">
        <w:rPr>
          <w:sz w:val="24"/>
        </w:rPr>
        <w:t>4.</w:t>
      </w:r>
      <w:r w:rsidRPr="001B618F">
        <w:rPr>
          <w:sz w:val="24"/>
        </w:rPr>
        <w:tab/>
        <w:t xml:space="preserve">Chen WM, Broman KW, Liang KY: </w:t>
      </w:r>
      <w:r w:rsidRPr="001B618F">
        <w:rPr>
          <w:b/>
          <w:sz w:val="24"/>
        </w:rPr>
        <w:t>Quantitative trait linkage analysis by generalized estimating equations: unification of variance components and Haseman-Elston regression</w:t>
      </w:r>
      <w:r w:rsidRPr="001B618F">
        <w:rPr>
          <w:sz w:val="24"/>
        </w:rPr>
        <w:t xml:space="preserve">. </w:t>
      </w:r>
      <w:r w:rsidRPr="001B618F">
        <w:rPr>
          <w:i/>
          <w:sz w:val="24"/>
        </w:rPr>
        <w:t xml:space="preserve">Genetic epidemiology </w:t>
      </w:r>
      <w:r w:rsidRPr="001B618F">
        <w:rPr>
          <w:sz w:val="24"/>
        </w:rPr>
        <w:t xml:space="preserve">2004, </w:t>
      </w:r>
      <w:r w:rsidRPr="001B618F">
        <w:rPr>
          <w:b/>
          <w:sz w:val="24"/>
        </w:rPr>
        <w:t>26</w:t>
      </w:r>
      <w:r w:rsidRPr="001B618F">
        <w:rPr>
          <w:sz w:val="24"/>
        </w:rPr>
        <w:t>(4):265-272.</w:t>
      </w:r>
      <w:bookmarkEnd w:id="5"/>
    </w:p>
    <w:p w14:paraId="6DA8261F" w14:textId="77777777" w:rsidR="00F24EF8" w:rsidRPr="001B618F" w:rsidRDefault="00F24EF8" w:rsidP="009416B8">
      <w:pPr>
        <w:pStyle w:val="EndNoteBibliography"/>
        <w:spacing w:line="360" w:lineRule="auto"/>
        <w:ind w:left="720" w:hanging="720"/>
        <w:rPr>
          <w:sz w:val="24"/>
        </w:rPr>
      </w:pPr>
      <w:bookmarkStart w:id="6" w:name="_ENREF_5"/>
      <w:r w:rsidRPr="001B618F">
        <w:rPr>
          <w:sz w:val="24"/>
        </w:rPr>
        <w:t>5.</w:t>
      </w:r>
      <w:r w:rsidRPr="001B618F">
        <w:rPr>
          <w:sz w:val="24"/>
        </w:rPr>
        <w:tab/>
        <w:t xml:space="preserve">Consortium GP: </w:t>
      </w:r>
      <w:r w:rsidRPr="001B618F">
        <w:rPr>
          <w:b/>
          <w:sz w:val="24"/>
        </w:rPr>
        <w:t>An integrated map of genetic variation from 1,092 human genomes</w:t>
      </w:r>
      <w:r w:rsidRPr="001B618F">
        <w:rPr>
          <w:sz w:val="24"/>
        </w:rPr>
        <w:t xml:space="preserve">. </w:t>
      </w:r>
      <w:r w:rsidRPr="001B618F">
        <w:rPr>
          <w:i/>
          <w:sz w:val="24"/>
        </w:rPr>
        <w:t xml:space="preserve">Nature </w:t>
      </w:r>
      <w:r w:rsidRPr="001B618F">
        <w:rPr>
          <w:sz w:val="24"/>
        </w:rPr>
        <w:t xml:space="preserve">2012, </w:t>
      </w:r>
      <w:r w:rsidRPr="001B618F">
        <w:rPr>
          <w:b/>
          <w:sz w:val="24"/>
        </w:rPr>
        <w:t>491</w:t>
      </w:r>
      <w:r w:rsidRPr="001B618F">
        <w:rPr>
          <w:sz w:val="24"/>
        </w:rPr>
        <w:t>(7422):56-65.</w:t>
      </w:r>
      <w:bookmarkEnd w:id="6"/>
    </w:p>
    <w:p w14:paraId="26D4457F" w14:textId="77777777" w:rsidR="00F24EF8" w:rsidRPr="001B618F" w:rsidRDefault="00F24EF8" w:rsidP="009416B8">
      <w:pPr>
        <w:pStyle w:val="EndNoteBibliography"/>
        <w:spacing w:line="360" w:lineRule="auto"/>
        <w:ind w:left="720" w:hanging="720"/>
        <w:rPr>
          <w:sz w:val="24"/>
        </w:rPr>
      </w:pPr>
      <w:bookmarkStart w:id="7" w:name="_ENREF_6"/>
      <w:r w:rsidRPr="001B618F">
        <w:rPr>
          <w:sz w:val="24"/>
        </w:rPr>
        <w:t>6.</w:t>
      </w:r>
      <w:r w:rsidRPr="001B618F">
        <w:rPr>
          <w:sz w:val="24"/>
        </w:rPr>
        <w:tab/>
        <w:t xml:space="preserve">Wen X, Stephens M: </w:t>
      </w:r>
      <w:r w:rsidRPr="001B618F">
        <w:rPr>
          <w:b/>
          <w:sz w:val="24"/>
        </w:rPr>
        <w:t>Using linear predictors to impute allele frequencies from summary or pooled genotype data</w:t>
      </w:r>
      <w:r w:rsidRPr="001B618F">
        <w:rPr>
          <w:sz w:val="24"/>
        </w:rPr>
        <w:t xml:space="preserve">. </w:t>
      </w:r>
      <w:r w:rsidRPr="001B618F">
        <w:rPr>
          <w:i/>
          <w:sz w:val="24"/>
        </w:rPr>
        <w:t xml:space="preserve">The annals of applied statistics </w:t>
      </w:r>
      <w:r w:rsidRPr="001B618F">
        <w:rPr>
          <w:sz w:val="24"/>
        </w:rPr>
        <w:t xml:space="preserve">2010, </w:t>
      </w:r>
      <w:r w:rsidRPr="001B618F">
        <w:rPr>
          <w:b/>
          <w:sz w:val="24"/>
        </w:rPr>
        <w:t>4</w:t>
      </w:r>
      <w:r w:rsidRPr="001B618F">
        <w:rPr>
          <w:sz w:val="24"/>
        </w:rPr>
        <w:t>(3):1158.</w:t>
      </w:r>
      <w:bookmarkEnd w:id="7"/>
    </w:p>
    <w:p w14:paraId="006D7713" w14:textId="73EDA2DF" w:rsidR="008D56C1" w:rsidRPr="001B618F" w:rsidRDefault="00705EDB" w:rsidP="009416B8">
      <w:pPr>
        <w:spacing w:line="360" w:lineRule="auto"/>
        <w:rPr>
          <w:sz w:val="24"/>
        </w:rPr>
      </w:pPr>
      <w:r w:rsidRPr="001B618F">
        <w:rPr>
          <w:sz w:val="24"/>
        </w:rPr>
        <w:fldChar w:fldCharType="end"/>
      </w:r>
      <w:r w:rsidR="00EA4A8B" w:rsidRPr="001B618F">
        <w:rPr>
          <w:sz w:val="24"/>
        </w:rPr>
        <w:fldChar w:fldCharType="begin"/>
      </w:r>
      <w:r w:rsidR="00EA4A8B" w:rsidRPr="001B618F">
        <w:rPr>
          <w:sz w:val="24"/>
        </w:rPr>
        <w:instrText xml:space="preserve"> ADDIN </w:instrText>
      </w:r>
      <w:r w:rsidR="00EA4A8B" w:rsidRPr="001B618F">
        <w:rPr>
          <w:sz w:val="24"/>
        </w:rPr>
        <w:fldChar w:fldCharType="end"/>
      </w:r>
    </w:p>
    <w:sectPr w:rsidR="008D56C1" w:rsidRPr="001B618F" w:rsidSect="00363AD0">
      <w:footerReference w:type="default" r:id="rId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52C33" w14:textId="77777777" w:rsidR="00726F59" w:rsidRDefault="00726F59" w:rsidP="002E0BE7">
      <w:r>
        <w:separator/>
      </w:r>
    </w:p>
  </w:endnote>
  <w:endnote w:type="continuationSeparator" w:id="0">
    <w:p w14:paraId="6AA7A8BF" w14:textId="77777777" w:rsidR="00726F59" w:rsidRDefault="00726F59" w:rsidP="002E0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095187"/>
      <w:docPartObj>
        <w:docPartGallery w:val="Page Numbers (Bottom of Page)"/>
        <w:docPartUnique/>
      </w:docPartObj>
    </w:sdtPr>
    <w:sdtEndPr/>
    <w:sdtContent>
      <w:sdt>
        <w:sdtPr>
          <w:id w:val="-1669238322"/>
          <w:docPartObj>
            <w:docPartGallery w:val="Page Numbers (Top of Page)"/>
            <w:docPartUnique/>
          </w:docPartObj>
        </w:sdtPr>
        <w:sdtEndPr/>
        <w:sdtContent>
          <w:p w14:paraId="37D92B29" w14:textId="7E5E3CDA" w:rsidR="005773BF" w:rsidRDefault="005773BF">
            <w:pPr>
              <w:pStyle w:val="a6"/>
              <w:jc w:val="center"/>
            </w:pPr>
            <w:r>
              <w:rPr>
                <w:lang w:val="zh-CN"/>
              </w:rPr>
              <w:t xml:space="preserve"> </w:t>
            </w:r>
            <w:r>
              <w:rPr>
                <w:b/>
                <w:bCs/>
                <w:sz w:val="24"/>
              </w:rPr>
              <w:fldChar w:fldCharType="begin"/>
            </w:r>
            <w:r>
              <w:rPr>
                <w:b/>
                <w:bCs/>
              </w:rPr>
              <w:instrText>PAGE</w:instrText>
            </w:r>
            <w:r>
              <w:rPr>
                <w:b/>
                <w:bCs/>
                <w:sz w:val="24"/>
              </w:rPr>
              <w:fldChar w:fldCharType="separate"/>
            </w:r>
            <w:r w:rsidR="001B618F">
              <w:rPr>
                <w:b/>
                <w:bCs/>
                <w:noProof/>
              </w:rPr>
              <w:t>1</w:t>
            </w:r>
            <w:r>
              <w:rPr>
                <w:b/>
                <w:bCs/>
                <w:sz w:val="24"/>
              </w:rPr>
              <w:fldChar w:fldCharType="end"/>
            </w:r>
            <w:r>
              <w:rPr>
                <w:lang w:val="zh-CN"/>
              </w:rPr>
              <w:t xml:space="preserve"> / </w:t>
            </w:r>
            <w:r>
              <w:rPr>
                <w:b/>
                <w:bCs/>
                <w:sz w:val="24"/>
              </w:rPr>
              <w:fldChar w:fldCharType="begin"/>
            </w:r>
            <w:r>
              <w:rPr>
                <w:b/>
                <w:bCs/>
              </w:rPr>
              <w:instrText>NUMPAGES</w:instrText>
            </w:r>
            <w:r>
              <w:rPr>
                <w:b/>
                <w:bCs/>
                <w:sz w:val="24"/>
              </w:rPr>
              <w:fldChar w:fldCharType="separate"/>
            </w:r>
            <w:r w:rsidR="001B618F">
              <w:rPr>
                <w:b/>
                <w:bCs/>
                <w:noProof/>
              </w:rPr>
              <w:t>10</w:t>
            </w:r>
            <w:r>
              <w:rPr>
                <w:b/>
                <w:bCs/>
                <w:sz w:val="24"/>
              </w:rPr>
              <w:fldChar w:fldCharType="end"/>
            </w:r>
          </w:p>
        </w:sdtContent>
      </w:sdt>
    </w:sdtContent>
  </w:sdt>
  <w:p w14:paraId="3E3848BA" w14:textId="77777777" w:rsidR="005773BF" w:rsidRDefault="005773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F07346" w14:textId="77777777" w:rsidR="00726F59" w:rsidRDefault="00726F59" w:rsidP="002E0BE7">
      <w:r>
        <w:separator/>
      </w:r>
    </w:p>
  </w:footnote>
  <w:footnote w:type="continuationSeparator" w:id="0">
    <w:p w14:paraId="144569C9" w14:textId="77777777" w:rsidR="00726F59" w:rsidRDefault="00726F59" w:rsidP="002E0B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12CBD"/>
    <w:multiLevelType w:val="hybridMultilevel"/>
    <w:tmpl w:val="B2748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5275D8"/>
    <w:multiLevelType w:val="hybridMultilevel"/>
    <w:tmpl w:val="ADA64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45E16"/>
    <w:multiLevelType w:val="hybridMultilevel"/>
    <w:tmpl w:val="23B89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C34603"/>
    <w:multiLevelType w:val="hybridMultilevel"/>
    <w:tmpl w:val="AA283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DE6640"/>
    <w:multiLevelType w:val="hybridMultilevel"/>
    <w:tmpl w:val="BA4477F2"/>
    <w:lvl w:ilvl="0" w:tplc="11B47BD2">
      <w:start w:val="1"/>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FA5D42"/>
    <w:multiLevelType w:val="hybridMultilevel"/>
    <w:tmpl w:val="30DE3AC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D73A5C"/>
    <w:multiLevelType w:val="hybridMultilevel"/>
    <w:tmpl w:val="CF8CD688"/>
    <w:lvl w:ilvl="0" w:tplc="01B4B07A">
      <w:start w:val="1"/>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C4101F"/>
    <w:multiLevelType w:val="hybridMultilevel"/>
    <w:tmpl w:val="327E5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0"/>
  </w:num>
  <w:num w:numId="5">
    <w:abstractNumId w:val="5"/>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BMC Genetics&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804C7B"/>
    <w:rsid w:val="00001693"/>
    <w:rsid w:val="00004D6C"/>
    <w:rsid w:val="0001295F"/>
    <w:rsid w:val="00013630"/>
    <w:rsid w:val="00014C93"/>
    <w:rsid w:val="00020389"/>
    <w:rsid w:val="00031163"/>
    <w:rsid w:val="0003579C"/>
    <w:rsid w:val="00041292"/>
    <w:rsid w:val="00044F27"/>
    <w:rsid w:val="00046F0F"/>
    <w:rsid w:val="00052CC5"/>
    <w:rsid w:val="00054179"/>
    <w:rsid w:val="00084C82"/>
    <w:rsid w:val="00097E74"/>
    <w:rsid w:val="000A0507"/>
    <w:rsid w:val="000A1A9B"/>
    <w:rsid w:val="000A44A0"/>
    <w:rsid w:val="000B10F2"/>
    <w:rsid w:val="000C0094"/>
    <w:rsid w:val="000C1C6E"/>
    <w:rsid w:val="000C624E"/>
    <w:rsid w:val="000C666C"/>
    <w:rsid w:val="000D3178"/>
    <w:rsid w:val="000F1FC8"/>
    <w:rsid w:val="000F25D3"/>
    <w:rsid w:val="000F338A"/>
    <w:rsid w:val="00101CCF"/>
    <w:rsid w:val="00110323"/>
    <w:rsid w:val="00112CAD"/>
    <w:rsid w:val="001136F8"/>
    <w:rsid w:val="0011696A"/>
    <w:rsid w:val="0012009F"/>
    <w:rsid w:val="001228CC"/>
    <w:rsid w:val="00133CFB"/>
    <w:rsid w:val="00151158"/>
    <w:rsid w:val="0015115D"/>
    <w:rsid w:val="0015634C"/>
    <w:rsid w:val="0016419F"/>
    <w:rsid w:val="00181561"/>
    <w:rsid w:val="00192245"/>
    <w:rsid w:val="00193BD1"/>
    <w:rsid w:val="001B618F"/>
    <w:rsid w:val="001C3602"/>
    <w:rsid w:val="001C4B64"/>
    <w:rsid w:val="001C640E"/>
    <w:rsid w:val="001D18AD"/>
    <w:rsid w:val="001F4E9B"/>
    <w:rsid w:val="002023D4"/>
    <w:rsid w:val="002024A5"/>
    <w:rsid w:val="00206171"/>
    <w:rsid w:val="00210F7C"/>
    <w:rsid w:val="00223115"/>
    <w:rsid w:val="00223FA2"/>
    <w:rsid w:val="0023196D"/>
    <w:rsid w:val="002324E5"/>
    <w:rsid w:val="00233FC3"/>
    <w:rsid w:val="00244746"/>
    <w:rsid w:val="00262EE8"/>
    <w:rsid w:val="002645EF"/>
    <w:rsid w:val="00266DE2"/>
    <w:rsid w:val="00267314"/>
    <w:rsid w:val="0028202B"/>
    <w:rsid w:val="002833A9"/>
    <w:rsid w:val="00292BB6"/>
    <w:rsid w:val="00292D12"/>
    <w:rsid w:val="00294A62"/>
    <w:rsid w:val="002A2FCC"/>
    <w:rsid w:val="002A7126"/>
    <w:rsid w:val="002B6286"/>
    <w:rsid w:val="002D37AF"/>
    <w:rsid w:val="002E0399"/>
    <w:rsid w:val="002E0BE7"/>
    <w:rsid w:val="002E2F9E"/>
    <w:rsid w:val="002E34A8"/>
    <w:rsid w:val="002F7915"/>
    <w:rsid w:val="00301D96"/>
    <w:rsid w:val="00324342"/>
    <w:rsid w:val="00324991"/>
    <w:rsid w:val="00327DD3"/>
    <w:rsid w:val="00341E8E"/>
    <w:rsid w:val="003429C3"/>
    <w:rsid w:val="00342FC7"/>
    <w:rsid w:val="00347D94"/>
    <w:rsid w:val="003561B8"/>
    <w:rsid w:val="00363AD0"/>
    <w:rsid w:val="0036456B"/>
    <w:rsid w:val="00365C5C"/>
    <w:rsid w:val="003660B4"/>
    <w:rsid w:val="00372687"/>
    <w:rsid w:val="003852D8"/>
    <w:rsid w:val="00387D3A"/>
    <w:rsid w:val="00391BF2"/>
    <w:rsid w:val="003A2CAD"/>
    <w:rsid w:val="003B2C12"/>
    <w:rsid w:val="003C6088"/>
    <w:rsid w:val="003C6B2D"/>
    <w:rsid w:val="003D466A"/>
    <w:rsid w:val="003D4760"/>
    <w:rsid w:val="003D6159"/>
    <w:rsid w:val="0040360B"/>
    <w:rsid w:val="0040791A"/>
    <w:rsid w:val="0042595B"/>
    <w:rsid w:val="004270E9"/>
    <w:rsid w:val="00430542"/>
    <w:rsid w:val="004528D6"/>
    <w:rsid w:val="004636A5"/>
    <w:rsid w:val="004650D4"/>
    <w:rsid w:val="004677D0"/>
    <w:rsid w:val="00471E76"/>
    <w:rsid w:val="00472E7A"/>
    <w:rsid w:val="0047780C"/>
    <w:rsid w:val="00485DF1"/>
    <w:rsid w:val="004909BD"/>
    <w:rsid w:val="00492D23"/>
    <w:rsid w:val="00493ADC"/>
    <w:rsid w:val="004A6627"/>
    <w:rsid w:val="004A69FF"/>
    <w:rsid w:val="004B061E"/>
    <w:rsid w:val="004B4228"/>
    <w:rsid w:val="004B60EB"/>
    <w:rsid w:val="004B7170"/>
    <w:rsid w:val="004B78E0"/>
    <w:rsid w:val="004C0BC4"/>
    <w:rsid w:val="004C15BA"/>
    <w:rsid w:val="004C7A97"/>
    <w:rsid w:val="004D3D99"/>
    <w:rsid w:val="004E212E"/>
    <w:rsid w:val="004E290D"/>
    <w:rsid w:val="00500F9F"/>
    <w:rsid w:val="005079ED"/>
    <w:rsid w:val="00516F2B"/>
    <w:rsid w:val="005200DB"/>
    <w:rsid w:val="00520821"/>
    <w:rsid w:val="0052137C"/>
    <w:rsid w:val="00525C76"/>
    <w:rsid w:val="00526388"/>
    <w:rsid w:val="005337ED"/>
    <w:rsid w:val="005358DF"/>
    <w:rsid w:val="00536F78"/>
    <w:rsid w:val="00542086"/>
    <w:rsid w:val="005434EF"/>
    <w:rsid w:val="005607D0"/>
    <w:rsid w:val="00563041"/>
    <w:rsid w:val="00564594"/>
    <w:rsid w:val="00566ADD"/>
    <w:rsid w:val="00572E0D"/>
    <w:rsid w:val="0057575A"/>
    <w:rsid w:val="005768CA"/>
    <w:rsid w:val="00577305"/>
    <w:rsid w:val="005773BF"/>
    <w:rsid w:val="00577F0C"/>
    <w:rsid w:val="00585FBE"/>
    <w:rsid w:val="00590895"/>
    <w:rsid w:val="00597421"/>
    <w:rsid w:val="005A483E"/>
    <w:rsid w:val="005A4E59"/>
    <w:rsid w:val="005A6906"/>
    <w:rsid w:val="005B10FF"/>
    <w:rsid w:val="005B45A5"/>
    <w:rsid w:val="005C0A7F"/>
    <w:rsid w:val="005C7C68"/>
    <w:rsid w:val="005E04E0"/>
    <w:rsid w:val="005E0C91"/>
    <w:rsid w:val="005E410F"/>
    <w:rsid w:val="005F307F"/>
    <w:rsid w:val="005F40CF"/>
    <w:rsid w:val="005F5DB1"/>
    <w:rsid w:val="005F77DC"/>
    <w:rsid w:val="005F7DA8"/>
    <w:rsid w:val="006017AF"/>
    <w:rsid w:val="00602D29"/>
    <w:rsid w:val="00607318"/>
    <w:rsid w:val="00613BD3"/>
    <w:rsid w:val="00617AAB"/>
    <w:rsid w:val="00617B15"/>
    <w:rsid w:val="00622163"/>
    <w:rsid w:val="0063177A"/>
    <w:rsid w:val="00640C65"/>
    <w:rsid w:val="006428C2"/>
    <w:rsid w:val="00643DCB"/>
    <w:rsid w:val="00644A87"/>
    <w:rsid w:val="00644BD6"/>
    <w:rsid w:val="006607B5"/>
    <w:rsid w:val="00662404"/>
    <w:rsid w:val="00675FA7"/>
    <w:rsid w:val="006765C7"/>
    <w:rsid w:val="006812AE"/>
    <w:rsid w:val="0068157A"/>
    <w:rsid w:val="00682B1D"/>
    <w:rsid w:val="00684AE1"/>
    <w:rsid w:val="006858FA"/>
    <w:rsid w:val="00685F9D"/>
    <w:rsid w:val="006944CA"/>
    <w:rsid w:val="006A32B4"/>
    <w:rsid w:val="006A558A"/>
    <w:rsid w:val="006A5D05"/>
    <w:rsid w:val="006A7B93"/>
    <w:rsid w:val="006D1414"/>
    <w:rsid w:val="006E22DD"/>
    <w:rsid w:val="006F02DC"/>
    <w:rsid w:val="006F4ABB"/>
    <w:rsid w:val="006F58E8"/>
    <w:rsid w:val="006F79EC"/>
    <w:rsid w:val="00705EDB"/>
    <w:rsid w:val="007148AD"/>
    <w:rsid w:val="007225A4"/>
    <w:rsid w:val="00726F59"/>
    <w:rsid w:val="00732AEC"/>
    <w:rsid w:val="00747291"/>
    <w:rsid w:val="00756935"/>
    <w:rsid w:val="0075777B"/>
    <w:rsid w:val="00761F5F"/>
    <w:rsid w:val="0076440A"/>
    <w:rsid w:val="00765CB4"/>
    <w:rsid w:val="00772133"/>
    <w:rsid w:val="0077525C"/>
    <w:rsid w:val="00781189"/>
    <w:rsid w:val="00786193"/>
    <w:rsid w:val="007A24A4"/>
    <w:rsid w:val="007B123A"/>
    <w:rsid w:val="007B5B1D"/>
    <w:rsid w:val="007B78BB"/>
    <w:rsid w:val="007C3D2C"/>
    <w:rsid w:val="007C43CA"/>
    <w:rsid w:val="007C5FCF"/>
    <w:rsid w:val="007D2953"/>
    <w:rsid w:val="007E1CC8"/>
    <w:rsid w:val="007E4200"/>
    <w:rsid w:val="007E63E8"/>
    <w:rsid w:val="007F4476"/>
    <w:rsid w:val="007F7F3A"/>
    <w:rsid w:val="00804C7B"/>
    <w:rsid w:val="008169A4"/>
    <w:rsid w:val="00830914"/>
    <w:rsid w:val="00833091"/>
    <w:rsid w:val="008424AD"/>
    <w:rsid w:val="00861E01"/>
    <w:rsid w:val="0087116E"/>
    <w:rsid w:val="00886927"/>
    <w:rsid w:val="008944F7"/>
    <w:rsid w:val="008A73D8"/>
    <w:rsid w:val="008B2DCA"/>
    <w:rsid w:val="008C1378"/>
    <w:rsid w:val="008D56C1"/>
    <w:rsid w:val="008D71A9"/>
    <w:rsid w:val="008D750B"/>
    <w:rsid w:val="008E1A83"/>
    <w:rsid w:val="008E4921"/>
    <w:rsid w:val="008E744A"/>
    <w:rsid w:val="008E7ED4"/>
    <w:rsid w:val="008F1645"/>
    <w:rsid w:val="008F5B34"/>
    <w:rsid w:val="0090131D"/>
    <w:rsid w:val="00905D4E"/>
    <w:rsid w:val="00910260"/>
    <w:rsid w:val="009123DE"/>
    <w:rsid w:val="00912F03"/>
    <w:rsid w:val="009168B6"/>
    <w:rsid w:val="00917445"/>
    <w:rsid w:val="00923E1C"/>
    <w:rsid w:val="00927C53"/>
    <w:rsid w:val="009307C0"/>
    <w:rsid w:val="00934E77"/>
    <w:rsid w:val="009375F0"/>
    <w:rsid w:val="00940816"/>
    <w:rsid w:val="009416B8"/>
    <w:rsid w:val="0095049D"/>
    <w:rsid w:val="00950632"/>
    <w:rsid w:val="00955D14"/>
    <w:rsid w:val="00960DF7"/>
    <w:rsid w:val="00963EC8"/>
    <w:rsid w:val="009800DF"/>
    <w:rsid w:val="00984AE9"/>
    <w:rsid w:val="009A19C6"/>
    <w:rsid w:val="009B5ABA"/>
    <w:rsid w:val="009B6586"/>
    <w:rsid w:val="009B6C29"/>
    <w:rsid w:val="009E174F"/>
    <w:rsid w:val="009F22DB"/>
    <w:rsid w:val="009F5496"/>
    <w:rsid w:val="00A00C42"/>
    <w:rsid w:val="00A02DC2"/>
    <w:rsid w:val="00A23603"/>
    <w:rsid w:val="00A2424E"/>
    <w:rsid w:val="00A24FE9"/>
    <w:rsid w:val="00A263DE"/>
    <w:rsid w:val="00A32912"/>
    <w:rsid w:val="00A3569F"/>
    <w:rsid w:val="00A379D8"/>
    <w:rsid w:val="00A40216"/>
    <w:rsid w:val="00A4384E"/>
    <w:rsid w:val="00A44EFC"/>
    <w:rsid w:val="00A45E7E"/>
    <w:rsid w:val="00A47EF8"/>
    <w:rsid w:val="00A50C22"/>
    <w:rsid w:val="00A52600"/>
    <w:rsid w:val="00A549D8"/>
    <w:rsid w:val="00A60A1A"/>
    <w:rsid w:val="00A60FFB"/>
    <w:rsid w:val="00A67D47"/>
    <w:rsid w:val="00A73086"/>
    <w:rsid w:val="00A74375"/>
    <w:rsid w:val="00A8179A"/>
    <w:rsid w:val="00A8679E"/>
    <w:rsid w:val="00A87245"/>
    <w:rsid w:val="00A930AC"/>
    <w:rsid w:val="00AA05B4"/>
    <w:rsid w:val="00AA1F3C"/>
    <w:rsid w:val="00AA478A"/>
    <w:rsid w:val="00AA5709"/>
    <w:rsid w:val="00AB3F5A"/>
    <w:rsid w:val="00AB4288"/>
    <w:rsid w:val="00AB62CE"/>
    <w:rsid w:val="00AC2B2C"/>
    <w:rsid w:val="00AD4542"/>
    <w:rsid w:val="00AD63DF"/>
    <w:rsid w:val="00AD6AD9"/>
    <w:rsid w:val="00AE25BE"/>
    <w:rsid w:val="00AE6BCD"/>
    <w:rsid w:val="00B029D7"/>
    <w:rsid w:val="00B05B32"/>
    <w:rsid w:val="00B079DA"/>
    <w:rsid w:val="00B2503A"/>
    <w:rsid w:val="00B27CB6"/>
    <w:rsid w:val="00B31892"/>
    <w:rsid w:val="00B34B9E"/>
    <w:rsid w:val="00B35C35"/>
    <w:rsid w:val="00B479CC"/>
    <w:rsid w:val="00B813D1"/>
    <w:rsid w:val="00B83223"/>
    <w:rsid w:val="00B86B0C"/>
    <w:rsid w:val="00BA157F"/>
    <w:rsid w:val="00BA441C"/>
    <w:rsid w:val="00BB1F54"/>
    <w:rsid w:val="00BD5214"/>
    <w:rsid w:val="00BD7A0F"/>
    <w:rsid w:val="00BE6CC7"/>
    <w:rsid w:val="00BF0710"/>
    <w:rsid w:val="00BF0D5A"/>
    <w:rsid w:val="00BF247E"/>
    <w:rsid w:val="00BF714A"/>
    <w:rsid w:val="00C11C71"/>
    <w:rsid w:val="00C150A9"/>
    <w:rsid w:val="00C16077"/>
    <w:rsid w:val="00C16DE4"/>
    <w:rsid w:val="00C21555"/>
    <w:rsid w:val="00C22262"/>
    <w:rsid w:val="00C33CFD"/>
    <w:rsid w:val="00C341D5"/>
    <w:rsid w:val="00C41074"/>
    <w:rsid w:val="00C42F55"/>
    <w:rsid w:val="00C61D5E"/>
    <w:rsid w:val="00C63586"/>
    <w:rsid w:val="00C75B4E"/>
    <w:rsid w:val="00C80B5A"/>
    <w:rsid w:val="00CA380A"/>
    <w:rsid w:val="00CB050D"/>
    <w:rsid w:val="00CB0D98"/>
    <w:rsid w:val="00CB2764"/>
    <w:rsid w:val="00CC1500"/>
    <w:rsid w:val="00CD5E27"/>
    <w:rsid w:val="00CE171D"/>
    <w:rsid w:val="00CE4FC1"/>
    <w:rsid w:val="00CF219B"/>
    <w:rsid w:val="00CF4C75"/>
    <w:rsid w:val="00D0305B"/>
    <w:rsid w:val="00D0754D"/>
    <w:rsid w:val="00D11C46"/>
    <w:rsid w:val="00D12CFC"/>
    <w:rsid w:val="00D13659"/>
    <w:rsid w:val="00D1640B"/>
    <w:rsid w:val="00D2073E"/>
    <w:rsid w:val="00D26C87"/>
    <w:rsid w:val="00D31943"/>
    <w:rsid w:val="00D41ABF"/>
    <w:rsid w:val="00D44B5F"/>
    <w:rsid w:val="00D47B75"/>
    <w:rsid w:val="00D53EAC"/>
    <w:rsid w:val="00D61A80"/>
    <w:rsid w:val="00D65321"/>
    <w:rsid w:val="00D66A6C"/>
    <w:rsid w:val="00D72049"/>
    <w:rsid w:val="00D758C3"/>
    <w:rsid w:val="00D82409"/>
    <w:rsid w:val="00D84606"/>
    <w:rsid w:val="00D8709A"/>
    <w:rsid w:val="00DA4E16"/>
    <w:rsid w:val="00DC27F8"/>
    <w:rsid w:val="00DC37A8"/>
    <w:rsid w:val="00DE5337"/>
    <w:rsid w:val="00DF5768"/>
    <w:rsid w:val="00DF5788"/>
    <w:rsid w:val="00E00868"/>
    <w:rsid w:val="00E013B3"/>
    <w:rsid w:val="00E04B8D"/>
    <w:rsid w:val="00E04CBE"/>
    <w:rsid w:val="00E11F16"/>
    <w:rsid w:val="00E12BAE"/>
    <w:rsid w:val="00E13594"/>
    <w:rsid w:val="00E16D8B"/>
    <w:rsid w:val="00E34840"/>
    <w:rsid w:val="00E436B3"/>
    <w:rsid w:val="00E52DE1"/>
    <w:rsid w:val="00E54DD0"/>
    <w:rsid w:val="00E61930"/>
    <w:rsid w:val="00E636D9"/>
    <w:rsid w:val="00E654E1"/>
    <w:rsid w:val="00E67A12"/>
    <w:rsid w:val="00E7584F"/>
    <w:rsid w:val="00E84421"/>
    <w:rsid w:val="00E91316"/>
    <w:rsid w:val="00E916BF"/>
    <w:rsid w:val="00E94C48"/>
    <w:rsid w:val="00EA1BC2"/>
    <w:rsid w:val="00EA4A8B"/>
    <w:rsid w:val="00EA55FE"/>
    <w:rsid w:val="00EA5C85"/>
    <w:rsid w:val="00EA7FE2"/>
    <w:rsid w:val="00ED0049"/>
    <w:rsid w:val="00ED0E92"/>
    <w:rsid w:val="00ED3462"/>
    <w:rsid w:val="00ED6713"/>
    <w:rsid w:val="00EE21A1"/>
    <w:rsid w:val="00EF5C9B"/>
    <w:rsid w:val="00EF6726"/>
    <w:rsid w:val="00F10145"/>
    <w:rsid w:val="00F13CC9"/>
    <w:rsid w:val="00F16427"/>
    <w:rsid w:val="00F16920"/>
    <w:rsid w:val="00F20B58"/>
    <w:rsid w:val="00F23AA4"/>
    <w:rsid w:val="00F24EF8"/>
    <w:rsid w:val="00F75C4E"/>
    <w:rsid w:val="00F823B6"/>
    <w:rsid w:val="00F86474"/>
    <w:rsid w:val="00F94A58"/>
    <w:rsid w:val="00F95F59"/>
    <w:rsid w:val="00F97C50"/>
    <w:rsid w:val="00FA0E24"/>
    <w:rsid w:val="00FA3C1D"/>
    <w:rsid w:val="00FB165E"/>
    <w:rsid w:val="00FB6AE5"/>
    <w:rsid w:val="00FC031B"/>
    <w:rsid w:val="00FC459E"/>
    <w:rsid w:val="00FC4BEE"/>
    <w:rsid w:val="00FC665A"/>
    <w:rsid w:val="00FC79E4"/>
    <w:rsid w:val="00FD3CB4"/>
    <w:rsid w:val="00FE6F91"/>
    <w:rsid w:val="00FF3C27"/>
    <w:rsid w:val="00FF5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A6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991"/>
    <w:pPr>
      <w:widowControl w:val="0"/>
      <w:jc w:val="both"/>
    </w:pPr>
    <w:rPr>
      <w:kern w:val="2"/>
      <w:sz w:val="21"/>
      <w:szCs w:val="24"/>
    </w:rPr>
  </w:style>
  <w:style w:type="paragraph" w:styleId="3">
    <w:name w:val="heading 3"/>
    <w:basedOn w:val="a"/>
    <w:link w:val="3Char"/>
    <w:uiPriority w:val="9"/>
    <w:qFormat/>
    <w:rsid w:val="00324991"/>
    <w:pPr>
      <w:widowControl/>
      <w:spacing w:before="100" w:beforeAutospacing="1" w:after="100" w:afterAutospacing="1"/>
      <w:jc w:val="left"/>
      <w:outlineLvl w:val="2"/>
    </w:pPr>
    <w:rPr>
      <w:rFonts w:eastAsia="Times New Roman"/>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324991"/>
    <w:rPr>
      <w:rFonts w:eastAsia="Times New Roman"/>
      <w:b/>
      <w:bCs/>
      <w:sz w:val="27"/>
      <w:szCs w:val="27"/>
    </w:rPr>
  </w:style>
  <w:style w:type="paragraph" w:styleId="a3">
    <w:name w:val="caption"/>
    <w:basedOn w:val="a"/>
    <w:next w:val="a"/>
    <w:unhideWhenUsed/>
    <w:qFormat/>
    <w:rsid w:val="00324991"/>
    <w:rPr>
      <w:b/>
      <w:bCs/>
      <w:sz w:val="20"/>
      <w:szCs w:val="20"/>
    </w:rPr>
  </w:style>
  <w:style w:type="character" w:styleId="a4">
    <w:name w:val="Strong"/>
    <w:basedOn w:val="a0"/>
    <w:qFormat/>
    <w:rsid w:val="00324991"/>
    <w:rPr>
      <w:b/>
      <w:bCs/>
    </w:rPr>
  </w:style>
  <w:style w:type="paragraph" w:styleId="a5">
    <w:name w:val="header"/>
    <w:basedOn w:val="a"/>
    <w:link w:val="Char"/>
    <w:uiPriority w:val="99"/>
    <w:unhideWhenUsed/>
    <w:rsid w:val="002E0BE7"/>
    <w:pPr>
      <w:tabs>
        <w:tab w:val="center" w:pos="4680"/>
        <w:tab w:val="right" w:pos="9360"/>
      </w:tabs>
    </w:pPr>
  </w:style>
  <w:style w:type="character" w:customStyle="1" w:styleId="Char">
    <w:name w:val="页眉 Char"/>
    <w:basedOn w:val="a0"/>
    <w:link w:val="a5"/>
    <w:uiPriority w:val="99"/>
    <w:rsid w:val="002E0BE7"/>
    <w:rPr>
      <w:kern w:val="2"/>
      <w:sz w:val="21"/>
      <w:szCs w:val="24"/>
    </w:rPr>
  </w:style>
  <w:style w:type="paragraph" w:styleId="a6">
    <w:name w:val="footer"/>
    <w:basedOn w:val="a"/>
    <w:link w:val="Char0"/>
    <w:uiPriority w:val="99"/>
    <w:unhideWhenUsed/>
    <w:rsid w:val="002E0BE7"/>
    <w:pPr>
      <w:tabs>
        <w:tab w:val="center" w:pos="4680"/>
        <w:tab w:val="right" w:pos="9360"/>
      </w:tabs>
    </w:pPr>
  </w:style>
  <w:style w:type="character" w:customStyle="1" w:styleId="Char0">
    <w:name w:val="页脚 Char"/>
    <w:basedOn w:val="a0"/>
    <w:link w:val="a6"/>
    <w:uiPriority w:val="99"/>
    <w:rsid w:val="002E0BE7"/>
    <w:rPr>
      <w:kern w:val="2"/>
      <w:sz w:val="21"/>
      <w:szCs w:val="24"/>
    </w:rPr>
  </w:style>
  <w:style w:type="character" w:styleId="a7">
    <w:name w:val="annotation reference"/>
    <w:basedOn w:val="a0"/>
    <w:uiPriority w:val="99"/>
    <w:semiHidden/>
    <w:unhideWhenUsed/>
    <w:rsid w:val="002E0BE7"/>
    <w:rPr>
      <w:sz w:val="16"/>
      <w:szCs w:val="16"/>
    </w:rPr>
  </w:style>
  <w:style w:type="paragraph" w:styleId="a8">
    <w:name w:val="annotation text"/>
    <w:basedOn w:val="a"/>
    <w:link w:val="Char1"/>
    <w:uiPriority w:val="99"/>
    <w:unhideWhenUsed/>
    <w:rsid w:val="002E0BE7"/>
    <w:rPr>
      <w:sz w:val="20"/>
      <w:szCs w:val="20"/>
    </w:rPr>
  </w:style>
  <w:style w:type="character" w:customStyle="1" w:styleId="Char1">
    <w:name w:val="批注文字 Char"/>
    <w:basedOn w:val="a0"/>
    <w:link w:val="a8"/>
    <w:uiPriority w:val="99"/>
    <w:rsid w:val="002E0BE7"/>
    <w:rPr>
      <w:kern w:val="2"/>
    </w:rPr>
  </w:style>
  <w:style w:type="paragraph" w:styleId="a9">
    <w:name w:val="Balloon Text"/>
    <w:basedOn w:val="a"/>
    <w:link w:val="Char2"/>
    <w:uiPriority w:val="99"/>
    <w:semiHidden/>
    <w:unhideWhenUsed/>
    <w:rsid w:val="002E0BE7"/>
    <w:rPr>
      <w:rFonts w:ascii="SimSun"/>
      <w:sz w:val="18"/>
      <w:szCs w:val="18"/>
    </w:rPr>
  </w:style>
  <w:style w:type="character" w:customStyle="1" w:styleId="Char2">
    <w:name w:val="批注框文本 Char"/>
    <w:basedOn w:val="a0"/>
    <w:link w:val="a9"/>
    <w:uiPriority w:val="99"/>
    <w:semiHidden/>
    <w:rsid w:val="002E0BE7"/>
    <w:rPr>
      <w:rFonts w:ascii="SimSun"/>
      <w:kern w:val="2"/>
      <w:sz w:val="18"/>
      <w:szCs w:val="18"/>
    </w:rPr>
  </w:style>
  <w:style w:type="paragraph" w:customStyle="1" w:styleId="EndNoteBibliographyTitle">
    <w:name w:val="EndNote Bibliography Title"/>
    <w:basedOn w:val="a"/>
    <w:link w:val="EndNoteBibliographyTitleChar"/>
    <w:rsid w:val="00705EDB"/>
    <w:pPr>
      <w:jc w:val="center"/>
    </w:pPr>
    <w:rPr>
      <w:noProof/>
      <w:sz w:val="20"/>
    </w:rPr>
  </w:style>
  <w:style w:type="character" w:customStyle="1" w:styleId="EndNoteBibliographyTitleChar">
    <w:name w:val="EndNote Bibliography Title Char"/>
    <w:basedOn w:val="a0"/>
    <w:link w:val="EndNoteBibliographyTitle"/>
    <w:rsid w:val="00705EDB"/>
    <w:rPr>
      <w:noProof/>
      <w:kern w:val="2"/>
      <w:szCs w:val="24"/>
    </w:rPr>
  </w:style>
  <w:style w:type="paragraph" w:customStyle="1" w:styleId="EndNoteBibliography">
    <w:name w:val="EndNote Bibliography"/>
    <w:basedOn w:val="a"/>
    <w:link w:val="EndNoteBibliographyChar"/>
    <w:rsid w:val="00705EDB"/>
    <w:rPr>
      <w:noProof/>
      <w:sz w:val="20"/>
    </w:rPr>
  </w:style>
  <w:style w:type="character" w:customStyle="1" w:styleId="EndNoteBibliographyChar">
    <w:name w:val="EndNote Bibliography Char"/>
    <w:basedOn w:val="a0"/>
    <w:link w:val="EndNoteBibliography"/>
    <w:rsid w:val="00705EDB"/>
    <w:rPr>
      <w:noProof/>
      <w:kern w:val="2"/>
      <w:szCs w:val="24"/>
    </w:rPr>
  </w:style>
  <w:style w:type="character" w:styleId="aa">
    <w:name w:val="Hyperlink"/>
    <w:basedOn w:val="a0"/>
    <w:uiPriority w:val="99"/>
    <w:unhideWhenUsed/>
    <w:rsid w:val="00705EDB"/>
    <w:rPr>
      <w:color w:val="0000FF" w:themeColor="hyperlink"/>
      <w:u w:val="single"/>
    </w:rPr>
  </w:style>
  <w:style w:type="paragraph" w:styleId="ab">
    <w:name w:val="annotation subject"/>
    <w:basedOn w:val="a8"/>
    <w:next w:val="a8"/>
    <w:link w:val="Char3"/>
    <w:uiPriority w:val="99"/>
    <w:semiHidden/>
    <w:unhideWhenUsed/>
    <w:rsid w:val="00613BD3"/>
    <w:rPr>
      <w:b/>
      <w:bCs/>
    </w:rPr>
  </w:style>
  <w:style w:type="character" w:customStyle="1" w:styleId="Char3">
    <w:name w:val="批注主题 Char"/>
    <w:basedOn w:val="Char1"/>
    <w:link w:val="ab"/>
    <w:uiPriority w:val="99"/>
    <w:semiHidden/>
    <w:rsid w:val="00613BD3"/>
    <w:rPr>
      <w:b/>
      <w:bCs/>
      <w:kern w:val="2"/>
    </w:rPr>
  </w:style>
  <w:style w:type="character" w:styleId="ac">
    <w:name w:val="Placeholder Text"/>
    <w:basedOn w:val="a0"/>
    <w:uiPriority w:val="99"/>
    <w:semiHidden/>
    <w:rsid w:val="006F58E8"/>
    <w:rPr>
      <w:color w:val="808080"/>
    </w:rPr>
  </w:style>
  <w:style w:type="paragraph" w:styleId="ad">
    <w:name w:val="List Paragraph"/>
    <w:basedOn w:val="a"/>
    <w:uiPriority w:val="34"/>
    <w:qFormat/>
    <w:rsid w:val="006765C7"/>
    <w:pPr>
      <w:ind w:left="720"/>
      <w:contextualSpacing/>
    </w:pPr>
  </w:style>
  <w:style w:type="character" w:customStyle="1" w:styleId="MTEquationSection">
    <w:name w:val="MTEquationSection"/>
    <w:basedOn w:val="a0"/>
    <w:rsid w:val="006765C7"/>
    <w:rPr>
      <w:b/>
      <w:vanish/>
      <w:color w:val="FF0000"/>
      <w:sz w:val="28"/>
    </w:rPr>
  </w:style>
  <w:style w:type="paragraph" w:customStyle="1" w:styleId="MTDisplayEquation">
    <w:name w:val="MTDisplayEquation"/>
    <w:basedOn w:val="a"/>
    <w:next w:val="a"/>
    <w:link w:val="MTDisplayEquationChar"/>
    <w:rsid w:val="006765C7"/>
    <w:pPr>
      <w:tabs>
        <w:tab w:val="center" w:pos="4680"/>
        <w:tab w:val="right" w:pos="9360"/>
      </w:tabs>
      <w:jc w:val="center"/>
    </w:pPr>
    <w:rPr>
      <w:sz w:val="22"/>
    </w:rPr>
  </w:style>
  <w:style w:type="character" w:customStyle="1" w:styleId="MTDisplayEquationChar">
    <w:name w:val="MTDisplayEquation Char"/>
    <w:basedOn w:val="a0"/>
    <w:link w:val="MTDisplayEquation"/>
    <w:rsid w:val="006765C7"/>
    <w:rPr>
      <w:kern w:val="2"/>
      <w:sz w:val="22"/>
      <w:szCs w:val="24"/>
    </w:rPr>
  </w:style>
  <w:style w:type="table" w:styleId="ae">
    <w:name w:val="Table Grid"/>
    <w:basedOn w:val="a1"/>
    <w:uiPriority w:val="59"/>
    <w:rsid w:val="00BF0D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FD3CB4"/>
  </w:style>
  <w:style w:type="character" w:customStyle="1" w:styleId="il">
    <w:name w:val="il"/>
    <w:basedOn w:val="a0"/>
    <w:rsid w:val="00FD3CB4"/>
  </w:style>
  <w:style w:type="character" w:customStyle="1" w:styleId="Mention1">
    <w:name w:val="Mention1"/>
    <w:basedOn w:val="a0"/>
    <w:uiPriority w:val="99"/>
    <w:semiHidden/>
    <w:unhideWhenUsed/>
    <w:rsid w:val="00E54DD0"/>
    <w:rPr>
      <w:color w:val="2B579A"/>
      <w:shd w:val="clear" w:color="auto" w:fill="E6E6E6"/>
    </w:rPr>
  </w:style>
  <w:style w:type="character" w:styleId="af">
    <w:name w:val="line number"/>
    <w:basedOn w:val="a0"/>
    <w:uiPriority w:val="99"/>
    <w:semiHidden/>
    <w:unhideWhenUsed/>
    <w:rsid w:val="009416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991"/>
    <w:pPr>
      <w:widowControl w:val="0"/>
      <w:jc w:val="both"/>
    </w:pPr>
    <w:rPr>
      <w:kern w:val="2"/>
      <w:sz w:val="21"/>
      <w:szCs w:val="24"/>
    </w:rPr>
  </w:style>
  <w:style w:type="paragraph" w:styleId="3">
    <w:name w:val="heading 3"/>
    <w:basedOn w:val="a"/>
    <w:link w:val="3Char"/>
    <w:uiPriority w:val="9"/>
    <w:qFormat/>
    <w:rsid w:val="00324991"/>
    <w:pPr>
      <w:widowControl/>
      <w:spacing w:before="100" w:beforeAutospacing="1" w:after="100" w:afterAutospacing="1"/>
      <w:jc w:val="left"/>
      <w:outlineLvl w:val="2"/>
    </w:pPr>
    <w:rPr>
      <w:rFonts w:eastAsia="Times New Roman"/>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324991"/>
    <w:rPr>
      <w:rFonts w:eastAsia="Times New Roman"/>
      <w:b/>
      <w:bCs/>
      <w:sz w:val="27"/>
      <w:szCs w:val="27"/>
    </w:rPr>
  </w:style>
  <w:style w:type="paragraph" w:styleId="a3">
    <w:name w:val="caption"/>
    <w:basedOn w:val="a"/>
    <w:next w:val="a"/>
    <w:unhideWhenUsed/>
    <w:qFormat/>
    <w:rsid w:val="00324991"/>
    <w:rPr>
      <w:b/>
      <w:bCs/>
      <w:sz w:val="20"/>
      <w:szCs w:val="20"/>
    </w:rPr>
  </w:style>
  <w:style w:type="character" w:styleId="a4">
    <w:name w:val="Strong"/>
    <w:basedOn w:val="a0"/>
    <w:qFormat/>
    <w:rsid w:val="00324991"/>
    <w:rPr>
      <w:b/>
      <w:bCs/>
    </w:rPr>
  </w:style>
  <w:style w:type="paragraph" w:styleId="a5">
    <w:name w:val="header"/>
    <w:basedOn w:val="a"/>
    <w:link w:val="Char"/>
    <w:uiPriority w:val="99"/>
    <w:unhideWhenUsed/>
    <w:rsid w:val="002E0BE7"/>
    <w:pPr>
      <w:tabs>
        <w:tab w:val="center" w:pos="4680"/>
        <w:tab w:val="right" w:pos="9360"/>
      </w:tabs>
    </w:pPr>
  </w:style>
  <w:style w:type="character" w:customStyle="1" w:styleId="Char">
    <w:name w:val="页眉 Char"/>
    <w:basedOn w:val="a0"/>
    <w:link w:val="a5"/>
    <w:uiPriority w:val="99"/>
    <w:rsid w:val="002E0BE7"/>
    <w:rPr>
      <w:kern w:val="2"/>
      <w:sz w:val="21"/>
      <w:szCs w:val="24"/>
    </w:rPr>
  </w:style>
  <w:style w:type="paragraph" w:styleId="a6">
    <w:name w:val="footer"/>
    <w:basedOn w:val="a"/>
    <w:link w:val="Char0"/>
    <w:uiPriority w:val="99"/>
    <w:unhideWhenUsed/>
    <w:rsid w:val="002E0BE7"/>
    <w:pPr>
      <w:tabs>
        <w:tab w:val="center" w:pos="4680"/>
        <w:tab w:val="right" w:pos="9360"/>
      </w:tabs>
    </w:pPr>
  </w:style>
  <w:style w:type="character" w:customStyle="1" w:styleId="Char0">
    <w:name w:val="页脚 Char"/>
    <w:basedOn w:val="a0"/>
    <w:link w:val="a6"/>
    <w:uiPriority w:val="99"/>
    <w:rsid w:val="002E0BE7"/>
    <w:rPr>
      <w:kern w:val="2"/>
      <w:sz w:val="21"/>
      <w:szCs w:val="24"/>
    </w:rPr>
  </w:style>
  <w:style w:type="character" w:styleId="a7">
    <w:name w:val="annotation reference"/>
    <w:basedOn w:val="a0"/>
    <w:uiPriority w:val="99"/>
    <w:semiHidden/>
    <w:unhideWhenUsed/>
    <w:rsid w:val="002E0BE7"/>
    <w:rPr>
      <w:sz w:val="16"/>
      <w:szCs w:val="16"/>
    </w:rPr>
  </w:style>
  <w:style w:type="paragraph" w:styleId="a8">
    <w:name w:val="annotation text"/>
    <w:basedOn w:val="a"/>
    <w:link w:val="Char1"/>
    <w:uiPriority w:val="99"/>
    <w:unhideWhenUsed/>
    <w:rsid w:val="002E0BE7"/>
    <w:rPr>
      <w:sz w:val="20"/>
      <w:szCs w:val="20"/>
    </w:rPr>
  </w:style>
  <w:style w:type="character" w:customStyle="1" w:styleId="Char1">
    <w:name w:val="批注文字 Char"/>
    <w:basedOn w:val="a0"/>
    <w:link w:val="a8"/>
    <w:uiPriority w:val="99"/>
    <w:rsid w:val="002E0BE7"/>
    <w:rPr>
      <w:kern w:val="2"/>
    </w:rPr>
  </w:style>
  <w:style w:type="paragraph" w:styleId="a9">
    <w:name w:val="Balloon Text"/>
    <w:basedOn w:val="a"/>
    <w:link w:val="Char2"/>
    <w:uiPriority w:val="99"/>
    <w:semiHidden/>
    <w:unhideWhenUsed/>
    <w:rsid w:val="002E0BE7"/>
    <w:rPr>
      <w:rFonts w:ascii="SimSun"/>
      <w:sz w:val="18"/>
      <w:szCs w:val="18"/>
    </w:rPr>
  </w:style>
  <w:style w:type="character" w:customStyle="1" w:styleId="Char2">
    <w:name w:val="批注框文本 Char"/>
    <w:basedOn w:val="a0"/>
    <w:link w:val="a9"/>
    <w:uiPriority w:val="99"/>
    <w:semiHidden/>
    <w:rsid w:val="002E0BE7"/>
    <w:rPr>
      <w:rFonts w:ascii="SimSun"/>
      <w:kern w:val="2"/>
      <w:sz w:val="18"/>
      <w:szCs w:val="18"/>
    </w:rPr>
  </w:style>
  <w:style w:type="paragraph" w:customStyle="1" w:styleId="EndNoteBibliographyTitle">
    <w:name w:val="EndNote Bibliography Title"/>
    <w:basedOn w:val="a"/>
    <w:link w:val="EndNoteBibliographyTitleChar"/>
    <w:rsid w:val="00705EDB"/>
    <w:pPr>
      <w:jc w:val="center"/>
    </w:pPr>
    <w:rPr>
      <w:noProof/>
      <w:sz w:val="20"/>
    </w:rPr>
  </w:style>
  <w:style w:type="character" w:customStyle="1" w:styleId="EndNoteBibliographyTitleChar">
    <w:name w:val="EndNote Bibliography Title Char"/>
    <w:basedOn w:val="a0"/>
    <w:link w:val="EndNoteBibliographyTitle"/>
    <w:rsid w:val="00705EDB"/>
    <w:rPr>
      <w:noProof/>
      <w:kern w:val="2"/>
      <w:szCs w:val="24"/>
    </w:rPr>
  </w:style>
  <w:style w:type="paragraph" w:customStyle="1" w:styleId="EndNoteBibliography">
    <w:name w:val="EndNote Bibliography"/>
    <w:basedOn w:val="a"/>
    <w:link w:val="EndNoteBibliographyChar"/>
    <w:rsid w:val="00705EDB"/>
    <w:rPr>
      <w:noProof/>
      <w:sz w:val="20"/>
    </w:rPr>
  </w:style>
  <w:style w:type="character" w:customStyle="1" w:styleId="EndNoteBibliographyChar">
    <w:name w:val="EndNote Bibliography Char"/>
    <w:basedOn w:val="a0"/>
    <w:link w:val="EndNoteBibliography"/>
    <w:rsid w:val="00705EDB"/>
    <w:rPr>
      <w:noProof/>
      <w:kern w:val="2"/>
      <w:szCs w:val="24"/>
    </w:rPr>
  </w:style>
  <w:style w:type="character" w:styleId="aa">
    <w:name w:val="Hyperlink"/>
    <w:basedOn w:val="a0"/>
    <w:uiPriority w:val="99"/>
    <w:unhideWhenUsed/>
    <w:rsid w:val="00705EDB"/>
    <w:rPr>
      <w:color w:val="0000FF" w:themeColor="hyperlink"/>
      <w:u w:val="single"/>
    </w:rPr>
  </w:style>
  <w:style w:type="paragraph" w:styleId="ab">
    <w:name w:val="annotation subject"/>
    <w:basedOn w:val="a8"/>
    <w:next w:val="a8"/>
    <w:link w:val="Char3"/>
    <w:uiPriority w:val="99"/>
    <w:semiHidden/>
    <w:unhideWhenUsed/>
    <w:rsid w:val="00613BD3"/>
    <w:rPr>
      <w:b/>
      <w:bCs/>
    </w:rPr>
  </w:style>
  <w:style w:type="character" w:customStyle="1" w:styleId="Char3">
    <w:name w:val="批注主题 Char"/>
    <w:basedOn w:val="Char1"/>
    <w:link w:val="ab"/>
    <w:uiPriority w:val="99"/>
    <w:semiHidden/>
    <w:rsid w:val="00613BD3"/>
    <w:rPr>
      <w:b/>
      <w:bCs/>
      <w:kern w:val="2"/>
    </w:rPr>
  </w:style>
  <w:style w:type="character" w:styleId="ac">
    <w:name w:val="Placeholder Text"/>
    <w:basedOn w:val="a0"/>
    <w:uiPriority w:val="99"/>
    <w:semiHidden/>
    <w:rsid w:val="006F58E8"/>
    <w:rPr>
      <w:color w:val="808080"/>
    </w:rPr>
  </w:style>
  <w:style w:type="paragraph" w:styleId="ad">
    <w:name w:val="List Paragraph"/>
    <w:basedOn w:val="a"/>
    <w:uiPriority w:val="34"/>
    <w:qFormat/>
    <w:rsid w:val="006765C7"/>
    <w:pPr>
      <w:ind w:left="720"/>
      <w:contextualSpacing/>
    </w:pPr>
  </w:style>
  <w:style w:type="character" w:customStyle="1" w:styleId="MTEquationSection">
    <w:name w:val="MTEquationSection"/>
    <w:basedOn w:val="a0"/>
    <w:rsid w:val="006765C7"/>
    <w:rPr>
      <w:b/>
      <w:vanish/>
      <w:color w:val="FF0000"/>
      <w:sz w:val="28"/>
    </w:rPr>
  </w:style>
  <w:style w:type="paragraph" w:customStyle="1" w:styleId="MTDisplayEquation">
    <w:name w:val="MTDisplayEquation"/>
    <w:basedOn w:val="a"/>
    <w:next w:val="a"/>
    <w:link w:val="MTDisplayEquationChar"/>
    <w:rsid w:val="006765C7"/>
    <w:pPr>
      <w:tabs>
        <w:tab w:val="center" w:pos="4680"/>
        <w:tab w:val="right" w:pos="9360"/>
      </w:tabs>
      <w:jc w:val="center"/>
    </w:pPr>
    <w:rPr>
      <w:sz w:val="22"/>
    </w:rPr>
  </w:style>
  <w:style w:type="character" w:customStyle="1" w:styleId="MTDisplayEquationChar">
    <w:name w:val="MTDisplayEquation Char"/>
    <w:basedOn w:val="a0"/>
    <w:link w:val="MTDisplayEquation"/>
    <w:rsid w:val="006765C7"/>
    <w:rPr>
      <w:kern w:val="2"/>
      <w:sz w:val="22"/>
      <w:szCs w:val="24"/>
    </w:rPr>
  </w:style>
  <w:style w:type="table" w:styleId="ae">
    <w:name w:val="Table Grid"/>
    <w:basedOn w:val="a1"/>
    <w:uiPriority w:val="59"/>
    <w:rsid w:val="00BF0D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FD3CB4"/>
  </w:style>
  <w:style w:type="character" w:customStyle="1" w:styleId="il">
    <w:name w:val="il"/>
    <w:basedOn w:val="a0"/>
    <w:rsid w:val="00FD3CB4"/>
  </w:style>
  <w:style w:type="character" w:customStyle="1" w:styleId="Mention1">
    <w:name w:val="Mention1"/>
    <w:basedOn w:val="a0"/>
    <w:uiPriority w:val="99"/>
    <w:semiHidden/>
    <w:unhideWhenUsed/>
    <w:rsid w:val="00E54DD0"/>
    <w:rPr>
      <w:color w:val="2B579A"/>
      <w:shd w:val="clear" w:color="auto" w:fill="E6E6E6"/>
    </w:rPr>
  </w:style>
  <w:style w:type="character" w:styleId="af">
    <w:name w:val="line number"/>
    <w:basedOn w:val="a0"/>
    <w:uiPriority w:val="99"/>
    <w:semiHidden/>
    <w:unhideWhenUsed/>
    <w:rsid w:val="00941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67307">
      <w:bodyDiv w:val="1"/>
      <w:marLeft w:val="0"/>
      <w:marRight w:val="0"/>
      <w:marTop w:val="0"/>
      <w:marBottom w:val="0"/>
      <w:divBdr>
        <w:top w:val="none" w:sz="0" w:space="0" w:color="auto"/>
        <w:left w:val="none" w:sz="0" w:space="0" w:color="auto"/>
        <w:bottom w:val="none" w:sz="0" w:space="0" w:color="auto"/>
        <w:right w:val="none" w:sz="0" w:space="0" w:color="auto"/>
      </w:divBdr>
    </w:div>
    <w:div w:id="1747412244">
      <w:bodyDiv w:val="1"/>
      <w:marLeft w:val="0"/>
      <w:marRight w:val="0"/>
      <w:marTop w:val="0"/>
      <w:marBottom w:val="0"/>
      <w:divBdr>
        <w:top w:val="none" w:sz="0" w:space="0" w:color="auto"/>
        <w:left w:val="none" w:sz="0" w:space="0" w:color="auto"/>
        <w:bottom w:val="none" w:sz="0" w:space="0" w:color="auto"/>
        <w:right w:val="none" w:sz="0" w:space="0" w:color="auto"/>
      </w:divBdr>
      <w:divsChild>
        <w:div w:id="1753240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8A0C7-78DC-4FED-BFE9-5A27DAEC5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2121</TotalTime>
  <Pages>10</Pages>
  <Words>3736</Words>
  <Characters>21297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xingjie hao</dc:creator>
  <cp:lastModifiedBy>xingjie hao</cp:lastModifiedBy>
  <cp:revision>171</cp:revision>
  <cp:lastPrinted>2017-06-06T15:02:00Z</cp:lastPrinted>
  <dcterms:created xsi:type="dcterms:W3CDTF">2017-07-27T18:32:00Z</dcterms:created>
  <dcterms:modified xsi:type="dcterms:W3CDTF">2018-01-08T18:22:00Z</dcterms:modified>
</cp:coreProperties>
</file>